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04B" w:rsidRPr="00B8704B" w:rsidRDefault="00B8704B" w:rsidP="00B8704B">
      <w:pPr>
        <w:pStyle w:val="a3"/>
        <w:jc w:val="right"/>
        <w:rPr>
          <w:sz w:val="24"/>
        </w:rPr>
      </w:pPr>
      <w:bookmarkStart w:id="0" w:name="_GoBack"/>
      <w:bookmarkEnd w:id="0"/>
      <w:r w:rsidRPr="00B8704B">
        <w:rPr>
          <w:sz w:val="24"/>
        </w:rPr>
        <w:t>Проект</w:t>
      </w:r>
    </w:p>
    <w:p w:rsidR="00B8704B" w:rsidRPr="00B8704B" w:rsidRDefault="00B8704B" w:rsidP="00B8704B">
      <w:pPr>
        <w:pStyle w:val="a3"/>
        <w:rPr>
          <w:sz w:val="24"/>
        </w:rPr>
      </w:pPr>
    </w:p>
    <w:p w:rsidR="0071023A" w:rsidRDefault="0071023A" w:rsidP="0071023A">
      <w:pPr>
        <w:pStyle w:val="ConsPlusTitle"/>
        <w:widowControl/>
        <w:tabs>
          <w:tab w:val="left" w:pos="813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B8704B" w:rsidRPr="00B8704B" w:rsidRDefault="00B8704B" w:rsidP="00B8704B">
      <w:pPr>
        <w:jc w:val="center"/>
      </w:pPr>
    </w:p>
    <w:p w:rsidR="00B8704B" w:rsidRPr="00B8704B" w:rsidRDefault="00B8704B" w:rsidP="00B8704B">
      <w:pPr>
        <w:jc w:val="center"/>
      </w:pPr>
      <w:r w:rsidRPr="00B870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126365</wp:posOffset>
                </wp:positionV>
                <wp:extent cx="3366135" cy="1005840"/>
                <wp:effectExtent l="1905" t="3810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613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04B" w:rsidRPr="0071023A" w:rsidRDefault="00B8704B" w:rsidP="00B8704B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1023A">
                              <w:rPr>
                                <w:b/>
                                <w:color w:val="000000"/>
                              </w:rPr>
                              <w:t xml:space="preserve">Об утверждении Регламента </w:t>
                            </w:r>
                          </w:p>
                          <w:p w:rsidR="00B8704B" w:rsidRPr="0071023A" w:rsidRDefault="00B8704B" w:rsidP="00B8704B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1023A">
                              <w:rPr>
                                <w:b/>
                                <w:color w:val="000000"/>
                              </w:rPr>
                              <w:t>проведения публичных слушаний</w:t>
                            </w:r>
                          </w:p>
                          <w:p w:rsidR="00B8704B" w:rsidRPr="0071023A" w:rsidRDefault="00B8704B" w:rsidP="00B8704B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1023A">
                              <w:rPr>
                                <w:b/>
                                <w:color w:val="000000"/>
                              </w:rPr>
                              <w:t xml:space="preserve">по проекту бюджета Санкт-Петербурга </w:t>
                            </w:r>
                          </w:p>
                          <w:p w:rsidR="00B8704B" w:rsidRPr="0071023A" w:rsidRDefault="00B8704B" w:rsidP="00B8704B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1023A">
                              <w:rPr>
                                <w:b/>
                                <w:color w:val="000000"/>
                              </w:rPr>
                              <w:t xml:space="preserve">администрацией Кировского района </w:t>
                            </w:r>
                          </w:p>
                          <w:p w:rsidR="00B8704B" w:rsidRPr="0071023A" w:rsidRDefault="00B8704B" w:rsidP="00B8704B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1023A">
                              <w:rPr>
                                <w:b/>
                                <w:color w:val="000000"/>
                              </w:rPr>
                              <w:t>Санкт-Петербурга</w:t>
                            </w:r>
                            <w:r w:rsidR="008D33E4">
                              <w:rPr>
                                <w:b/>
                                <w:color w:val="000000"/>
                              </w:rPr>
                              <w:t xml:space="preserve"> в новой редакции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4.55pt;margin-top:9.95pt;width:265.05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" filled="f" stroked="f">
                <v:textbox inset="0,0,0,0">
                  <w:txbxContent>
                    <w:p w:rsidR="00B8704B" w:rsidRPr="0071023A" w:rsidRDefault="00B8704B" w:rsidP="00B8704B">
                      <w:pPr>
                        <w:rPr>
                          <w:b/>
                          <w:color w:val="000000"/>
                        </w:rPr>
                      </w:pPr>
                      <w:r w:rsidRPr="0071023A">
                        <w:rPr>
                          <w:b/>
                          <w:color w:val="000000"/>
                        </w:rPr>
                        <w:t xml:space="preserve">Об утверждении Регламента </w:t>
                      </w:r>
                    </w:p>
                    <w:p w:rsidR="00B8704B" w:rsidRPr="0071023A" w:rsidRDefault="00B8704B" w:rsidP="00B8704B">
                      <w:pPr>
                        <w:rPr>
                          <w:b/>
                          <w:color w:val="000000"/>
                        </w:rPr>
                      </w:pPr>
                      <w:r w:rsidRPr="0071023A">
                        <w:rPr>
                          <w:b/>
                          <w:color w:val="000000"/>
                        </w:rPr>
                        <w:t>проведения публичных слушаний</w:t>
                      </w:r>
                    </w:p>
                    <w:p w:rsidR="00B8704B" w:rsidRPr="0071023A" w:rsidRDefault="00B8704B" w:rsidP="00B8704B">
                      <w:pPr>
                        <w:rPr>
                          <w:b/>
                          <w:color w:val="000000"/>
                        </w:rPr>
                      </w:pPr>
                      <w:r w:rsidRPr="0071023A">
                        <w:rPr>
                          <w:b/>
                          <w:color w:val="000000"/>
                        </w:rPr>
                        <w:t xml:space="preserve">по проекту бюджета Санкт-Петербурга </w:t>
                      </w:r>
                    </w:p>
                    <w:p w:rsidR="00B8704B" w:rsidRPr="0071023A" w:rsidRDefault="00B8704B" w:rsidP="00B8704B">
                      <w:pPr>
                        <w:rPr>
                          <w:b/>
                          <w:color w:val="000000"/>
                        </w:rPr>
                      </w:pPr>
                      <w:r w:rsidRPr="0071023A">
                        <w:rPr>
                          <w:b/>
                          <w:color w:val="000000"/>
                        </w:rPr>
                        <w:t xml:space="preserve">администрацией Кировского района </w:t>
                      </w:r>
                    </w:p>
                    <w:p w:rsidR="00B8704B" w:rsidRPr="0071023A" w:rsidRDefault="00B8704B" w:rsidP="00B8704B">
                      <w:pPr>
                        <w:rPr>
                          <w:b/>
                          <w:color w:val="000000"/>
                        </w:rPr>
                      </w:pPr>
                      <w:r w:rsidRPr="0071023A">
                        <w:rPr>
                          <w:b/>
                          <w:color w:val="000000"/>
                        </w:rPr>
                        <w:t>Санкт-Петербурга</w:t>
                      </w:r>
                      <w:r w:rsidR="008D33E4">
                        <w:rPr>
                          <w:b/>
                          <w:color w:val="000000"/>
                        </w:rPr>
                        <w:t xml:space="preserve"> в новой редакции</w:t>
                      </w:r>
                    </w:p>
                  </w:txbxContent>
                </v:textbox>
              </v:rect>
            </w:pict>
          </mc:Fallback>
        </mc:AlternateContent>
      </w:r>
    </w:p>
    <w:p w:rsidR="00B8704B" w:rsidRPr="00B8704B" w:rsidRDefault="00B8704B" w:rsidP="00B8704B">
      <w:pPr>
        <w:suppressAutoHyphens/>
      </w:pPr>
    </w:p>
    <w:p w:rsidR="00B8704B" w:rsidRPr="00B8704B" w:rsidRDefault="00B8704B" w:rsidP="00B8704B">
      <w:pPr>
        <w:autoSpaceDE w:val="0"/>
        <w:autoSpaceDN w:val="0"/>
        <w:adjustRightInd w:val="0"/>
        <w:ind w:firstLine="540"/>
        <w:jc w:val="both"/>
      </w:pPr>
    </w:p>
    <w:p w:rsidR="00B8704B" w:rsidRPr="00B8704B" w:rsidRDefault="00B8704B" w:rsidP="00B8704B">
      <w:pPr>
        <w:autoSpaceDE w:val="0"/>
        <w:autoSpaceDN w:val="0"/>
        <w:adjustRightInd w:val="0"/>
        <w:ind w:firstLine="540"/>
        <w:jc w:val="both"/>
      </w:pPr>
    </w:p>
    <w:p w:rsidR="00B8704B" w:rsidRPr="00B8704B" w:rsidRDefault="00B8704B" w:rsidP="00B8704B">
      <w:pPr>
        <w:autoSpaceDE w:val="0"/>
        <w:autoSpaceDN w:val="0"/>
        <w:adjustRightInd w:val="0"/>
        <w:ind w:firstLine="540"/>
        <w:jc w:val="both"/>
      </w:pPr>
    </w:p>
    <w:p w:rsidR="00B8704B" w:rsidRPr="00B8704B" w:rsidRDefault="00B870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704B" w:rsidRPr="00B8704B" w:rsidRDefault="00B870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8704B" w:rsidRPr="00B8704B" w:rsidRDefault="00B8704B" w:rsidP="00B87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704B" w:rsidRDefault="00B8704B" w:rsidP="007102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023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>
        <w:r w:rsidRPr="0071023A">
          <w:rPr>
            <w:rFonts w:ascii="Times New Roman" w:hAnsi="Times New Roman" w:cs="Times New Roman"/>
            <w:sz w:val="24"/>
            <w:szCs w:val="24"/>
          </w:rPr>
          <w:t>пунктом 1 статьи 8</w:t>
        </w:r>
      </w:hyperlink>
      <w:r w:rsidRPr="0071023A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71023A">
        <w:rPr>
          <w:rFonts w:ascii="Times New Roman" w:hAnsi="Times New Roman" w:cs="Times New Roman"/>
          <w:sz w:val="24"/>
          <w:szCs w:val="24"/>
        </w:rPr>
        <w:t xml:space="preserve">Санкт-Петербурга от 16.05.2007 </w:t>
      </w:r>
      <w:r w:rsidR="0071023A">
        <w:rPr>
          <w:rFonts w:ascii="Times New Roman" w:hAnsi="Times New Roman" w:cs="Times New Roman"/>
          <w:sz w:val="24"/>
          <w:szCs w:val="24"/>
        </w:rPr>
        <w:br/>
        <w:t>№</w:t>
      </w:r>
      <w:r w:rsidR="00082896">
        <w:rPr>
          <w:rFonts w:ascii="Times New Roman" w:hAnsi="Times New Roman" w:cs="Times New Roman"/>
          <w:sz w:val="24"/>
          <w:szCs w:val="24"/>
        </w:rPr>
        <w:t xml:space="preserve"> 221-41 «</w:t>
      </w:r>
      <w:r w:rsidRPr="0071023A">
        <w:rPr>
          <w:rFonts w:ascii="Times New Roman" w:hAnsi="Times New Roman" w:cs="Times New Roman"/>
          <w:sz w:val="24"/>
          <w:szCs w:val="24"/>
        </w:rPr>
        <w:t xml:space="preserve">О порядке проведения публичных слушаний по проекту бюджета </w:t>
      </w:r>
      <w:r w:rsidR="0071023A">
        <w:rPr>
          <w:rFonts w:ascii="Times New Roman" w:hAnsi="Times New Roman" w:cs="Times New Roman"/>
          <w:sz w:val="24"/>
          <w:szCs w:val="24"/>
        </w:rPr>
        <w:br/>
      </w:r>
      <w:r w:rsidRPr="0071023A">
        <w:rPr>
          <w:rFonts w:ascii="Times New Roman" w:hAnsi="Times New Roman" w:cs="Times New Roman"/>
          <w:sz w:val="24"/>
          <w:szCs w:val="24"/>
        </w:rPr>
        <w:t>Санкт-Петербурга и годовому отчету об испо</w:t>
      </w:r>
      <w:r w:rsidR="0071023A">
        <w:rPr>
          <w:rFonts w:ascii="Times New Roman" w:hAnsi="Times New Roman" w:cs="Times New Roman"/>
          <w:sz w:val="24"/>
          <w:szCs w:val="24"/>
        </w:rPr>
        <w:t>лнении бюджета Санкт-Петербурга»</w:t>
      </w:r>
      <w:r w:rsidRPr="0071023A">
        <w:rPr>
          <w:rFonts w:ascii="Times New Roman" w:hAnsi="Times New Roman" w:cs="Times New Roman"/>
          <w:sz w:val="24"/>
          <w:szCs w:val="24"/>
        </w:rPr>
        <w:t>:</w:t>
      </w:r>
    </w:p>
    <w:p w:rsidR="0071023A" w:rsidRPr="0071023A" w:rsidRDefault="0071023A" w:rsidP="007102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023A" w:rsidRDefault="00B8704B" w:rsidP="007102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023A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1">
        <w:r w:rsidRPr="0071023A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71023A">
        <w:rPr>
          <w:rFonts w:ascii="Times New Roman" w:hAnsi="Times New Roman" w:cs="Times New Roman"/>
          <w:sz w:val="24"/>
          <w:szCs w:val="24"/>
        </w:rPr>
        <w:t xml:space="preserve"> проведения публичных слушаний по проекту бюджета </w:t>
      </w:r>
      <w:r w:rsidR="0071023A">
        <w:rPr>
          <w:rFonts w:ascii="Times New Roman" w:hAnsi="Times New Roman" w:cs="Times New Roman"/>
          <w:sz w:val="24"/>
          <w:szCs w:val="24"/>
        </w:rPr>
        <w:br/>
      </w:r>
      <w:r w:rsidRPr="0071023A">
        <w:rPr>
          <w:rFonts w:ascii="Times New Roman" w:hAnsi="Times New Roman" w:cs="Times New Roman"/>
          <w:sz w:val="24"/>
          <w:szCs w:val="24"/>
        </w:rPr>
        <w:t xml:space="preserve">Санкт-Петербурга администрацией </w:t>
      </w:r>
      <w:r w:rsidR="0071023A">
        <w:rPr>
          <w:rFonts w:ascii="Times New Roman" w:hAnsi="Times New Roman" w:cs="Times New Roman"/>
          <w:sz w:val="24"/>
          <w:szCs w:val="24"/>
        </w:rPr>
        <w:t>Кировского</w:t>
      </w:r>
      <w:r w:rsidRPr="0071023A">
        <w:rPr>
          <w:rFonts w:ascii="Times New Roman" w:hAnsi="Times New Roman" w:cs="Times New Roman"/>
          <w:sz w:val="24"/>
          <w:szCs w:val="24"/>
        </w:rPr>
        <w:t xml:space="preserve"> района Санкт-Петербурга</w:t>
      </w:r>
      <w:r w:rsidR="000B3ED6">
        <w:rPr>
          <w:rFonts w:ascii="Times New Roman" w:hAnsi="Times New Roman" w:cs="Times New Roman"/>
          <w:sz w:val="24"/>
          <w:szCs w:val="24"/>
        </w:rPr>
        <w:t xml:space="preserve"> в новой редакции</w:t>
      </w:r>
      <w:r w:rsidR="0071023A">
        <w:rPr>
          <w:rFonts w:ascii="Times New Roman" w:hAnsi="Times New Roman" w:cs="Times New Roman"/>
          <w:sz w:val="24"/>
          <w:szCs w:val="24"/>
        </w:rPr>
        <w:t>,</w:t>
      </w:r>
      <w:r w:rsidRPr="0071023A">
        <w:rPr>
          <w:rFonts w:ascii="Times New Roman" w:hAnsi="Times New Roman" w:cs="Times New Roman"/>
          <w:sz w:val="24"/>
          <w:szCs w:val="24"/>
        </w:rPr>
        <w:t xml:space="preserve"> согласно приложению к распоряжению.</w:t>
      </w:r>
    </w:p>
    <w:p w:rsidR="0071023A" w:rsidRPr="00A00676" w:rsidRDefault="00B8704B" w:rsidP="00A006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023A">
        <w:rPr>
          <w:rFonts w:ascii="Times New Roman" w:hAnsi="Times New Roman" w:cs="Times New Roman"/>
          <w:sz w:val="24"/>
          <w:szCs w:val="24"/>
        </w:rPr>
        <w:t>2</w:t>
      </w:r>
      <w:r w:rsidRPr="00B00A34">
        <w:rPr>
          <w:rFonts w:ascii="Times New Roman" w:hAnsi="Times New Roman" w:cs="Times New Roman"/>
          <w:sz w:val="24"/>
          <w:szCs w:val="24"/>
        </w:rPr>
        <w:t xml:space="preserve">. </w:t>
      </w:r>
      <w:r w:rsidR="00605A30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71023A" w:rsidRPr="00B00A34">
        <w:rPr>
          <w:rFonts w:ascii="Times New Roman" w:hAnsi="Times New Roman" w:cs="Times New Roman"/>
          <w:sz w:val="24"/>
          <w:szCs w:val="24"/>
        </w:rPr>
        <w:t xml:space="preserve"> силу распоряжени</w:t>
      </w:r>
      <w:r w:rsidR="00A00676">
        <w:rPr>
          <w:rFonts w:ascii="Times New Roman" w:hAnsi="Times New Roman" w:cs="Times New Roman"/>
          <w:sz w:val="24"/>
          <w:szCs w:val="24"/>
        </w:rPr>
        <w:t>е</w:t>
      </w:r>
      <w:r w:rsidR="0071023A" w:rsidRPr="00B00A34">
        <w:rPr>
          <w:rFonts w:ascii="Times New Roman" w:hAnsi="Times New Roman" w:cs="Times New Roman"/>
          <w:sz w:val="24"/>
          <w:szCs w:val="24"/>
        </w:rPr>
        <w:t xml:space="preserve"> администрации Кир</w:t>
      </w:r>
      <w:r w:rsidR="00A00676">
        <w:rPr>
          <w:rFonts w:ascii="Times New Roman" w:hAnsi="Times New Roman" w:cs="Times New Roman"/>
          <w:sz w:val="24"/>
          <w:szCs w:val="24"/>
        </w:rPr>
        <w:t>овского района Санкт-Петербурга от 05</w:t>
      </w:r>
      <w:r w:rsidR="0071023A" w:rsidRPr="00A00676">
        <w:rPr>
          <w:rFonts w:ascii="Times New Roman" w:hAnsi="Times New Roman" w:cs="Times New Roman"/>
          <w:sz w:val="24"/>
          <w:szCs w:val="24"/>
        </w:rPr>
        <w:t>.1</w:t>
      </w:r>
      <w:r w:rsidR="00A00676">
        <w:rPr>
          <w:rFonts w:ascii="Times New Roman" w:hAnsi="Times New Roman" w:cs="Times New Roman"/>
          <w:sz w:val="24"/>
          <w:szCs w:val="24"/>
        </w:rPr>
        <w:t>2.2016 № 4557</w:t>
      </w:r>
      <w:r w:rsidR="0071023A" w:rsidRPr="00A00676">
        <w:rPr>
          <w:rFonts w:ascii="Times New Roman" w:hAnsi="Times New Roman" w:cs="Times New Roman"/>
          <w:sz w:val="24"/>
          <w:szCs w:val="24"/>
        </w:rPr>
        <w:t>-р «Об утверждении Регламента проведения публичных слушаний по проекту бюджета Санкт-Петербурга администрацией Кировского райо</w:t>
      </w:r>
      <w:r w:rsidR="0012577C">
        <w:rPr>
          <w:rFonts w:ascii="Times New Roman" w:hAnsi="Times New Roman" w:cs="Times New Roman"/>
          <w:sz w:val="24"/>
          <w:szCs w:val="24"/>
        </w:rPr>
        <w:t>на».</w:t>
      </w:r>
    </w:p>
    <w:p w:rsidR="0071023A" w:rsidRPr="0071023A" w:rsidRDefault="0071023A" w:rsidP="0071023A">
      <w:pPr>
        <w:ind w:firstLine="426"/>
        <w:jc w:val="both"/>
        <w:rPr>
          <w:rFonts w:eastAsiaTheme="minorEastAsia"/>
        </w:rPr>
      </w:pPr>
      <w:r>
        <w:rPr>
          <w:rFonts w:eastAsiaTheme="minorEastAsia"/>
        </w:rPr>
        <w:t xml:space="preserve">3. </w:t>
      </w:r>
      <w:r w:rsidRPr="0071023A">
        <w:rPr>
          <w:rFonts w:eastAsiaTheme="minorEastAsia"/>
          <w:bCs/>
        </w:rPr>
        <w:t>Контроль за выполнением распоряжения возложить на первого заместителя главы администрации.</w:t>
      </w:r>
    </w:p>
    <w:p w:rsidR="0071023A" w:rsidRDefault="0071023A" w:rsidP="0071023A">
      <w:pPr>
        <w:shd w:val="clear" w:color="auto" w:fill="FFFFFF"/>
        <w:ind w:left="10"/>
        <w:rPr>
          <w:color w:val="000000"/>
          <w:sz w:val="28"/>
        </w:rPr>
      </w:pPr>
    </w:p>
    <w:p w:rsidR="0071023A" w:rsidRDefault="0071023A" w:rsidP="0071023A">
      <w:pPr>
        <w:shd w:val="clear" w:color="auto" w:fill="FFFFFF"/>
        <w:ind w:left="10"/>
        <w:rPr>
          <w:color w:val="000000"/>
          <w:sz w:val="28"/>
        </w:rPr>
      </w:pPr>
    </w:p>
    <w:p w:rsidR="00217C46" w:rsidRDefault="00217C46" w:rsidP="0071023A">
      <w:pPr>
        <w:shd w:val="clear" w:color="auto" w:fill="FFFFFF"/>
        <w:ind w:left="10"/>
        <w:rPr>
          <w:b/>
          <w:color w:val="000000"/>
        </w:rPr>
      </w:pPr>
      <w:r>
        <w:rPr>
          <w:b/>
          <w:color w:val="000000"/>
        </w:rPr>
        <w:t>Временно исполняющий обязанности</w:t>
      </w:r>
    </w:p>
    <w:p w:rsidR="0071023A" w:rsidRPr="0071023A" w:rsidRDefault="00217C46" w:rsidP="0071023A">
      <w:pPr>
        <w:shd w:val="clear" w:color="auto" w:fill="FFFFFF"/>
        <w:ind w:left="10"/>
        <w:rPr>
          <w:b/>
        </w:rPr>
      </w:pPr>
      <w:r>
        <w:rPr>
          <w:b/>
          <w:color w:val="000000"/>
        </w:rPr>
        <w:t>г</w:t>
      </w:r>
      <w:r w:rsidR="0071023A" w:rsidRPr="0071023A">
        <w:rPr>
          <w:b/>
          <w:color w:val="000000"/>
        </w:rPr>
        <w:t>лав</w:t>
      </w:r>
      <w:r>
        <w:rPr>
          <w:b/>
          <w:color w:val="000000"/>
        </w:rPr>
        <w:t>ы</w:t>
      </w:r>
      <w:r w:rsidR="0071023A" w:rsidRPr="0071023A">
        <w:rPr>
          <w:b/>
          <w:color w:val="000000"/>
        </w:rPr>
        <w:t xml:space="preserve"> администрации                                                             </w:t>
      </w:r>
      <w:r>
        <w:rPr>
          <w:b/>
          <w:color w:val="000000"/>
        </w:rPr>
        <w:t xml:space="preserve">                               </w:t>
      </w:r>
      <w:r>
        <w:rPr>
          <w:b/>
          <w:color w:val="000000"/>
          <w:spacing w:val="-2"/>
        </w:rPr>
        <w:t>Н.В.Борейко</w:t>
      </w:r>
    </w:p>
    <w:p w:rsidR="00B8704B" w:rsidRPr="00B8704B" w:rsidRDefault="00B8704B" w:rsidP="007102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704B" w:rsidRDefault="00B8704B">
      <w:pPr>
        <w:pStyle w:val="ConsPlusNormal"/>
      </w:pPr>
    </w:p>
    <w:p w:rsidR="00B8704B" w:rsidRDefault="00B8704B">
      <w:pPr>
        <w:pStyle w:val="ConsPlusNormal"/>
      </w:pPr>
    </w:p>
    <w:p w:rsidR="00B8704B" w:rsidRDefault="00B8704B">
      <w:pPr>
        <w:pStyle w:val="ConsPlusNormal"/>
      </w:pPr>
    </w:p>
    <w:p w:rsidR="0071023A" w:rsidRDefault="0071023A">
      <w:pPr>
        <w:spacing w:after="160" w:line="259" w:lineRule="auto"/>
        <w:rPr>
          <w:rFonts w:ascii="Calibri" w:eastAsiaTheme="minorEastAsia" w:hAnsi="Calibri" w:cs="Calibri"/>
          <w:sz w:val="22"/>
          <w:szCs w:val="22"/>
        </w:rPr>
      </w:pPr>
      <w:r>
        <w:br w:type="page"/>
      </w:r>
    </w:p>
    <w:p w:rsidR="0071023A" w:rsidRPr="0071023A" w:rsidRDefault="0071023A" w:rsidP="0071023A">
      <w:pPr>
        <w:pStyle w:val="1"/>
        <w:suppressAutoHyphens/>
        <w:jc w:val="right"/>
        <w:rPr>
          <w:b w:val="0"/>
          <w:spacing w:val="0"/>
          <w:sz w:val="24"/>
          <w:szCs w:val="24"/>
        </w:rPr>
      </w:pPr>
      <w:r w:rsidRPr="0071023A">
        <w:rPr>
          <w:b w:val="0"/>
          <w:spacing w:val="0"/>
          <w:sz w:val="24"/>
          <w:szCs w:val="24"/>
        </w:rPr>
        <w:lastRenderedPageBreak/>
        <w:t xml:space="preserve">Приложение  </w:t>
      </w:r>
    </w:p>
    <w:p w:rsidR="0071023A" w:rsidRPr="0071023A" w:rsidRDefault="0071023A" w:rsidP="0071023A">
      <w:pPr>
        <w:pStyle w:val="1"/>
        <w:suppressAutoHyphens/>
        <w:jc w:val="right"/>
        <w:rPr>
          <w:b w:val="0"/>
          <w:spacing w:val="0"/>
          <w:sz w:val="24"/>
          <w:szCs w:val="24"/>
        </w:rPr>
      </w:pPr>
      <w:r w:rsidRPr="0071023A">
        <w:rPr>
          <w:b w:val="0"/>
          <w:spacing w:val="0"/>
          <w:sz w:val="24"/>
          <w:szCs w:val="24"/>
        </w:rPr>
        <w:t>к распоряжению администрации</w:t>
      </w:r>
    </w:p>
    <w:p w:rsidR="0071023A" w:rsidRPr="0071023A" w:rsidRDefault="0071023A" w:rsidP="0071023A">
      <w:pPr>
        <w:jc w:val="right"/>
      </w:pPr>
      <w:r w:rsidRPr="0071023A">
        <w:t>Кировского района Санкт-Петербурга</w:t>
      </w:r>
    </w:p>
    <w:p w:rsidR="0071023A" w:rsidRPr="0071023A" w:rsidRDefault="0071023A" w:rsidP="0071023A">
      <w:pPr>
        <w:pStyle w:val="1"/>
        <w:suppressAutoHyphens/>
        <w:rPr>
          <w:b w:val="0"/>
          <w:sz w:val="24"/>
          <w:szCs w:val="24"/>
        </w:rPr>
      </w:pPr>
      <w:r w:rsidRPr="0071023A">
        <w:rPr>
          <w:b w:val="0"/>
          <w:sz w:val="24"/>
          <w:szCs w:val="24"/>
        </w:rPr>
        <w:t xml:space="preserve">                                               </w:t>
      </w:r>
      <w:r>
        <w:rPr>
          <w:b w:val="0"/>
          <w:sz w:val="24"/>
          <w:szCs w:val="24"/>
        </w:rPr>
        <w:t xml:space="preserve">           </w:t>
      </w:r>
      <w:r w:rsidRPr="0071023A">
        <w:rPr>
          <w:b w:val="0"/>
          <w:sz w:val="24"/>
          <w:szCs w:val="24"/>
        </w:rPr>
        <w:t xml:space="preserve"> от____________№_______</w:t>
      </w:r>
    </w:p>
    <w:p w:rsidR="00B8704B" w:rsidRDefault="00B8704B">
      <w:pPr>
        <w:pStyle w:val="ConsPlusNormal"/>
        <w:jc w:val="right"/>
      </w:pPr>
    </w:p>
    <w:p w:rsidR="00B8704B" w:rsidRDefault="00B8704B">
      <w:pPr>
        <w:pStyle w:val="ConsPlusNormal"/>
        <w:jc w:val="center"/>
      </w:pPr>
    </w:p>
    <w:p w:rsidR="00C77F1A" w:rsidRDefault="0071023A" w:rsidP="0071023A">
      <w:pPr>
        <w:jc w:val="center"/>
        <w:rPr>
          <w:b/>
          <w:color w:val="000000"/>
        </w:rPr>
      </w:pPr>
      <w:bookmarkStart w:id="1" w:name="P31"/>
      <w:bookmarkEnd w:id="1"/>
      <w:r>
        <w:rPr>
          <w:b/>
          <w:color w:val="000000"/>
        </w:rPr>
        <w:t xml:space="preserve">Регламент </w:t>
      </w:r>
      <w:r w:rsidRPr="0071023A">
        <w:rPr>
          <w:b/>
          <w:color w:val="000000"/>
        </w:rPr>
        <w:t>п</w:t>
      </w:r>
      <w:r>
        <w:rPr>
          <w:b/>
          <w:color w:val="000000"/>
        </w:rPr>
        <w:t xml:space="preserve">роведения публичных слушаний </w:t>
      </w:r>
      <w:r w:rsidRPr="0071023A">
        <w:rPr>
          <w:b/>
          <w:color w:val="000000"/>
        </w:rPr>
        <w:t xml:space="preserve">по проекту бюджета </w:t>
      </w:r>
      <w:r>
        <w:rPr>
          <w:b/>
          <w:color w:val="000000"/>
        </w:rPr>
        <w:br/>
      </w:r>
      <w:r w:rsidRPr="0071023A">
        <w:rPr>
          <w:b/>
          <w:color w:val="000000"/>
        </w:rPr>
        <w:t>Санкт-Петербурга</w:t>
      </w:r>
      <w:r>
        <w:rPr>
          <w:b/>
          <w:color w:val="000000"/>
        </w:rPr>
        <w:t xml:space="preserve"> </w:t>
      </w:r>
      <w:r w:rsidRPr="0071023A">
        <w:rPr>
          <w:b/>
          <w:color w:val="000000"/>
        </w:rPr>
        <w:t>администрацией Кировского района</w:t>
      </w:r>
      <w:r>
        <w:rPr>
          <w:b/>
          <w:color w:val="000000"/>
        </w:rPr>
        <w:t xml:space="preserve"> </w:t>
      </w:r>
      <w:r w:rsidRPr="0071023A">
        <w:rPr>
          <w:b/>
          <w:color w:val="000000"/>
        </w:rPr>
        <w:t>Санкт-Петербурга</w:t>
      </w:r>
      <w:r w:rsidR="00C77F1A">
        <w:rPr>
          <w:b/>
          <w:color w:val="000000"/>
        </w:rPr>
        <w:t xml:space="preserve"> </w:t>
      </w:r>
    </w:p>
    <w:p w:rsidR="0071023A" w:rsidRPr="0071023A" w:rsidRDefault="00C77F1A" w:rsidP="0071023A">
      <w:pPr>
        <w:jc w:val="center"/>
        <w:rPr>
          <w:b/>
          <w:color w:val="000000"/>
        </w:rPr>
      </w:pPr>
      <w:r>
        <w:rPr>
          <w:b/>
          <w:color w:val="000000"/>
        </w:rPr>
        <w:t>в новой редакции</w:t>
      </w:r>
    </w:p>
    <w:p w:rsidR="00B8704B" w:rsidRDefault="00B8704B">
      <w:pPr>
        <w:pStyle w:val="ConsPlusNormal"/>
        <w:jc w:val="center"/>
      </w:pPr>
    </w:p>
    <w:p w:rsidR="00B8704B" w:rsidRPr="000E2C92" w:rsidRDefault="00B870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E2C9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8704B" w:rsidRDefault="00B8704B">
      <w:pPr>
        <w:pStyle w:val="ConsPlusNormal"/>
        <w:ind w:firstLine="540"/>
        <w:jc w:val="both"/>
      </w:pPr>
    </w:p>
    <w:p w:rsidR="00B8704B" w:rsidRPr="004E0E4F" w:rsidRDefault="009D6CFF" w:rsidP="004E0E4F">
      <w:pPr>
        <w:autoSpaceDE w:val="0"/>
        <w:autoSpaceDN w:val="0"/>
        <w:adjustRightInd w:val="0"/>
        <w:ind w:firstLine="567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color w:val="000000"/>
        </w:rPr>
        <w:t xml:space="preserve">1.1. </w:t>
      </w:r>
      <w:r w:rsidR="0071023A" w:rsidRPr="0071023A">
        <w:rPr>
          <w:color w:val="000000"/>
        </w:rPr>
        <w:t xml:space="preserve">Настоящий Регламент в соответствии с Законом Санкт-Петербурга </w:t>
      </w:r>
      <w:r w:rsidR="0071023A" w:rsidRPr="0071023A">
        <w:rPr>
          <w:color w:val="000000"/>
        </w:rPr>
        <w:br/>
        <w:t xml:space="preserve">от 04.06.2007 № 221-41 «О порядке проведения публичных слушаний по проекту бюджета Санкт-Петербурга и проекту годового отчета об исполнении бюджета Санкт-Петербурга» </w:t>
      </w:r>
      <w:r w:rsidR="004E0E4F" w:rsidRPr="004E0E4F">
        <w:rPr>
          <w:color w:val="000000"/>
        </w:rPr>
        <w:t>(далее - З</w:t>
      </w:r>
      <w:r w:rsidR="004E0E4F">
        <w:rPr>
          <w:color w:val="000000"/>
        </w:rPr>
        <w:t>акон Санкт-Петербурга №</w:t>
      </w:r>
      <w:r w:rsidR="004E0E4F" w:rsidRPr="004E0E4F">
        <w:rPr>
          <w:color w:val="000000"/>
        </w:rPr>
        <w:t xml:space="preserve"> 221-41) </w:t>
      </w:r>
      <w:r w:rsidR="0071023A" w:rsidRPr="0071023A">
        <w:rPr>
          <w:color w:val="000000"/>
        </w:rPr>
        <w:t>определяет порядок организации и проведения публичных слушаний по проекту бюджета Санкт-Петербурга (далее – публичные слушания) администрацией Кировского района Санкт-Петербурга (далее – администрация).</w:t>
      </w:r>
    </w:p>
    <w:p w:rsidR="0071023A" w:rsidRPr="0071023A" w:rsidRDefault="007102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704B" w:rsidRPr="00082896" w:rsidRDefault="00B870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2896">
        <w:rPr>
          <w:rFonts w:ascii="Times New Roman" w:hAnsi="Times New Roman" w:cs="Times New Roman"/>
          <w:sz w:val="24"/>
          <w:szCs w:val="24"/>
        </w:rPr>
        <w:t>2. Предмет обсуждения на публичных слушаниях</w:t>
      </w:r>
    </w:p>
    <w:p w:rsidR="00B8704B" w:rsidRDefault="00B8704B">
      <w:pPr>
        <w:pStyle w:val="ConsPlusNormal"/>
        <w:ind w:firstLine="540"/>
        <w:jc w:val="both"/>
      </w:pPr>
    </w:p>
    <w:p w:rsidR="00B8704B" w:rsidRPr="00082896" w:rsidRDefault="00B8704B" w:rsidP="0008289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2896">
        <w:rPr>
          <w:rFonts w:ascii="Times New Roman" w:hAnsi="Times New Roman" w:cs="Times New Roman"/>
          <w:sz w:val="24"/>
          <w:szCs w:val="24"/>
        </w:rPr>
        <w:t>2.1. Предметом обсуждения на публичных слушаниях являются:</w:t>
      </w:r>
    </w:p>
    <w:p w:rsidR="00B8704B" w:rsidRPr="00082896" w:rsidRDefault="00B8704B" w:rsidP="0008289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2896">
        <w:rPr>
          <w:rFonts w:ascii="Times New Roman" w:hAnsi="Times New Roman" w:cs="Times New Roman"/>
          <w:sz w:val="24"/>
          <w:szCs w:val="24"/>
        </w:rPr>
        <w:t>2.1.1. Проект бюджета Санкт-Петербурга в части бюджетных ассигнований, предполагаемых к выделению администрации в очередном финансовом году и плановом периоде.</w:t>
      </w:r>
    </w:p>
    <w:p w:rsidR="00B8704B" w:rsidRDefault="00B8704B" w:rsidP="0008289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82896">
        <w:rPr>
          <w:rFonts w:ascii="Times New Roman" w:hAnsi="Times New Roman" w:cs="Times New Roman"/>
          <w:sz w:val="24"/>
          <w:szCs w:val="24"/>
        </w:rPr>
        <w:t xml:space="preserve">2.1.2. Информация об исполнении бюджета Санкт-Петербурга в текущем финансовом году в части, относящейся к территории </w:t>
      </w:r>
      <w:r w:rsidR="00082896" w:rsidRPr="00082896">
        <w:rPr>
          <w:rFonts w:ascii="Times New Roman" w:hAnsi="Times New Roman" w:cs="Times New Roman"/>
          <w:sz w:val="24"/>
          <w:szCs w:val="24"/>
        </w:rPr>
        <w:t>Кировского</w:t>
      </w:r>
      <w:r w:rsidRPr="00082896">
        <w:rPr>
          <w:rFonts w:ascii="Times New Roman" w:hAnsi="Times New Roman" w:cs="Times New Roman"/>
          <w:sz w:val="24"/>
          <w:szCs w:val="24"/>
        </w:rPr>
        <w:t xml:space="preserve"> района Санкт-Петербурга.</w:t>
      </w:r>
    </w:p>
    <w:p w:rsidR="0045697C" w:rsidRDefault="0045697C" w:rsidP="0008289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697C" w:rsidRDefault="0045697C" w:rsidP="0008289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697C" w:rsidRPr="00082896" w:rsidRDefault="0045697C" w:rsidP="0045697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82896">
        <w:rPr>
          <w:rFonts w:ascii="Times New Roman" w:hAnsi="Times New Roman" w:cs="Times New Roman"/>
          <w:sz w:val="24"/>
          <w:szCs w:val="24"/>
        </w:rPr>
        <w:t>. Участники публичных слушаний</w:t>
      </w:r>
    </w:p>
    <w:p w:rsidR="0045697C" w:rsidRDefault="0045697C" w:rsidP="0045697C">
      <w:pPr>
        <w:pStyle w:val="ConsPlusNormal"/>
        <w:ind w:firstLine="540"/>
        <w:jc w:val="both"/>
      </w:pPr>
    </w:p>
    <w:p w:rsidR="0045697C" w:rsidRDefault="0045697C" w:rsidP="0045697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E0E4F">
        <w:rPr>
          <w:rFonts w:ascii="Times New Roman" w:eastAsia="Times New Roman" w:hAnsi="Times New Roman" w:cs="Times New Roman"/>
          <w:sz w:val="24"/>
          <w:szCs w:val="24"/>
        </w:rPr>
        <w:t xml:space="preserve">.1. В публичных слушаниях вправе участвовать все заинтересованные жители </w:t>
      </w:r>
      <w:r w:rsidRPr="004E0E4F">
        <w:rPr>
          <w:rFonts w:ascii="Times New Roman" w:eastAsia="Times New Roman" w:hAnsi="Times New Roman" w:cs="Times New Roman"/>
          <w:sz w:val="24"/>
          <w:szCs w:val="24"/>
        </w:rPr>
        <w:br/>
        <w:t>Санкт-Петербурга, а также представители организаций, осуществляющих деятельность на территории Кировского района Санкт-Петербурга.</w:t>
      </w:r>
    </w:p>
    <w:p w:rsidR="004324A6" w:rsidRDefault="004324A6" w:rsidP="004324A6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E82A39">
        <w:rPr>
          <w:rFonts w:eastAsiaTheme="minorHAnsi"/>
          <w:lang w:eastAsia="en-US"/>
        </w:rPr>
        <w:t>3.2. В публичных слушаниях принимают участие лица, указанные в пункте 2 части 2 статьи 5 Закона</w:t>
      </w:r>
      <w:r w:rsidRPr="00E82A39">
        <w:rPr>
          <w:color w:val="000000"/>
        </w:rPr>
        <w:t xml:space="preserve"> Санкт-Петербурга № 221-41</w:t>
      </w:r>
      <w:r w:rsidR="00E82A39">
        <w:rPr>
          <w:color w:val="000000"/>
        </w:rPr>
        <w:t>.</w:t>
      </w:r>
    </w:p>
    <w:p w:rsidR="0045697C" w:rsidRDefault="0045697C" w:rsidP="0008289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5697C" w:rsidRPr="00082896" w:rsidRDefault="0045697C" w:rsidP="0008289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8704B" w:rsidRPr="00082896" w:rsidRDefault="007D705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8704B" w:rsidRPr="00082896">
        <w:rPr>
          <w:rFonts w:ascii="Times New Roman" w:hAnsi="Times New Roman" w:cs="Times New Roman"/>
          <w:sz w:val="24"/>
          <w:szCs w:val="24"/>
        </w:rPr>
        <w:t>. Время и место проведения публичных слушаний</w:t>
      </w:r>
    </w:p>
    <w:p w:rsidR="00B8704B" w:rsidRDefault="00B8704B">
      <w:pPr>
        <w:pStyle w:val="ConsPlusNormal"/>
        <w:ind w:firstLine="540"/>
        <w:jc w:val="both"/>
      </w:pPr>
    </w:p>
    <w:p w:rsidR="00B8704B" w:rsidRPr="00082896" w:rsidRDefault="007D7055" w:rsidP="00082896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lastRenderedPageBreak/>
        <w:t>4</w:t>
      </w:r>
      <w:r w:rsidR="00B8704B" w:rsidRPr="00082896">
        <w:t xml:space="preserve">.1. Публичные слушания проводятся </w:t>
      </w:r>
      <w:r w:rsidR="00082896" w:rsidRPr="00082896">
        <w:rPr>
          <w:rFonts w:eastAsiaTheme="minorHAnsi"/>
          <w:lang w:eastAsia="en-US"/>
        </w:rPr>
        <w:t xml:space="preserve">в форме очного собрания, </w:t>
      </w:r>
      <w:r w:rsidR="00B8704B" w:rsidRPr="00082896">
        <w:t>не позднее чем через 15 дней со дня принятия Правительством Санкт-Петербурга решения о внесении проекта закона Санкт-Петербурга о бюджете Санкт-Петербурга на очередной финансовый год и плановый период в Законодательное Собрание Санкт-Петербурга.</w:t>
      </w:r>
    </w:p>
    <w:p w:rsidR="00B8704B" w:rsidRPr="00082896" w:rsidRDefault="007D7055" w:rsidP="000828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8704B" w:rsidRPr="00082896">
        <w:rPr>
          <w:rFonts w:ascii="Times New Roman" w:hAnsi="Times New Roman" w:cs="Times New Roman"/>
          <w:sz w:val="24"/>
          <w:szCs w:val="24"/>
        </w:rPr>
        <w:t>2. Конкретная дата, время и место проведения публичных слушаний определяются администрацией.</w:t>
      </w:r>
    </w:p>
    <w:p w:rsidR="00B8704B" w:rsidRDefault="00B8704B">
      <w:pPr>
        <w:pStyle w:val="ConsPlusNormal"/>
        <w:ind w:firstLine="540"/>
        <w:jc w:val="both"/>
      </w:pPr>
    </w:p>
    <w:p w:rsidR="00B8704B" w:rsidRPr="004E0E4F" w:rsidRDefault="00B870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E0E4F">
        <w:rPr>
          <w:rFonts w:ascii="Times New Roman" w:hAnsi="Times New Roman" w:cs="Times New Roman"/>
          <w:sz w:val="24"/>
          <w:szCs w:val="24"/>
        </w:rPr>
        <w:t>5. Информирование о проведении публичных слушаний</w:t>
      </w:r>
    </w:p>
    <w:p w:rsidR="00B8704B" w:rsidRDefault="00B8704B">
      <w:pPr>
        <w:pStyle w:val="ConsPlusNormal"/>
        <w:ind w:firstLine="540"/>
        <w:jc w:val="both"/>
      </w:pPr>
    </w:p>
    <w:p w:rsidR="004E0E4F" w:rsidRPr="004E0E4F" w:rsidRDefault="00B8704B" w:rsidP="004E0E4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0E4F">
        <w:rPr>
          <w:rFonts w:ascii="Times New Roman" w:hAnsi="Times New Roman" w:cs="Times New Roman"/>
          <w:sz w:val="24"/>
          <w:szCs w:val="24"/>
        </w:rPr>
        <w:t xml:space="preserve">5.1. </w:t>
      </w:r>
      <w:r w:rsidR="004E0E4F" w:rsidRPr="004E0E4F">
        <w:rPr>
          <w:rFonts w:ascii="Times New Roman" w:hAnsi="Times New Roman" w:cs="Times New Roman"/>
          <w:sz w:val="24"/>
          <w:szCs w:val="24"/>
        </w:rPr>
        <w:t xml:space="preserve">Сектор </w:t>
      </w:r>
      <w:r w:rsidRPr="004E0E4F">
        <w:rPr>
          <w:rFonts w:ascii="Times New Roman" w:hAnsi="Times New Roman" w:cs="Times New Roman"/>
          <w:sz w:val="24"/>
          <w:szCs w:val="24"/>
        </w:rPr>
        <w:t>информации</w:t>
      </w:r>
      <w:r w:rsidR="00913A02">
        <w:rPr>
          <w:rFonts w:ascii="Times New Roman" w:hAnsi="Times New Roman" w:cs="Times New Roman"/>
          <w:sz w:val="24"/>
          <w:szCs w:val="24"/>
        </w:rPr>
        <w:t>-пресс-служба</w:t>
      </w:r>
      <w:r w:rsidRPr="004E0E4F">
        <w:rPr>
          <w:rFonts w:ascii="Times New Roman" w:hAnsi="Times New Roman" w:cs="Times New Roman"/>
          <w:sz w:val="24"/>
          <w:szCs w:val="24"/>
        </w:rPr>
        <w:t xml:space="preserve"> администрации не позднее чем за 10 дней до даты проведения публичных слушаний публикует в порядке, установленном для официального опубликования нормативных правовых актов Санкт-Петербурга, информационное сообщение о проведении указанных публичных слушаний, а также размещает его на официальном сайте администрации в информационно-телекоммуникационной сети "Интернет"</w:t>
      </w:r>
      <w:r w:rsidR="004E0E4F" w:rsidRPr="004E0E4F">
        <w:rPr>
          <w:rFonts w:ascii="Times New Roman" w:hAnsi="Times New Roman" w:cs="Times New Roman"/>
          <w:sz w:val="24"/>
          <w:szCs w:val="24"/>
        </w:rPr>
        <w:t>.</w:t>
      </w:r>
    </w:p>
    <w:p w:rsidR="00B8704B" w:rsidRPr="004E0E4F" w:rsidRDefault="004E0E4F" w:rsidP="004E0E4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0E4F">
        <w:rPr>
          <w:rFonts w:ascii="Times New Roman" w:hAnsi="Times New Roman" w:cs="Times New Roman"/>
          <w:sz w:val="24"/>
          <w:szCs w:val="24"/>
        </w:rPr>
        <w:t>5.2. Отдел экономического развития и инвестиций администрации</w:t>
      </w:r>
      <w:r w:rsidR="00B8704B" w:rsidRPr="004E0E4F">
        <w:rPr>
          <w:rFonts w:ascii="Times New Roman" w:hAnsi="Times New Roman" w:cs="Times New Roman"/>
          <w:sz w:val="24"/>
          <w:szCs w:val="24"/>
        </w:rPr>
        <w:t xml:space="preserve"> осуществляет официальную рассылку указанного информационного сообщения лицам (органам), которые обязаны принять участие в публичных слушаниях.</w:t>
      </w:r>
    </w:p>
    <w:p w:rsidR="00B8704B" w:rsidRPr="004E0E4F" w:rsidRDefault="00B8704B" w:rsidP="004E0E4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0E4F">
        <w:rPr>
          <w:rFonts w:ascii="Times New Roman" w:hAnsi="Times New Roman" w:cs="Times New Roman"/>
          <w:sz w:val="24"/>
          <w:szCs w:val="24"/>
        </w:rPr>
        <w:t>5.</w:t>
      </w:r>
      <w:r w:rsidR="004E0E4F" w:rsidRPr="004E0E4F">
        <w:rPr>
          <w:rFonts w:ascii="Times New Roman" w:hAnsi="Times New Roman" w:cs="Times New Roman"/>
          <w:sz w:val="24"/>
          <w:szCs w:val="24"/>
        </w:rPr>
        <w:t>3</w:t>
      </w:r>
      <w:r w:rsidRPr="004E0E4F">
        <w:rPr>
          <w:rFonts w:ascii="Times New Roman" w:hAnsi="Times New Roman" w:cs="Times New Roman"/>
          <w:sz w:val="24"/>
          <w:szCs w:val="24"/>
        </w:rPr>
        <w:t>. Информационное сообщение о проведении публичных слушаний включает в себя следующие сведения:</w:t>
      </w:r>
    </w:p>
    <w:p w:rsidR="00B8704B" w:rsidRPr="004E0E4F" w:rsidRDefault="00B8704B" w:rsidP="004E0E4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0E4F">
        <w:rPr>
          <w:rFonts w:ascii="Times New Roman" w:hAnsi="Times New Roman" w:cs="Times New Roman"/>
          <w:sz w:val="24"/>
          <w:szCs w:val="24"/>
        </w:rPr>
        <w:t>дата, время и место проведения публичных слушаний;</w:t>
      </w:r>
    </w:p>
    <w:p w:rsidR="00B8704B" w:rsidRPr="004E0E4F" w:rsidRDefault="00B8704B" w:rsidP="004E0E4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0E4F">
        <w:rPr>
          <w:rFonts w:ascii="Times New Roman" w:hAnsi="Times New Roman" w:cs="Times New Roman"/>
          <w:sz w:val="24"/>
          <w:szCs w:val="24"/>
        </w:rPr>
        <w:t>адрес официального сайта администрации в информационно-телекоммуникационной сети "Интернет", на котором размещаются нормативные правовые акты, проекты нормативных правовых актов и иные документы, являющиеся предметом обсуждения на публичных слушаниях.</w:t>
      </w:r>
    </w:p>
    <w:p w:rsidR="00B8704B" w:rsidRDefault="00B8704B">
      <w:pPr>
        <w:pStyle w:val="ConsPlusNormal"/>
        <w:ind w:firstLine="540"/>
        <w:jc w:val="both"/>
      </w:pPr>
    </w:p>
    <w:p w:rsidR="00E82A39" w:rsidRDefault="00E82A39">
      <w:pPr>
        <w:pStyle w:val="ConsPlusNormal"/>
        <w:ind w:firstLine="540"/>
        <w:jc w:val="both"/>
      </w:pPr>
    </w:p>
    <w:p w:rsidR="00B8704B" w:rsidRPr="008E5983" w:rsidRDefault="00B870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6. Регистрация участников публичных слушаний</w:t>
      </w:r>
    </w:p>
    <w:p w:rsidR="00B8704B" w:rsidRPr="008E5983" w:rsidRDefault="00B870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704B" w:rsidRPr="008E5983" w:rsidRDefault="00B870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 xml:space="preserve">6.1. Регистрация участников публичных слушаний осуществляется непосредственно перед началом публичных слушаний сотрудниками </w:t>
      </w:r>
      <w:r w:rsidR="008E5983" w:rsidRPr="008E5983">
        <w:rPr>
          <w:rFonts w:ascii="Times New Roman" w:hAnsi="Times New Roman" w:cs="Times New Roman"/>
          <w:sz w:val="24"/>
          <w:szCs w:val="24"/>
        </w:rPr>
        <w:t xml:space="preserve">отдела экономического развития и инвестиций </w:t>
      </w:r>
      <w:r w:rsidRPr="008E5983">
        <w:rPr>
          <w:rFonts w:ascii="Times New Roman" w:hAnsi="Times New Roman" w:cs="Times New Roman"/>
          <w:sz w:val="24"/>
          <w:szCs w:val="24"/>
        </w:rPr>
        <w:t>администрации.</w:t>
      </w:r>
    </w:p>
    <w:p w:rsidR="005447AC" w:rsidRPr="005447AC" w:rsidRDefault="005447AC" w:rsidP="005447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8E5983">
        <w:rPr>
          <w:rFonts w:ascii="Times New Roman" w:hAnsi="Times New Roman" w:cs="Times New Roman"/>
          <w:sz w:val="24"/>
          <w:szCs w:val="24"/>
        </w:rPr>
        <w:t xml:space="preserve">При регистрации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Pr="008E5983">
        <w:rPr>
          <w:rFonts w:ascii="Times New Roman" w:hAnsi="Times New Roman" w:cs="Times New Roman"/>
          <w:sz w:val="24"/>
          <w:szCs w:val="24"/>
        </w:rPr>
        <w:t xml:space="preserve"> публичных слушаний </w:t>
      </w:r>
      <w:r>
        <w:rPr>
          <w:rFonts w:ascii="Times New Roman" w:hAnsi="Times New Roman" w:cs="Times New Roman"/>
          <w:sz w:val="24"/>
          <w:szCs w:val="24"/>
        </w:rPr>
        <w:t>сообщает</w:t>
      </w:r>
      <w:r w:rsidR="00E82A39">
        <w:rPr>
          <w:rFonts w:ascii="Times New Roman" w:hAnsi="Times New Roman" w:cs="Times New Roman"/>
          <w:sz w:val="24"/>
          <w:szCs w:val="24"/>
        </w:rPr>
        <w:t xml:space="preserve"> свою</w:t>
      </w:r>
      <w:r w:rsidRPr="008E5983">
        <w:rPr>
          <w:rFonts w:ascii="Times New Roman" w:hAnsi="Times New Roman" w:cs="Times New Roman"/>
          <w:sz w:val="24"/>
          <w:szCs w:val="24"/>
        </w:rPr>
        <w:t xml:space="preserve"> фамилию, имя, отчество,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организации (если является ее представителем), </w:t>
      </w:r>
      <w:r w:rsidRPr="008E5983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>(при необходимости) заявляет</w:t>
      </w:r>
      <w:r w:rsidRPr="008E5983">
        <w:rPr>
          <w:rFonts w:ascii="Times New Roman" w:hAnsi="Times New Roman" w:cs="Times New Roman"/>
          <w:sz w:val="24"/>
          <w:szCs w:val="24"/>
        </w:rPr>
        <w:t xml:space="preserve"> о желании в</w:t>
      </w:r>
      <w:r>
        <w:rPr>
          <w:rFonts w:ascii="Times New Roman" w:hAnsi="Times New Roman" w:cs="Times New Roman"/>
          <w:sz w:val="24"/>
          <w:szCs w:val="24"/>
        </w:rPr>
        <w:t>ыступить на публичных слушаниях.</w:t>
      </w:r>
    </w:p>
    <w:p w:rsidR="00B8704B" w:rsidRDefault="00B8704B">
      <w:pPr>
        <w:pStyle w:val="ConsPlusNormal"/>
        <w:ind w:firstLine="540"/>
        <w:jc w:val="both"/>
      </w:pPr>
    </w:p>
    <w:p w:rsidR="00B8704B" w:rsidRPr="008E5983" w:rsidRDefault="00B870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7. Ведение публичных слушаний</w:t>
      </w:r>
    </w:p>
    <w:p w:rsidR="00B8704B" w:rsidRDefault="00B8704B">
      <w:pPr>
        <w:pStyle w:val="ConsPlusNormal"/>
        <w:ind w:firstLine="540"/>
        <w:jc w:val="both"/>
      </w:pP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 xml:space="preserve">7.1. Председательствует на публичных слушаниях глава администрации или в случае его отсутствия </w:t>
      </w:r>
      <w:r w:rsidR="008E5983" w:rsidRPr="008E5983"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8E5983">
        <w:rPr>
          <w:rFonts w:ascii="Times New Roman" w:hAnsi="Times New Roman" w:cs="Times New Roman"/>
          <w:sz w:val="24"/>
          <w:szCs w:val="24"/>
        </w:rPr>
        <w:t>заместитель главы администрации (далее - председательствующий).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7.2. Председательствующий: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открывает и закрывает публичные слушания в установленное время;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предоставляет слово для докладов и выступлений;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организует прения;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поддерживает организационный порядок в помещениях, в которых проводятся публичные слушания.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7.3. Председательствующий обязан: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lastRenderedPageBreak/>
        <w:t>- соблюдать</w:t>
      </w:r>
      <w:r w:rsidR="008E5983">
        <w:rPr>
          <w:rFonts w:ascii="Times New Roman" w:hAnsi="Times New Roman" w:cs="Times New Roman"/>
          <w:sz w:val="24"/>
          <w:szCs w:val="24"/>
        </w:rPr>
        <w:t xml:space="preserve"> настоящий</w:t>
      </w:r>
      <w:r w:rsidRPr="008E5983">
        <w:rPr>
          <w:rFonts w:ascii="Times New Roman" w:hAnsi="Times New Roman" w:cs="Times New Roman"/>
          <w:sz w:val="24"/>
          <w:szCs w:val="24"/>
        </w:rPr>
        <w:t xml:space="preserve"> Регламент и обеспечивать его соблюдение всеми участниками публичных слушаний;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предоставлять слово для выступлений и вопросов в порядке очередности;</w:t>
      </w:r>
    </w:p>
    <w:p w:rsidR="00B8704B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выполнять другие требования, предъявляемые к нему</w:t>
      </w:r>
      <w:r w:rsidR="008E5983" w:rsidRPr="008E5983">
        <w:rPr>
          <w:rFonts w:ascii="Times New Roman" w:hAnsi="Times New Roman" w:cs="Times New Roman"/>
          <w:sz w:val="24"/>
          <w:szCs w:val="24"/>
        </w:rPr>
        <w:t xml:space="preserve"> настоящим</w:t>
      </w:r>
      <w:r w:rsidRPr="008E5983">
        <w:rPr>
          <w:rFonts w:ascii="Times New Roman" w:hAnsi="Times New Roman" w:cs="Times New Roman"/>
          <w:sz w:val="24"/>
          <w:szCs w:val="24"/>
        </w:rPr>
        <w:t xml:space="preserve"> Регламентом.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7.4. Председательствующий не вправе: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комментировать выступления и вопросы;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 xml:space="preserve">- прерывать выступления и вопросы, если выступающий не выходит за рамки отведенного времени и не нарушает </w:t>
      </w:r>
      <w:r w:rsidR="008E5983" w:rsidRPr="008E598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8E5983">
        <w:rPr>
          <w:rFonts w:ascii="Times New Roman" w:hAnsi="Times New Roman" w:cs="Times New Roman"/>
          <w:sz w:val="24"/>
          <w:szCs w:val="24"/>
        </w:rPr>
        <w:t>Регламент.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7.5. Председательствующий вправе: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 xml:space="preserve">- в случаях и в порядке, установленных </w:t>
      </w:r>
      <w:r w:rsidR="008E5983" w:rsidRPr="008E5983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8E5983">
        <w:rPr>
          <w:rFonts w:ascii="Times New Roman" w:hAnsi="Times New Roman" w:cs="Times New Roman"/>
          <w:sz w:val="24"/>
          <w:szCs w:val="24"/>
        </w:rPr>
        <w:t>Регламентом, призывать выступающего высказываться по существу обсуждаемого вопроса;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 xml:space="preserve">- прерывать выступление после предупреждения, сделанного выступающему, если тот вышел за рамки установленного времени или нарушил </w:t>
      </w:r>
      <w:r w:rsidR="008E5983" w:rsidRPr="008E598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8E5983">
        <w:rPr>
          <w:rFonts w:ascii="Times New Roman" w:hAnsi="Times New Roman" w:cs="Times New Roman"/>
          <w:sz w:val="24"/>
          <w:szCs w:val="24"/>
        </w:rPr>
        <w:t>Регламент;</w:t>
      </w:r>
    </w:p>
    <w:p w:rsidR="00B8704B" w:rsidRPr="008E5983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>- задавать вопросы выступающему по окончании его выступления;</w:t>
      </w:r>
    </w:p>
    <w:p w:rsidR="00B8704B" w:rsidRDefault="00B8704B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5983">
        <w:rPr>
          <w:rFonts w:ascii="Times New Roman" w:hAnsi="Times New Roman" w:cs="Times New Roman"/>
          <w:sz w:val="24"/>
          <w:szCs w:val="24"/>
        </w:rPr>
        <w:t xml:space="preserve">- объявить участнику публичных слушаний замечание за неэтичное поведение, нарушение </w:t>
      </w:r>
      <w:r w:rsidR="008E598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8E5983">
        <w:rPr>
          <w:rFonts w:ascii="Times New Roman" w:hAnsi="Times New Roman" w:cs="Times New Roman"/>
          <w:sz w:val="24"/>
          <w:szCs w:val="24"/>
        </w:rPr>
        <w:t>Регламента.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C31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C31BC">
        <w:rPr>
          <w:rFonts w:ascii="Times New Roman" w:hAnsi="Times New Roman" w:cs="Times New Roman"/>
          <w:sz w:val="24"/>
          <w:szCs w:val="24"/>
        </w:rPr>
        <w:t>. Продолжительность публичных слушаний определяется председательствующим, но не должна превышать 60 минут.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Pr="005C31BC">
        <w:rPr>
          <w:rFonts w:ascii="Times New Roman" w:hAnsi="Times New Roman" w:cs="Times New Roman"/>
          <w:sz w:val="24"/>
          <w:szCs w:val="24"/>
        </w:rPr>
        <w:t>. При этом продолжительность обсуждения ограничивается следующим образом: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доклад - не более 20</w:t>
      </w:r>
      <w:r w:rsidRPr="005C31BC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- выступление содокладчика - не более 10 минут;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- вопросы к докладчику и ответы на них - не более 10 минут;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 xml:space="preserve">- выступления в прениях - не более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C31BC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- заключительное выступление докладчика - не более 5 минут;</w:t>
      </w:r>
    </w:p>
    <w:p w:rsidR="0045697C" w:rsidRPr="005C31BC" w:rsidRDefault="0045697C" w:rsidP="0045697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- заключительное слово председательствующего - не более 5 минут.</w:t>
      </w:r>
    </w:p>
    <w:p w:rsidR="00B8704B" w:rsidRPr="008E5983" w:rsidRDefault="0045697C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</w:t>
      </w:r>
      <w:r w:rsidR="00B8704B" w:rsidRPr="008E5983">
        <w:rPr>
          <w:rFonts w:ascii="Times New Roman" w:hAnsi="Times New Roman" w:cs="Times New Roman"/>
          <w:sz w:val="24"/>
          <w:szCs w:val="24"/>
        </w:rPr>
        <w:t>. Выступление и вопросы на публичных слушаниях допускаются только после предоставления слова председательствующим.</w:t>
      </w:r>
    </w:p>
    <w:p w:rsidR="00B8704B" w:rsidRPr="008E5983" w:rsidRDefault="0045697C" w:rsidP="008E5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</w:t>
      </w:r>
      <w:r w:rsidR="00B8704B" w:rsidRPr="008E5983">
        <w:rPr>
          <w:rFonts w:ascii="Times New Roman" w:hAnsi="Times New Roman" w:cs="Times New Roman"/>
          <w:sz w:val="24"/>
          <w:szCs w:val="24"/>
        </w:rPr>
        <w:t xml:space="preserve">. Выступающий обязан соблюдать </w:t>
      </w:r>
      <w:r w:rsidR="008E5983" w:rsidRPr="008E598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8704B" w:rsidRPr="008E5983">
        <w:rPr>
          <w:rFonts w:ascii="Times New Roman" w:hAnsi="Times New Roman" w:cs="Times New Roman"/>
          <w:sz w:val="24"/>
          <w:szCs w:val="24"/>
        </w:rPr>
        <w:t>Регламент, не допускать неэтичного поведения, выступать по существу обсуждаемого на публичных слушаниях вопроса.</w:t>
      </w:r>
    </w:p>
    <w:p w:rsidR="00B8704B" w:rsidRDefault="00B8704B">
      <w:pPr>
        <w:pStyle w:val="ConsPlusNormal"/>
        <w:ind w:firstLine="540"/>
        <w:jc w:val="both"/>
      </w:pPr>
    </w:p>
    <w:p w:rsidR="00B8704B" w:rsidRPr="00082F15" w:rsidRDefault="00B870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82F15">
        <w:rPr>
          <w:rFonts w:ascii="Times New Roman" w:hAnsi="Times New Roman" w:cs="Times New Roman"/>
          <w:sz w:val="24"/>
          <w:szCs w:val="24"/>
        </w:rPr>
        <w:t>8. Порядок обсуждения на публичных слушаниях</w:t>
      </w:r>
    </w:p>
    <w:p w:rsidR="00B8704B" w:rsidRDefault="00B8704B">
      <w:pPr>
        <w:pStyle w:val="ConsPlusNormal"/>
        <w:ind w:firstLine="540"/>
        <w:jc w:val="both"/>
      </w:pP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8.1. Перед началом публичных слушаний председательствующий оглашает состав присутствующих, порядок и регламент обсуждения.</w:t>
      </w: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8.2. Обсуждение состоит из доклада, выступлений содокладчиков, вопросов, выступлений в прениях, заключительного выступления докладчика, заключительного слова председательствующего.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B8704B" w:rsidRPr="005C31BC">
        <w:rPr>
          <w:rFonts w:ascii="Times New Roman" w:hAnsi="Times New Roman" w:cs="Times New Roman"/>
          <w:sz w:val="24"/>
          <w:szCs w:val="24"/>
        </w:rPr>
        <w:t>. Обсуждение вопроса начинается с доклада - заранее подготовленного сообщения, основанного на предварительном изучении вопроса, обобщении необходимых материалов.</w:t>
      </w:r>
    </w:p>
    <w:p w:rsidR="00B03FB2" w:rsidRPr="004E0E4F" w:rsidRDefault="00B8704B" w:rsidP="00B03F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8.</w:t>
      </w:r>
      <w:r w:rsidR="00E82A39">
        <w:rPr>
          <w:rFonts w:ascii="Times New Roman" w:hAnsi="Times New Roman" w:cs="Times New Roman"/>
          <w:sz w:val="24"/>
          <w:szCs w:val="24"/>
        </w:rPr>
        <w:t>4</w:t>
      </w:r>
      <w:r w:rsidRPr="005C31BC">
        <w:rPr>
          <w:rFonts w:ascii="Times New Roman" w:hAnsi="Times New Roman" w:cs="Times New Roman"/>
          <w:sz w:val="24"/>
          <w:szCs w:val="24"/>
        </w:rPr>
        <w:t>. С докладо</w:t>
      </w:r>
      <w:r w:rsidR="00E82A39">
        <w:rPr>
          <w:rFonts w:ascii="Times New Roman" w:hAnsi="Times New Roman" w:cs="Times New Roman"/>
          <w:sz w:val="24"/>
          <w:szCs w:val="24"/>
        </w:rPr>
        <w:t xml:space="preserve">м выступает глава администрации, а </w:t>
      </w:r>
      <w:r w:rsidR="00B03FB2" w:rsidRPr="004E0E4F">
        <w:rPr>
          <w:rFonts w:ascii="Times New Roman" w:hAnsi="Times New Roman" w:cs="Times New Roman"/>
          <w:sz w:val="24"/>
          <w:szCs w:val="24"/>
        </w:rPr>
        <w:t xml:space="preserve">в </w:t>
      </w:r>
      <w:r w:rsidR="00E82A39">
        <w:rPr>
          <w:rFonts w:ascii="Times New Roman" w:hAnsi="Times New Roman" w:cs="Times New Roman"/>
          <w:sz w:val="24"/>
          <w:szCs w:val="24"/>
        </w:rPr>
        <w:t>случае его отсутствия</w:t>
      </w:r>
      <w:r w:rsidR="00B03FB2" w:rsidRPr="004E0E4F">
        <w:rPr>
          <w:rFonts w:ascii="Times New Roman" w:hAnsi="Times New Roman" w:cs="Times New Roman"/>
          <w:sz w:val="24"/>
          <w:szCs w:val="24"/>
        </w:rPr>
        <w:t xml:space="preserve"> первый заместитель главы администрации.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</w:t>
      </w:r>
      <w:r w:rsidR="00B8704B" w:rsidRPr="005C31BC">
        <w:rPr>
          <w:rFonts w:ascii="Times New Roman" w:hAnsi="Times New Roman" w:cs="Times New Roman"/>
          <w:sz w:val="24"/>
          <w:szCs w:val="24"/>
        </w:rPr>
        <w:t xml:space="preserve">. В докладе должны быть освещены основные параметры проекта бюджета администрации на очередной финансовый год и на плановый период в части, предлагаемой к реализации в очередном финансовом году и плановом периоде на территории </w:t>
      </w:r>
      <w:r w:rsidR="005C31BC" w:rsidRPr="005C31BC">
        <w:rPr>
          <w:rFonts w:ascii="Times New Roman" w:hAnsi="Times New Roman" w:cs="Times New Roman"/>
          <w:sz w:val="24"/>
          <w:szCs w:val="24"/>
        </w:rPr>
        <w:t>Кировского</w:t>
      </w:r>
      <w:r w:rsidR="00B8704B" w:rsidRPr="005C31BC">
        <w:rPr>
          <w:rFonts w:ascii="Times New Roman" w:hAnsi="Times New Roman" w:cs="Times New Roman"/>
          <w:sz w:val="24"/>
          <w:szCs w:val="24"/>
        </w:rPr>
        <w:t xml:space="preserve"> района Санкт-Петербурга, а также информация об исполнении бюджета администрации в текущем финансовом году.</w:t>
      </w: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8.</w:t>
      </w:r>
      <w:r w:rsidR="00E82A39">
        <w:rPr>
          <w:rFonts w:ascii="Times New Roman" w:hAnsi="Times New Roman" w:cs="Times New Roman"/>
          <w:sz w:val="24"/>
          <w:szCs w:val="24"/>
        </w:rPr>
        <w:t>6</w:t>
      </w:r>
      <w:r w:rsidRPr="005C31BC">
        <w:rPr>
          <w:rFonts w:ascii="Times New Roman" w:hAnsi="Times New Roman" w:cs="Times New Roman"/>
          <w:sz w:val="24"/>
          <w:szCs w:val="24"/>
        </w:rPr>
        <w:t>. С содокладами могут выступить лица, участие которых в публичных слушаниях является обязательным.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8.7</w:t>
      </w:r>
      <w:r w:rsidR="00B8704B" w:rsidRPr="005C31BC">
        <w:rPr>
          <w:rFonts w:ascii="Times New Roman" w:hAnsi="Times New Roman" w:cs="Times New Roman"/>
          <w:sz w:val="24"/>
          <w:szCs w:val="24"/>
        </w:rPr>
        <w:t>. По окончании доклада докладчик отвечает на вопросы.</w:t>
      </w: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заявляют о желании задать вопрос докладчику или выступающему </w:t>
      </w:r>
      <w:r w:rsidR="005C31BC" w:rsidRPr="005C31BC">
        <w:rPr>
          <w:rFonts w:ascii="Times New Roman" w:hAnsi="Times New Roman" w:cs="Times New Roman"/>
          <w:sz w:val="24"/>
          <w:szCs w:val="24"/>
        </w:rPr>
        <w:t xml:space="preserve">путем направления вопроса в письменном виде секретарю публичных слушаний, либо </w:t>
      </w:r>
      <w:r w:rsidRPr="005C31BC">
        <w:rPr>
          <w:rFonts w:ascii="Times New Roman" w:hAnsi="Times New Roman" w:cs="Times New Roman"/>
          <w:sz w:val="24"/>
          <w:szCs w:val="24"/>
        </w:rPr>
        <w:t>поднятием руки после завершения доклада или выступления.</w:t>
      </w: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Слово предоставляется в порядке очередности.</w:t>
      </w: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После предоставления слова для вопроса докладчику или выступающему участник публичных слушаний должен сообщить свои фамилию, имя, отчество, а также должность в случае, если участник является должностным лицом или представителем организации.</w:t>
      </w: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После ответов на вопросы участникам публичных слушаний предоставляется слово для выступления в прениях.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</w:t>
      </w:r>
      <w:r w:rsidR="00B8704B" w:rsidRPr="005C31BC">
        <w:rPr>
          <w:rFonts w:ascii="Times New Roman" w:hAnsi="Times New Roman" w:cs="Times New Roman"/>
          <w:sz w:val="24"/>
          <w:szCs w:val="24"/>
        </w:rPr>
        <w:t>. Запись на выступление в прениях осуществляется при регистрации участников публичных слушаний перед началом публичных слушаний либо путем направления заявки в письменном виде председательствующему. Запись на выступление прекращается по окончании этапа обсуждения, предшествующего прениям. Слово предоставляется в порядке очередности поступления заявок.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</w:t>
      </w:r>
      <w:r w:rsidR="00B8704B" w:rsidRPr="005C31BC">
        <w:rPr>
          <w:rFonts w:ascii="Times New Roman" w:hAnsi="Times New Roman" w:cs="Times New Roman"/>
          <w:sz w:val="24"/>
          <w:szCs w:val="24"/>
        </w:rPr>
        <w:t>. Каждый участник публичных слушаний имеет право на одно выступление в прениях.</w:t>
      </w:r>
    </w:p>
    <w:p w:rsidR="00B8704B" w:rsidRPr="005C31BC" w:rsidRDefault="00B8704B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31BC">
        <w:rPr>
          <w:rFonts w:ascii="Times New Roman" w:hAnsi="Times New Roman" w:cs="Times New Roman"/>
          <w:sz w:val="24"/>
          <w:szCs w:val="24"/>
        </w:rPr>
        <w:t>Время выступления в прениях не должно превышать 5 минут на одного участника публичных слушаний.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</w:t>
      </w:r>
      <w:r w:rsidR="00B8704B" w:rsidRPr="005C31BC">
        <w:rPr>
          <w:rFonts w:ascii="Times New Roman" w:hAnsi="Times New Roman" w:cs="Times New Roman"/>
          <w:sz w:val="24"/>
          <w:szCs w:val="24"/>
        </w:rPr>
        <w:t>. Председательствующий может ограничить время, отведенное для выступления в прениях каждого участника, с учетом общей продолжительности публичных слушаний.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</w:t>
      </w:r>
      <w:r w:rsidR="00B8704B" w:rsidRPr="005C31BC">
        <w:rPr>
          <w:rFonts w:ascii="Times New Roman" w:hAnsi="Times New Roman" w:cs="Times New Roman"/>
          <w:sz w:val="24"/>
          <w:szCs w:val="24"/>
        </w:rPr>
        <w:t>. По завершении прений докладчик выступает с заключительным выступлением, в котором комментирует замечания, высказанные в прениях, и излагает дополнительные аргументы, обосновывающие его позицию.</w:t>
      </w:r>
    </w:p>
    <w:p w:rsidR="00B8704B" w:rsidRPr="005C31BC" w:rsidRDefault="00E82A39" w:rsidP="005C31B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</w:t>
      </w:r>
      <w:r w:rsidR="00B8704B" w:rsidRPr="005C31BC">
        <w:rPr>
          <w:rFonts w:ascii="Times New Roman" w:hAnsi="Times New Roman" w:cs="Times New Roman"/>
          <w:sz w:val="24"/>
          <w:szCs w:val="24"/>
        </w:rPr>
        <w:t>. После заключительного выступления докладчика председательствующий в заключительном слове подводит итоги публичных слушаний.</w:t>
      </w:r>
    </w:p>
    <w:p w:rsidR="00B8704B" w:rsidRDefault="00B8704B">
      <w:pPr>
        <w:pStyle w:val="ConsPlusNormal"/>
        <w:ind w:firstLine="540"/>
        <w:jc w:val="both"/>
      </w:pPr>
    </w:p>
    <w:p w:rsidR="00B8704B" w:rsidRPr="007F38DC" w:rsidRDefault="00B870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F38DC">
        <w:rPr>
          <w:rFonts w:ascii="Times New Roman" w:hAnsi="Times New Roman" w:cs="Times New Roman"/>
          <w:sz w:val="24"/>
          <w:szCs w:val="24"/>
        </w:rPr>
        <w:t>9. Оформление итогов публичных слушаний</w:t>
      </w:r>
    </w:p>
    <w:p w:rsidR="00B8704B" w:rsidRPr="006702C0" w:rsidRDefault="00B870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48F8" w:rsidRDefault="00B870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2C0">
        <w:rPr>
          <w:rFonts w:ascii="Times New Roman" w:hAnsi="Times New Roman" w:cs="Times New Roman"/>
          <w:sz w:val="24"/>
          <w:szCs w:val="24"/>
        </w:rPr>
        <w:t>9.1. По итогам публичных слушаний на основании высказанных мнений, предложений и замечаний составляется протокол о результатах публичных слушаний, который подписывается председательствующим на публичных слушаниях. Протокол в течение 10 дней после окончания публичных слушаний направляется в бюджетно-финансовый комитет Законодательного Собрания Санкт-Петербурга.</w:t>
      </w:r>
    </w:p>
    <w:p w:rsidR="00A148F8" w:rsidRDefault="00A148F8">
      <w:pPr>
        <w:spacing w:after="160" w:line="259" w:lineRule="auto"/>
        <w:rPr>
          <w:rFonts w:eastAsiaTheme="minorEastAsia"/>
        </w:rPr>
      </w:pPr>
      <w:r>
        <w:br w:type="page"/>
      </w:r>
    </w:p>
    <w:tbl>
      <w:tblPr>
        <w:tblpPr w:leftFromText="180" w:rightFromText="180" w:horzAnchor="margin" w:tblpY="-509"/>
        <w:tblW w:w="10065" w:type="dxa"/>
        <w:tblLayout w:type="fixed"/>
        <w:tblLook w:val="0000" w:firstRow="0" w:lastRow="0" w:firstColumn="0" w:lastColumn="0" w:noHBand="0" w:noVBand="0"/>
      </w:tblPr>
      <w:tblGrid>
        <w:gridCol w:w="4395"/>
        <w:gridCol w:w="5670"/>
      </w:tblGrid>
      <w:tr w:rsidR="00A148F8" w:rsidTr="00201CF5">
        <w:tc>
          <w:tcPr>
            <w:tcW w:w="4395" w:type="dxa"/>
          </w:tcPr>
          <w:p w:rsidR="00A148F8" w:rsidRDefault="00A148F8" w:rsidP="00201CF5">
            <w:pPr>
              <w:rPr>
                <w:sz w:val="22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5670" w:type="dxa"/>
          </w:tcPr>
          <w:p w:rsidR="00A148F8" w:rsidRDefault="00A148F8" w:rsidP="00201C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«На рассмотрение главы администрации</w:t>
            </w:r>
          </w:p>
          <w:p w:rsidR="00A148F8" w:rsidRDefault="00A148F8" w:rsidP="00201C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без разногласий (с разногласиями)»</w:t>
            </w:r>
          </w:p>
          <w:p w:rsidR="00A148F8" w:rsidRDefault="00A148F8" w:rsidP="00201C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заместитель главы (куратор подразделения)</w:t>
            </w:r>
          </w:p>
          <w:p w:rsidR="00A148F8" w:rsidRDefault="00A148F8" w:rsidP="00201CF5">
            <w:pPr>
              <w:jc w:val="center"/>
              <w:rPr>
                <w:sz w:val="22"/>
              </w:rPr>
            </w:pPr>
          </w:p>
          <w:p w:rsidR="00A148F8" w:rsidRDefault="00A148F8" w:rsidP="00201C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__________________________________</w:t>
            </w:r>
          </w:p>
          <w:p w:rsidR="00A148F8" w:rsidRDefault="00A148F8" w:rsidP="00201C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  <w:p w:rsidR="00A148F8" w:rsidRDefault="00A148F8" w:rsidP="00201CF5">
            <w:pPr>
              <w:jc w:val="center"/>
              <w:rPr>
                <w:sz w:val="22"/>
              </w:rPr>
            </w:pPr>
          </w:p>
          <w:p w:rsidR="00A148F8" w:rsidRDefault="00A148F8" w:rsidP="00201C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«_____» _______________  2025 года</w:t>
            </w:r>
          </w:p>
        </w:tc>
      </w:tr>
    </w:tbl>
    <w:p w:rsidR="00A148F8" w:rsidRDefault="00A148F8" w:rsidP="00A148F8">
      <w:pPr>
        <w:jc w:val="center"/>
        <w:rPr>
          <w:sz w:val="28"/>
        </w:rPr>
      </w:pPr>
      <w:r>
        <w:rPr>
          <w:sz w:val="28"/>
        </w:rPr>
        <w:t>СПРАВКА О СОГЛАСОВАНИИ</w:t>
      </w:r>
    </w:p>
    <w:p w:rsidR="00A148F8" w:rsidRDefault="00A148F8" w:rsidP="00A148F8">
      <w:pPr>
        <w:jc w:val="center"/>
        <w:rPr>
          <w:sz w:val="28"/>
        </w:rPr>
      </w:pPr>
      <w:r>
        <w:rPr>
          <w:sz w:val="28"/>
        </w:rPr>
        <w:t>проекта распоряжения администрации</w:t>
      </w:r>
    </w:p>
    <w:p w:rsidR="00A148F8" w:rsidRDefault="00A148F8" w:rsidP="00A148F8">
      <w:pPr>
        <w:jc w:val="center"/>
        <w:rPr>
          <w:sz w:val="28"/>
        </w:rPr>
      </w:pPr>
    </w:p>
    <w:p w:rsidR="00A148F8" w:rsidRPr="00A148F8" w:rsidRDefault="00A148F8" w:rsidP="00A148F8">
      <w:pPr>
        <w:jc w:val="both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 xml:space="preserve">1. Заголовок: </w:t>
      </w:r>
      <w:r w:rsidRPr="00CA33AE">
        <w:rPr>
          <w:b/>
          <w:i/>
          <w:sz w:val="18"/>
          <w:szCs w:val="18"/>
          <w:u w:val="single"/>
        </w:rPr>
        <w:t>«</w:t>
      </w:r>
      <w:r w:rsidRPr="00A148F8">
        <w:rPr>
          <w:b/>
          <w:i/>
          <w:sz w:val="18"/>
          <w:szCs w:val="18"/>
          <w:u w:val="single"/>
        </w:rPr>
        <w:t xml:space="preserve">Об утверждении Регламента проведения публичных слушаний по проекту бюджета </w:t>
      </w:r>
      <w:r w:rsidR="00AD7A89">
        <w:rPr>
          <w:b/>
          <w:i/>
          <w:sz w:val="18"/>
          <w:szCs w:val="18"/>
          <w:u w:val="single"/>
        </w:rPr>
        <w:br/>
      </w:r>
      <w:r w:rsidRPr="00A148F8">
        <w:rPr>
          <w:b/>
          <w:i/>
          <w:sz w:val="18"/>
          <w:szCs w:val="18"/>
          <w:u w:val="single"/>
        </w:rPr>
        <w:t>Санкт-Петербурга администрацией Кировского района Санкт-Петербурга в новой редакции</w:t>
      </w:r>
      <w:r w:rsidRPr="00CA33AE">
        <w:rPr>
          <w:b/>
          <w:i/>
          <w:sz w:val="18"/>
          <w:szCs w:val="18"/>
          <w:u w:val="single"/>
        </w:rPr>
        <w:t>»</w:t>
      </w:r>
    </w:p>
    <w:p w:rsidR="00A148F8" w:rsidRPr="00C32003" w:rsidRDefault="00A148F8" w:rsidP="00A148F8">
      <w:pPr>
        <w:jc w:val="center"/>
        <w:rPr>
          <w:b/>
          <w:i/>
          <w:sz w:val="18"/>
          <w:szCs w:val="18"/>
          <w:u w:val="single"/>
        </w:rPr>
      </w:pPr>
    </w:p>
    <w:p w:rsidR="00A148F8" w:rsidRPr="001000F9" w:rsidRDefault="00A148F8" w:rsidP="00A148F8">
      <w:pPr>
        <w:rPr>
          <w:b/>
          <w:bCs/>
          <w:sz w:val="20"/>
          <w:szCs w:val="20"/>
        </w:rPr>
      </w:pPr>
      <w:r w:rsidRPr="001000F9">
        <w:rPr>
          <w:sz w:val="20"/>
          <w:szCs w:val="20"/>
        </w:rPr>
        <w:t xml:space="preserve">2. Проект подготовлен: </w:t>
      </w:r>
      <w:r w:rsidRPr="001000F9">
        <w:rPr>
          <w:i/>
          <w:iCs/>
          <w:sz w:val="20"/>
          <w:szCs w:val="20"/>
          <w:u w:val="single"/>
        </w:rPr>
        <w:t>Отделом экономического развития ц инвестиций</w:t>
      </w:r>
    </w:p>
    <w:p w:rsidR="00A148F8" w:rsidRPr="001000F9" w:rsidRDefault="00A148F8" w:rsidP="00A148F8">
      <w:pPr>
        <w:rPr>
          <w:sz w:val="20"/>
          <w:szCs w:val="20"/>
        </w:rPr>
      </w:pPr>
      <w:r w:rsidRPr="001000F9">
        <w:rPr>
          <w:sz w:val="20"/>
          <w:szCs w:val="20"/>
        </w:rPr>
        <w:t xml:space="preserve">                                                 (наименование подразделения)</w:t>
      </w:r>
    </w:p>
    <w:p w:rsidR="00A148F8" w:rsidRDefault="00A148F8" w:rsidP="00A148F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127"/>
        <w:gridCol w:w="1701"/>
        <w:gridCol w:w="1701"/>
        <w:gridCol w:w="1417"/>
      </w:tblGrid>
      <w:tr w:rsidR="00A148F8" w:rsidRPr="00D768A1" w:rsidTr="00201CF5">
        <w:tc>
          <w:tcPr>
            <w:tcW w:w="2943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Ф.И.О.</w:t>
            </w:r>
          </w:p>
        </w:tc>
        <w:tc>
          <w:tcPr>
            <w:tcW w:w="1701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Подпись</w:t>
            </w:r>
          </w:p>
        </w:tc>
        <w:tc>
          <w:tcPr>
            <w:tcW w:w="1701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Дата</w:t>
            </w:r>
          </w:p>
        </w:tc>
        <w:tc>
          <w:tcPr>
            <w:tcW w:w="1417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Телефон</w:t>
            </w:r>
          </w:p>
        </w:tc>
      </w:tr>
      <w:tr w:rsidR="00A148F8" w:rsidRPr="00D768A1" w:rsidTr="00201CF5">
        <w:trPr>
          <w:cantSplit/>
          <w:trHeight w:val="615"/>
        </w:trPr>
        <w:tc>
          <w:tcPr>
            <w:tcW w:w="2943" w:type="dxa"/>
            <w:tcBorders>
              <w:right w:val="nil"/>
            </w:tcBorders>
            <w:vAlign w:val="center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</w:t>
            </w:r>
            <w:r w:rsidRPr="00D768A1">
              <w:rPr>
                <w:sz w:val="20"/>
                <w:szCs w:val="20"/>
              </w:rPr>
              <w:t>(зам.)</w:t>
            </w:r>
          </w:p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подразделения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F67881" w:rsidRDefault="00A148F8" w:rsidP="00201CF5">
            <w:pPr>
              <w:pStyle w:val="1"/>
              <w:rPr>
                <w:b w:val="0"/>
                <w:iCs/>
                <w:sz w:val="20"/>
                <w:szCs w:val="20"/>
              </w:rPr>
            </w:pPr>
            <w:r>
              <w:rPr>
                <w:b w:val="0"/>
                <w:iCs/>
                <w:sz w:val="20"/>
                <w:szCs w:val="20"/>
              </w:rPr>
              <w:t>Иващенко И.А.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148F8" w:rsidRPr="00D768A1" w:rsidRDefault="00A148F8" w:rsidP="00201CF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148F8" w:rsidRPr="00D768A1" w:rsidRDefault="00A148F8" w:rsidP="00201CF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576-94-31</w:t>
            </w:r>
          </w:p>
        </w:tc>
      </w:tr>
    </w:tbl>
    <w:p w:rsidR="00A148F8" w:rsidRDefault="00A148F8" w:rsidP="00A148F8">
      <w:pPr>
        <w:spacing w:line="360" w:lineRule="auto"/>
        <w:jc w:val="both"/>
        <w:rPr>
          <w:sz w:val="20"/>
          <w:szCs w:val="20"/>
        </w:rPr>
      </w:pPr>
    </w:p>
    <w:p w:rsidR="00A148F8" w:rsidRPr="00D768A1" w:rsidRDefault="00A148F8" w:rsidP="00A148F8">
      <w:pPr>
        <w:spacing w:line="360" w:lineRule="auto"/>
        <w:jc w:val="both"/>
        <w:rPr>
          <w:sz w:val="20"/>
          <w:szCs w:val="20"/>
        </w:rPr>
      </w:pPr>
      <w:r w:rsidRPr="001071F9">
        <w:rPr>
          <w:sz w:val="20"/>
          <w:szCs w:val="20"/>
        </w:rPr>
        <w:t>3.</w:t>
      </w:r>
      <w:r>
        <w:t xml:space="preserve"> </w:t>
      </w:r>
      <w:r w:rsidRPr="00D768A1">
        <w:rPr>
          <w:sz w:val="20"/>
          <w:szCs w:val="20"/>
        </w:rPr>
        <w:t>Лицо, ответственное за согласование проекта</w:t>
      </w:r>
      <w:r w:rsidRPr="003B15D0">
        <w:rPr>
          <w:sz w:val="20"/>
          <w:szCs w:val="20"/>
          <w:u w:val="single"/>
        </w:rPr>
        <w:t xml:space="preserve"> </w:t>
      </w:r>
      <w:r>
        <w:rPr>
          <w:i/>
          <w:sz w:val="20"/>
          <w:szCs w:val="20"/>
          <w:u w:val="single"/>
        </w:rPr>
        <w:t>начальник</w:t>
      </w:r>
      <w:r>
        <w:rPr>
          <w:i/>
          <w:iCs/>
          <w:sz w:val="20"/>
          <w:szCs w:val="20"/>
          <w:u w:val="single"/>
        </w:rPr>
        <w:t xml:space="preserve"> о</w:t>
      </w:r>
      <w:r w:rsidRPr="00D768A1">
        <w:rPr>
          <w:i/>
          <w:iCs/>
          <w:sz w:val="20"/>
          <w:szCs w:val="20"/>
          <w:u w:val="single"/>
        </w:rPr>
        <w:t xml:space="preserve">тдела экономического развития и инвестиций </w:t>
      </w:r>
      <w:r>
        <w:rPr>
          <w:i/>
          <w:iCs/>
          <w:sz w:val="20"/>
          <w:szCs w:val="20"/>
          <w:u w:val="single"/>
        </w:rPr>
        <w:t>Иващенко И.А.</w:t>
      </w:r>
    </w:p>
    <w:p w:rsidR="00A148F8" w:rsidRDefault="00A148F8" w:rsidP="00A148F8">
      <w:pPr>
        <w:jc w:val="center"/>
        <w:rPr>
          <w:sz w:val="18"/>
        </w:rPr>
      </w:pPr>
      <w:r>
        <w:rPr>
          <w:sz w:val="18"/>
        </w:rPr>
        <w:t>(должность, ф.и.о., рабочий  телефон)</w:t>
      </w:r>
    </w:p>
    <w:p w:rsidR="00A148F8" w:rsidRPr="00D768A1" w:rsidRDefault="00A148F8" w:rsidP="00A148F8">
      <w:pPr>
        <w:rPr>
          <w:sz w:val="20"/>
          <w:szCs w:val="20"/>
        </w:rPr>
      </w:pPr>
      <w:r w:rsidRPr="00D768A1">
        <w:rPr>
          <w:sz w:val="20"/>
          <w:szCs w:val="20"/>
        </w:rPr>
        <w:t>4.  Отметка о согласовании: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992"/>
        <w:gridCol w:w="993"/>
        <w:gridCol w:w="2835"/>
        <w:gridCol w:w="1559"/>
      </w:tblGrid>
      <w:tr w:rsidR="00A148F8" w:rsidRPr="00D768A1" w:rsidTr="00201CF5">
        <w:tc>
          <w:tcPr>
            <w:tcW w:w="3402" w:type="dxa"/>
            <w:vAlign w:val="center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Наименование подразделения, организации, ф.и.о. должностного лица</w:t>
            </w:r>
          </w:p>
        </w:tc>
        <w:tc>
          <w:tcPr>
            <w:tcW w:w="992" w:type="dxa"/>
            <w:vAlign w:val="center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Дата поступления</w:t>
            </w:r>
          </w:p>
        </w:tc>
        <w:tc>
          <w:tcPr>
            <w:tcW w:w="993" w:type="dxa"/>
            <w:vAlign w:val="center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Дата возврата</w:t>
            </w:r>
          </w:p>
        </w:tc>
        <w:tc>
          <w:tcPr>
            <w:tcW w:w="2835" w:type="dxa"/>
            <w:vAlign w:val="center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Краткое содержание замечаний, подпись, дата</w:t>
            </w:r>
          </w:p>
        </w:tc>
        <w:tc>
          <w:tcPr>
            <w:tcW w:w="1559" w:type="dxa"/>
            <w:vAlign w:val="center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Замечание устранено, подпись, дата*</w:t>
            </w:r>
          </w:p>
        </w:tc>
      </w:tr>
      <w:tr w:rsidR="00A148F8" w:rsidRPr="00D768A1" w:rsidTr="00201CF5">
        <w:tc>
          <w:tcPr>
            <w:tcW w:w="3402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A148F8" w:rsidRPr="00D768A1" w:rsidRDefault="00A148F8" w:rsidP="00201CF5">
            <w:pPr>
              <w:jc w:val="center"/>
              <w:rPr>
                <w:sz w:val="20"/>
                <w:szCs w:val="20"/>
              </w:rPr>
            </w:pPr>
            <w:r w:rsidRPr="00D768A1">
              <w:rPr>
                <w:sz w:val="20"/>
                <w:szCs w:val="20"/>
              </w:rPr>
              <w:t>5</w:t>
            </w:r>
          </w:p>
        </w:tc>
      </w:tr>
      <w:tr w:rsidR="00A148F8" w:rsidTr="00201CF5">
        <w:trPr>
          <w:trHeight w:val="292"/>
        </w:trPr>
        <w:tc>
          <w:tcPr>
            <w:tcW w:w="3402" w:type="dxa"/>
          </w:tcPr>
          <w:p w:rsidR="00A148F8" w:rsidRDefault="006739DD" w:rsidP="00201CF5">
            <w:pPr>
              <w:pStyle w:val="a7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 xml:space="preserve">ВРИО </w:t>
            </w:r>
            <w:r w:rsidR="00A148F8">
              <w:rPr>
                <w:i/>
                <w:iCs/>
              </w:rPr>
              <w:t>главы администрации</w:t>
            </w:r>
          </w:p>
          <w:p w:rsidR="00A148F8" w:rsidRDefault="00A148F8" w:rsidP="00201CF5">
            <w:pPr>
              <w:pStyle w:val="a7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Н.В.Борейко</w:t>
            </w:r>
          </w:p>
          <w:p w:rsidR="00A148F8" w:rsidRPr="0083362E" w:rsidRDefault="00A148F8" w:rsidP="00201CF5">
            <w:pPr>
              <w:pStyle w:val="a7"/>
              <w:rPr>
                <w:i/>
                <w:iCs/>
                <w:lang w:val="ru-RU"/>
              </w:rPr>
            </w:pPr>
          </w:p>
          <w:p w:rsidR="00A148F8" w:rsidRPr="00D768A1" w:rsidRDefault="00091095" w:rsidP="00A148F8">
            <w:pPr>
              <w:pStyle w:val="a7"/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>ВРИО н</w:t>
            </w:r>
            <w:r w:rsidR="00A148F8" w:rsidRPr="00D768A1">
              <w:rPr>
                <w:i/>
                <w:iCs/>
              </w:rPr>
              <w:t>ачальник</w:t>
            </w:r>
            <w:r>
              <w:rPr>
                <w:i/>
                <w:iCs/>
                <w:lang w:val="ru-RU"/>
              </w:rPr>
              <w:t>а</w:t>
            </w:r>
            <w:r w:rsidR="00A148F8" w:rsidRPr="00D768A1">
              <w:rPr>
                <w:i/>
                <w:iCs/>
              </w:rPr>
              <w:t xml:space="preserve"> сектора инфор</w:t>
            </w:r>
            <w:r w:rsidR="00A148F8">
              <w:rPr>
                <w:i/>
                <w:iCs/>
              </w:rPr>
              <w:t>мации – пресс-</w:t>
            </w:r>
            <w:r w:rsidR="006B0CA7">
              <w:rPr>
                <w:i/>
                <w:iCs/>
                <w:lang w:val="ru-RU"/>
              </w:rPr>
              <w:t>службы</w:t>
            </w:r>
            <w:r w:rsidR="00A148F8" w:rsidRPr="00D768A1">
              <w:rPr>
                <w:i/>
                <w:iCs/>
              </w:rPr>
              <w:t xml:space="preserve"> </w:t>
            </w:r>
          </w:p>
          <w:p w:rsidR="00A148F8" w:rsidRPr="00A148F8" w:rsidRDefault="0043787E" w:rsidP="00A148F8">
            <w:pPr>
              <w:pStyle w:val="a7"/>
              <w:rPr>
                <w:i/>
                <w:iCs/>
                <w:lang w:val="ru-RU"/>
              </w:rPr>
            </w:pPr>
            <w:r>
              <w:rPr>
                <w:i/>
                <w:iCs/>
                <w:lang w:val="ru-RU"/>
              </w:rPr>
              <w:t>Ю.Ю.Новопиская</w:t>
            </w:r>
          </w:p>
          <w:p w:rsidR="00A148F8" w:rsidRPr="00A148F8" w:rsidRDefault="00A148F8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  <w:lang w:val="ru-RU"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  <w:lang w:val="ru-RU"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6B0CA7" w:rsidRDefault="006B0CA7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A148F8" w:rsidRDefault="00A148F8" w:rsidP="00201CF5">
            <w:pPr>
              <w:pStyle w:val="a7"/>
              <w:rPr>
                <w:i/>
                <w:iCs/>
              </w:rPr>
            </w:pPr>
          </w:p>
          <w:p w:rsidR="00AD7A89" w:rsidRDefault="00AD7A89" w:rsidP="00201CF5">
            <w:pPr>
              <w:pStyle w:val="a7"/>
              <w:rPr>
                <w:i/>
                <w:iCs/>
              </w:rPr>
            </w:pPr>
          </w:p>
          <w:p w:rsidR="00811B21" w:rsidRPr="002A1DB6" w:rsidRDefault="00811B21" w:rsidP="00201CF5">
            <w:pPr>
              <w:pStyle w:val="a7"/>
              <w:rPr>
                <w:i/>
                <w:iCs/>
              </w:rPr>
            </w:pPr>
          </w:p>
        </w:tc>
        <w:tc>
          <w:tcPr>
            <w:tcW w:w="992" w:type="dxa"/>
          </w:tcPr>
          <w:p w:rsidR="00A148F8" w:rsidRPr="000C2741" w:rsidRDefault="00A148F8" w:rsidP="00201CF5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A148F8" w:rsidRDefault="00A148F8" w:rsidP="00201CF5">
            <w:pPr>
              <w:rPr>
                <w:sz w:val="28"/>
              </w:rPr>
            </w:pPr>
          </w:p>
          <w:p w:rsidR="00811B21" w:rsidRDefault="00811B21" w:rsidP="00201CF5">
            <w:pPr>
              <w:rPr>
                <w:sz w:val="28"/>
              </w:rPr>
            </w:pPr>
          </w:p>
        </w:tc>
        <w:tc>
          <w:tcPr>
            <w:tcW w:w="2835" w:type="dxa"/>
          </w:tcPr>
          <w:p w:rsidR="00A148F8" w:rsidRDefault="00A148F8" w:rsidP="00201CF5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A148F8" w:rsidRDefault="00A148F8" w:rsidP="00201CF5">
            <w:pPr>
              <w:rPr>
                <w:sz w:val="28"/>
              </w:rPr>
            </w:pPr>
          </w:p>
        </w:tc>
      </w:tr>
    </w:tbl>
    <w:p w:rsidR="00A148F8" w:rsidRPr="00D768A1" w:rsidRDefault="00A148F8" w:rsidP="00A148F8">
      <w:pPr>
        <w:rPr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8"/>
        <w:gridCol w:w="1134"/>
        <w:gridCol w:w="993"/>
        <w:gridCol w:w="2693"/>
        <w:gridCol w:w="1559"/>
      </w:tblGrid>
      <w:tr w:rsidR="00A148F8" w:rsidTr="00201CF5">
        <w:tc>
          <w:tcPr>
            <w:tcW w:w="3368" w:type="dxa"/>
          </w:tcPr>
          <w:p w:rsidR="00A148F8" w:rsidRDefault="00A148F8" w:rsidP="00201CF5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ачальник</w:t>
            </w:r>
          </w:p>
          <w:p w:rsidR="00A148F8" w:rsidRDefault="00A148F8" w:rsidP="00201CF5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юридического отдела </w:t>
            </w:r>
          </w:p>
          <w:p w:rsidR="00A148F8" w:rsidRPr="002363E9" w:rsidRDefault="00A148F8" w:rsidP="00201CF5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Портная Т.И.</w:t>
            </w:r>
          </w:p>
        </w:tc>
        <w:tc>
          <w:tcPr>
            <w:tcW w:w="1134" w:type="dxa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8F8" w:rsidTr="00201CF5">
        <w:trPr>
          <w:cantSplit/>
        </w:trPr>
        <w:tc>
          <w:tcPr>
            <w:tcW w:w="3368" w:type="dxa"/>
            <w:vMerge w:val="restart"/>
          </w:tcPr>
          <w:p w:rsidR="00A148F8" w:rsidRDefault="00A148F8" w:rsidP="00201CF5">
            <w:pPr>
              <w:pStyle w:val="1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6.Отметка юридического  отдела:</w:t>
            </w:r>
          </w:p>
        </w:tc>
        <w:tc>
          <w:tcPr>
            <w:tcW w:w="4820" w:type="dxa"/>
            <w:gridSpan w:val="3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«Правовой акт имеет нормативный характер»</w:t>
            </w:r>
          </w:p>
        </w:tc>
        <w:tc>
          <w:tcPr>
            <w:tcW w:w="1559" w:type="dxa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8F8" w:rsidTr="00201CF5">
        <w:trPr>
          <w:cantSplit/>
        </w:trPr>
        <w:tc>
          <w:tcPr>
            <w:tcW w:w="3368" w:type="dxa"/>
            <w:vMerge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«Проект правового  акта  подлежит                       независимой антикоррупционной экспертизе и размещению в сети Интернет » </w:t>
            </w:r>
          </w:p>
        </w:tc>
        <w:tc>
          <w:tcPr>
            <w:tcW w:w="1559" w:type="dxa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8F8" w:rsidTr="00201CF5">
        <w:trPr>
          <w:cantSplit/>
        </w:trPr>
        <w:tc>
          <w:tcPr>
            <w:tcW w:w="3368" w:type="dxa"/>
            <w:vMerge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«Правовой акт  после издания подлежит  размещению в сети Интернет для широкого доступа»</w:t>
            </w:r>
          </w:p>
        </w:tc>
        <w:tc>
          <w:tcPr>
            <w:tcW w:w="1559" w:type="dxa"/>
          </w:tcPr>
          <w:p w:rsidR="00A148F8" w:rsidRDefault="00A148F8" w:rsidP="00201CF5">
            <w:pPr>
              <w:pStyle w:val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48F8" w:rsidRDefault="00A148F8" w:rsidP="00A148F8">
      <w:pPr>
        <w:rPr>
          <w:sz w:val="22"/>
        </w:rPr>
      </w:pPr>
    </w:p>
    <w:p w:rsidR="00A148F8" w:rsidRPr="00D768A1" w:rsidRDefault="00A148F8" w:rsidP="00A148F8">
      <w:pPr>
        <w:rPr>
          <w:sz w:val="20"/>
          <w:szCs w:val="20"/>
        </w:rPr>
      </w:pPr>
      <w:r w:rsidRPr="00D768A1">
        <w:rPr>
          <w:sz w:val="20"/>
          <w:szCs w:val="20"/>
        </w:rPr>
        <w:t xml:space="preserve">7.  На контроль пункты и их исполнители:                                                                                                                                                       </w:t>
      </w:r>
    </w:p>
    <w:p w:rsidR="00A148F8" w:rsidRPr="00D768A1" w:rsidRDefault="00A148F8" w:rsidP="00A148F8">
      <w:pPr>
        <w:rPr>
          <w:sz w:val="20"/>
          <w:szCs w:val="20"/>
        </w:rPr>
      </w:pPr>
      <w:r w:rsidRPr="00D768A1">
        <w:rPr>
          <w:sz w:val="20"/>
          <w:szCs w:val="20"/>
        </w:rPr>
        <w:t xml:space="preserve">                                                    ______________</w:t>
      </w:r>
      <w:r w:rsidRPr="00D768A1">
        <w:rPr>
          <w:sz w:val="20"/>
          <w:szCs w:val="20"/>
          <w:u w:val="single"/>
        </w:rPr>
        <w:t>______________________________________________</w:t>
      </w:r>
    </w:p>
    <w:p w:rsidR="00A148F8" w:rsidRPr="00D768A1" w:rsidRDefault="00A148F8" w:rsidP="00A148F8">
      <w:pPr>
        <w:jc w:val="center"/>
        <w:rPr>
          <w:sz w:val="20"/>
          <w:szCs w:val="20"/>
        </w:rPr>
      </w:pPr>
      <w:r w:rsidRPr="00D768A1">
        <w:rPr>
          <w:sz w:val="20"/>
          <w:szCs w:val="20"/>
        </w:rPr>
        <w:t xml:space="preserve">             (подпись руководителя подразделения,  подготовившего  распоряжение)</w:t>
      </w:r>
    </w:p>
    <w:p w:rsidR="00A148F8" w:rsidRPr="00D768A1" w:rsidRDefault="00A148F8" w:rsidP="00A148F8">
      <w:pPr>
        <w:pStyle w:val="a7"/>
        <w:rPr>
          <w:sz w:val="20"/>
          <w:szCs w:val="20"/>
        </w:rPr>
      </w:pPr>
      <w:r w:rsidRPr="00D768A1">
        <w:rPr>
          <w:sz w:val="20"/>
          <w:szCs w:val="20"/>
        </w:rPr>
        <w:t>8.  Распоряжение разослано: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849"/>
        <w:gridCol w:w="3829"/>
        <w:gridCol w:w="850"/>
      </w:tblGrid>
      <w:tr w:rsidR="00A148F8" w:rsidTr="00201CF5">
        <w:tc>
          <w:tcPr>
            <w:tcW w:w="4361" w:type="dxa"/>
            <w:tcBorders>
              <w:bottom w:val="nil"/>
            </w:tcBorders>
          </w:tcPr>
          <w:p w:rsidR="00A148F8" w:rsidRDefault="00A148F8" w:rsidP="00201C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 о м у</w:t>
            </w:r>
          </w:p>
        </w:tc>
        <w:tc>
          <w:tcPr>
            <w:tcW w:w="849" w:type="dxa"/>
            <w:tcBorders>
              <w:bottom w:val="nil"/>
            </w:tcBorders>
          </w:tcPr>
          <w:p w:rsidR="00A148F8" w:rsidRDefault="00A148F8" w:rsidP="00201C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  <w:p w:rsidR="00A148F8" w:rsidRDefault="00A148F8" w:rsidP="00201C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экз.</w:t>
            </w:r>
          </w:p>
        </w:tc>
        <w:tc>
          <w:tcPr>
            <w:tcW w:w="3829" w:type="dxa"/>
            <w:tcBorders>
              <w:bottom w:val="nil"/>
            </w:tcBorders>
          </w:tcPr>
          <w:p w:rsidR="00A148F8" w:rsidRDefault="00A148F8" w:rsidP="00201C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 о м у</w:t>
            </w:r>
          </w:p>
        </w:tc>
        <w:tc>
          <w:tcPr>
            <w:tcW w:w="850" w:type="dxa"/>
            <w:tcBorders>
              <w:bottom w:val="nil"/>
            </w:tcBorders>
          </w:tcPr>
          <w:p w:rsidR="00A148F8" w:rsidRDefault="00A148F8" w:rsidP="00201C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Кол-во</w:t>
            </w:r>
          </w:p>
          <w:p w:rsidR="00A148F8" w:rsidRDefault="00A148F8" w:rsidP="00201C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экз.</w:t>
            </w:r>
          </w:p>
        </w:tc>
      </w:tr>
      <w:tr w:rsidR="00A148F8" w:rsidTr="00201C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3E01EE" w:rsidRDefault="00A148F8" w:rsidP="00A148F8">
            <w:pPr>
              <w:pStyle w:val="a7"/>
              <w:rPr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Н.В. Борейко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5730D7" w:rsidRDefault="00A148F8" w:rsidP="00A148F8">
            <w:pPr>
              <w:pStyle w:val="a7"/>
              <w:rPr>
                <w:i/>
                <w:i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И.А. Иващенко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</w:tr>
      <w:tr w:rsidR="00A148F8" w:rsidTr="00201C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A148F8" w:rsidRDefault="00A148F8" w:rsidP="00A148F8">
            <w:pPr>
              <w:pStyle w:val="a7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О.В.Шибановой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EB5D01" w:rsidRDefault="00A148F8" w:rsidP="00A148F8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2C5DCC" w:rsidRDefault="00A148F8" w:rsidP="00A148F8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A148F8" w:rsidTr="00201C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C14959" w:rsidRDefault="00A148F8" w:rsidP="00A148F8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5B7972" w:rsidRDefault="00A148F8" w:rsidP="00A148F8">
            <w:pPr>
              <w:pStyle w:val="a7"/>
              <w:rPr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A148F8" w:rsidTr="00201CF5"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5730D7" w:rsidRDefault="00A148F8" w:rsidP="00A148F8">
            <w:pPr>
              <w:pStyle w:val="a7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C14959" w:rsidRDefault="00A148F8" w:rsidP="00A148F8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A148F8" w:rsidTr="00201C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5B7972" w:rsidRDefault="00A148F8" w:rsidP="00A148F8">
            <w:pPr>
              <w:pStyle w:val="a7"/>
              <w:rPr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824B7D" w:rsidRDefault="00A148F8" w:rsidP="00A148F8">
            <w:pPr>
              <w:spacing w:line="360" w:lineRule="auto"/>
              <w:rPr>
                <w:i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2C5DCC" w:rsidRDefault="00A148F8" w:rsidP="00A148F8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A148F8" w:rsidTr="00201CF5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C14959" w:rsidRDefault="00A148F8" w:rsidP="00A148F8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BE03FC" w:rsidRDefault="00A148F8" w:rsidP="00A148F8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F67881" w:rsidRDefault="00A148F8" w:rsidP="00A148F8">
            <w:pPr>
              <w:rPr>
                <w:i/>
                <w:sz w:val="28"/>
                <w:szCs w:val="28"/>
              </w:rPr>
            </w:pPr>
            <w:r w:rsidRPr="00F67881">
              <w:rPr>
                <w:i/>
                <w:sz w:val="28"/>
                <w:szCs w:val="28"/>
              </w:rPr>
              <w:t>Прокуратура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8F8" w:rsidRPr="00F67881" w:rsidRDefault="00A148F8" w:rsidP="00A148F8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F67881">
              <w:rPr>
                <w:i/>
                <w:sz w:val="28"/>
                <w:szCs w:val="28"/>
              </w:rPr>
              <w:t>1</w:t>
            </w:r>
          </w:p>
        </w:tc>
      </w:tr>
    </w:tbl>
    <w:p w:rsidR="00A148F8" w:rsidRDefault="00A148F8" w:rsidP="00A148F8">
      <w:pPr>
        <w:rPr>
          <w:sz w:val="22"/>
        </w:rPr>
      </w:pPr>
    </w:p>
    <w:p w:rsidR="00A148F8" w:rsidRDefault="00A148F8" w:rsidP="00A148F8">
      <w:pPr>
        <w:rPr>
          <w:sz w:val="22"/>
        </w:rPr>
      </w:pPr>
      <w:r>
        <w:rPr>
          <w:sz w:val="22"/>
        </w:rPr>
        <w:t xml:space="preserve">9. Примечание протокольного сектора: </w:t>
      </w:r>
    </w:p>
    <w:p w:rsidR="00A148F8" w:rsidRPr="002429A3" w:rsidRDefault="00A148F8" w:rsidP="00A148F8">
      <w:pPr>
        <w:rPr>
          <w:sz w:val="22"/>
        </w:rPr>
        <w:sectPr w:rsidR="00A148F8" w:rsidRPr="002429A3" w:rsidSect="00AD7A89">
          <w:pgSz w:w="11906" w:h="16838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AD7A89">
        <w:rPr>
          <w:sz w:val="22"/>
        </w:rPr>
        <w:t>______________________</w:t>
      </w:r>
    </w:p>
    <w:p w:rsidR="00A148F8" w:rsidRPr="00C91042" w:rsidRDefault="00A148F8" w:rsidP="00A148F8">
      <w:pPr>
        <w:jc w:val="both"/>
        <w:rPr>
          <w:b/>
        </w:rPr>
        <w:sectPr w:rsidR="00A148F8" w:rsidRPr="00C91042" w:rsidSect="00ED0A8C">
          <w:headerReference w:type="default" r:id="rId8"/>
          <w:type w:val="continuous"/>
          <w:pgSz w:w="11906" w:h="16838"/>
          <w:pgMar w:top="567" w:right="794" w:bottom="567" w:left="1701" w:header="709" w:footer="709" w:gutter="0"/>
          <w:pgNumType w:start="1"/>
          <w:cols w:space="708"/>
          <w:titlePg/>
          <w:docGrid w:linePitch="360"/>
        </w:sectPr>
      </w:pPr>
    </w:p>
    <w:p w:rsidR="00B8704B" w:rsidRDefault="00B8704B" w:rsidP="00AD7A89">
      <w:pPr>
        <w:pStyle w:val="ConsPlusNormal"/>
      </w:pPr>
    </w:p>
    <w:sectPr w:rsidR="00B8704B" w:rsidSect="003F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897" w:rsidRDefault="00D14897">
      <w:r>
        <w:separator/>
      </w:r>
    </w:p>
  </w:endnote>
  <w:endnote w:type="continuationSeparator" w:id="0">
    <w:p w:rsidR="00D14897" w:rsidRDefault="00D1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897" w:rsidRDefault="00D14897">
      <w:r>
        <w:separator/>
      </w:r>
    </w:p>
  </w:footnote>
  <w:footnote w:type="continuationSeparator" w:id="0">
    <w:p w:rsidR="00D14897" w:rsidRDefault="00D1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BE" w:rsidRDefault="003C563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2577C">
      <w:rPr>
        <w:noProof/>
      </w:rPr>
      <w:t>2</w:t>
    </w:r>
    <w:r>
      <w:fldChar w:fldCharType="end"/>
    </w:r>
  </w:p>
  <w:p w:rsidR="00C64ABE" w:rsidRDefault="00D14897" w:rsidP="00641A5F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F268F"/>
    <w:multiLevelType w:val="hybridMultilevel"/>
    <w:tmpl w:val="81CE5B18"/>
    <w:lvl w:ilvl="0" w:tplc="3A46D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4B"/>
    <w:rsid w:val="00022839"/>
    <w:rsid w:val="000242B9"/>
    <w:rsid w:val="00082896"/>
    <w:rsid w:val="00082F15"/>
    <w:rsid w:val="00091095"/>
    <w:rsid w:val="000B3ED6"/>
    <w:rsid w:val="000E2C92"/>
    <w:rsid w:val="0012577C"/>
    <w:rsid w:val="001624B4"/>
    <w:rsid w:val="00217C46"/>
    <w:rsid w:val="002C27CC"/>
    <w:rsid w:val="00346CD1"/>
    <w:rsid w:val="00375A50"/>
    <w:rsid w:val="003C5635"/>
    <w:rsid w:val="003E3A4B"/>
    <w:rsid w:val="004324A6"/>
    <w:rsid w:val="0043787E"/>
    <w:rsid w:val="0045697C"/>
    <w:rsid w:val="004E0E4F"/>
    <w:rsid w:val="005447AC"/>
    <w:rsid w:val="005C31BC"/>
    <w:rsid w:val="00605A30"/>
    <w:rsid w:val="00614539"/>
    <w:rsid w:val="00615175"/>
    <w:rsid w:val="006702C0"/>
    <w:rsid w:val="006739DD"/>
    <w:rsid w:val="006A7EFC"/>
    <w:rsid w:val="006B0CA7"/>
    <w:rsid w:val="0071023A"/>
    <w:rsid w:val="007D7055"/>
    <w:rsid w:val="007F38DC"/>
    <w:rsid w:val="00811B21"/>
    <w:rsid w:val="008154E4"/>
    <w:rsid w:val="0086781C"/>
    <w:rsid w:val="008D33E4"/>
    <w:rsid w:val="008E5983"/>
    <w:rsid w:val="00913A02"/>
    <w:rsid w:val="00953F93"/>
    <w:rsid w:val="009D6CFF"/>
    <w:rsid w:val="00A00676"/>
    <w:rsid w:val="00A148F8"/>
    <w:rsid w:val="00AD7A89"/>
    <w:rsid w:val="00B00A34"/>
    <w:rsid w:val="00B03FB2"/>
    <w:rsid w:val="00B8704B"/>
    <w:rsid w:val="00C77F1A"/>
    <w:rsid w:val="00D14897"/>
    <w:rsid w:val="00E82A39"/>
    <w:rsid w:val="00FA6367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9FA94-3E9F-406E-978D-2EF6248D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23A"/>
    <w:pPr>
      <w:keepNext/>
      <w:autoSpaceDE w:val="0"/>
      <w:autoSpaceDN w:val="0"/>
      <w:adjustRightInd w:val="0"/>
      <w:jc w:val="center"/>
      <w:outlineLvl w:val="0"/>
    </w:pPr>
    <w:rPr>
      <w:b/>
      <w:bCs/>
      <w:color w:val="000000"/>
      <w:spacing w:val="2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0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70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870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Title"/>
    <w:basedOn w:val="a"/>
    <w:link w:val="a4"/>
    <w:qFormat/>
    <w:rsid w:val="00B8704B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B870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7102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0">
    <w:name w:val="Заголовок 1 Знак"/>
    <w:basedOn w:val="a0"/>
    <w:link w:val="1"/>
    <w:rsid w:val="0071023A"/>
    <w:rPr>
      <w:rFonts w:ascii="Times New Roman" w:eastAsia="Times New Roman" w:hAnsi="Times New Roman" w:cs="Times New Roman"/>
      <w:b/>
      <w:bCs/>
      <w:color w:val="000000"/>
      <w:spacing w:val="20"/>
      <w:sz w:val="28"/>
      <w:szCs w:val="32"/>
      <w:lang w:eastAsia="ru-RU"/>
    </w:rPr>
  </w:style>
  <w:style w:type="paragraph" w:styleId="a5">
    <w:name w:val="header"/>
    <w:basedOn w:val="a"/>
    <w:link w:val="a6"/>
    <w:uiPriority w:val="99"/>
    <w:rsid w:val="00A148F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A14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A148F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A148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basedOn w:val="a"/>
    <w:rsid w:val="00A148F8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9">
    <w:name w:val="Normal Indent"/>
    <w:basedOn w:val="a"/>
    <w:unhideWhenUsed/>
    <w:rsid w:val="00A148F8"/>
    <w:pPr>
      <w:ind w:left="708" w:firstLine="720"/>
      <w:jc w:val="both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D7A8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7A89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6A7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9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88152&amp;dst=100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Иващенко</dc:creator>
  <cp:keywords/>
  <dc:description/>
  <cp:lastModifiedBy>Кирилова</cp:lastModifiedBy>
  <cp:revision>2</cp:revision>
  <cp:lastPrinted>2025-08-12T12:24:00Z</cp:lastPrinted>
  <dcterms:created xsi:type="dcterms:W3CDTF">2025-08-13T08:14:00Z</dcterms:created>
  <dcterms:modified xsi:type="dcterms:W3CDTF">2025-08-13T08:14:00Z</dcterms:modified>
</cp:coreProperties>
</file>