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68A" w:rsidRPr="00CA1D72" w:rsidRDefault="00BD068A" w:rsidP="00BD0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BD068A" w:rsidRPr="00CA1D72" w:rsidRDefault="00BD068A" w:rsidP="00BD0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BD068A" w:rsidRPr="00CA1D72" w:rsidRDefault="00BD068A" w:rsidP="00BD0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D068A" w:rsidRPr="00CA1D72" w:rsidRDefault="00BD068A" w:rsidP="00BD0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068A" w:rsidRPr="00CA1D72" w:rsidRDefault="00BD068A" w:rsidP="00BD0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D72">
        <w:rPr>
          <w:rFonts w:ascii="Times New Roman" w:hAnsi="Times New Roman" w:cs="Times New Roman"/>
          <w:b/>
          <w:sz w:val="28"/>
          <w:szCs w:val="24"/>
        </w:rPr>
        <w:t>_______________                                                                                     №_______</w:t>
      </w:r>
    </w:p>
    <w:p w:rsidR="00BD068A" w:rsidRPr="00CA1D72" w:rsidRDefault="00BD068A" w:rsidP="00BD068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D068A" w:rsidRPr="004D51C5" w:rsidRDefault="00BD068A" w:rsidP="00BD068A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4D51C5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</w:p>
    <w:p w:rsidR="00BD068A" w:rsidRPr="004D51C5" w:rsidRDefault="00BD068A" w:rsidP="00BD068A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4D51C5"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</w:t>
      </w:r>
    </w:p>
    <w:p w:rsidR="00BD068A" w:rsidRPr="004D51C5" w:rsidRDefault="00BD068A" w:rsidP="00BD068A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4D51C5">
        <w:rPr>
          <w:rFonts w:ascii="Times New Roman" w:hAnsi="Times New Roman" w:cs="Times New Roman"/>
          <w:b/>
          <w:sz w:val="24"/>
          <w:szCs w:val="24"/>
        </w:rPr>
        <w:t>Санкт-Петербурга от 13.03.2014 № 164</w:t>
      </w:r>
    </w:p>
    <w:p w:rsidR="00BD068A" w:rsidRPr="004D51C5" w:rsidRDefault="00BD068A" w:rsidP="00BD068A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4D51C5">
        <w:rPr>
          <w:rFonts w:ascii="Times New Roman" w:hAnsi="Times New Roman" w:cs="Times New Roman"/>
          <w:b/>
          <w:sz w:val="24"/>
          <w:szCs w:val="24"/>
        </w:rPr>
        <w:t xml:space="preserve">и внесении изменений </w:t>
      </w:r>
    </w:p>
    <w:p w:rsidR="00BD068A" w:rsidRPr="004D51C5" w:rsidRDefault="00BD068A" w:rsidP="00BD068A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4D51C5">
        <w:rPr>
          <w:rFonts w:ascii="Times New Roman" w:hAnsi="Times New Roman" w:cs="Times New Roman"/>
          <w:b/>
          <w:sz w:val="24"/>
          <w:szCs w:val="24"/>
        </w:rPr>
        <w:t xml:space="preserve">в некоторые постановления Правительства </w:t>
      </w:r>
    </w:p>
    <w:p w:rsidR="00BD068A" w:rsidRPr="004D51C5" w:rsidRDefault="00BD068A" w:rsidP="00BD068A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4D51C5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BD068A" w:rsidRPr="004D51C5" w:rsidRDefault="00BD068A" w:rsidP="00BD0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D068A" w:rsidRPr="004D51C5" w:rsidRDefault="00BD068A" w:rsidP="00BD0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068A" w:rsidRPr="004D51C5" w:rsidRDefault="00BD068A" w:rsidP="00BD06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D51C5">
        <w:rPr>
          <w:rFonts w:ascii="Times New Roman" w:hAnsi="Times New Roman" w:cs="Times New Roman"/>
          <w:b/>
          <w:sz w:val="24"/>
          <w:szCs w:val="28"/>
        </w:rPr>
        <w:t>ПОСТАНОВЛЯЕТ:</w:t>
      </w:r>
    </w:p>
    <w:p w:rsidR="00BD068A" w:rsidRPr="004D51C5" w:rsidRDefault="00BD068A" w:rsidP="00BD06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BD068A" w:rsidRPr="004D51C5" w:rsidRDefault="00BD068A" w:rsidP="00BD068A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1. Признать утратившим силу постановление Правительства Санкт-Петербурга от 13.03.2014 № 164 «О порядке осуществления Комитетом государствен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ного финансового контроля Санкт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noBreakHyphen/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Петербурга полномочий по внутреннему государственному финансовому контролю».</w:t>
      </w:r>
    </w:p>
    <w:p w:rsidR="00BD068A" w:rsidRPr="004D51C5" w:rsidRDefault="00BD068A" w:rsidP="00BD0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51C5">
        <w:rPr>
          <w:rFonts w:ascii="Times New Roman" w:hAnsi="Times New Roman" w:cs="Times New Roman"/>
          <w:sz w:val="24"/>
          <w:szCs w:val="28"/>
        </w:rPr>
        <w:t xml:space="preserve">2. Внести в </w:t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Положение о порядке осуществления ведомственного контроля </w:t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за соблюдением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утвержденное постановлением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29.11.2019 № 861 (далее - Положение) следующие изменения:</w:t>
      </w:r>
    </w:p>
    <w:p w:rsidR="00BD068A" w:rsidRDefault="00BD068A" w:rsidP="00BD0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Абзац 1 пункта 3 Положения изложить в следующей редакции: </w:t>
      </w:r>
    </w:p>
    <w:p w:rsidR="00BD068A" w:rsidRPr="004D51C5" w:rsidRDefault="00BD068A" w:rsidP="00BD0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«Ведомственный контроль осуществляется органами ведомственного контроля на основе планов, которые разрабатываются и утверждаются ими самостоятельно, путем проведения плановых и внеплановых проверок, которые проводятся в форме выездных 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(или) документарных проверок (далее - проверки). План утверждается на очередной календарный год в срок не позднее 25 декабря года, предшествующего планируемому периоду.»;</w:t>
      </w:r>
    </w:p>
    <w:p w:rsidR="00BD068A" w:rsidRPr="004D51C5" w:rsidRDefault="00BD068A" w:rsidP="00BD0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2.2. В пункте 12 Положения слова «с даты подписания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акта проверки</w:t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заменить словами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«с даты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его </w:t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утверждения».</w:t>
      </w:r>
    </w:p>
    <w:p w:rsidR="00BD068A" w:rsidRPr="004D51C5" w:rsidRDefault="00BD068A" w:rsidP="00BD06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51C5">
        <w:rPr>
          <w:rFonts w:ascii="Times New Roman" w:hAnsi="Times New Roman" w:cs="Times New Roman"/>
          <w:sz w:val="24"/>
          <w:szCs w:val="28"/>
        </w:rPr>
        <w:t xml:space="preserve">3. Внести изменение в </w:t>
      </w:r>
      <w:hyperlink r:id="rId4" w:history="1">
        <w:r w:rsidRPr="004D51C5">
          <w:rPr>
            <w:rFonts w:ascii="Times New Roman" w:hAnsi="Times New Roman" w:cs="Times New Roman"/>
            <w:sz w:val="24"/>
            <w:szCs w:val="28"/>
          </w:rPr>
          <w:t>Положение</w:t>
        </w:r>
      </w:hyperlink>
      <w:r w:rsidRPr="004D51C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4D51C5">
        <w:rPr>
          <w:rFonts w:ascii="Times New Roman" w:eastAsia="Times New Roman" w:hAnsi="Times New Roman" w:cs="Times New Roman"/>
          <w:sz w:val="24"/>
          <w:szCs w:val="28"/>
          <w:lang w:eastAsia="ru-RU"/>
        </w:rPr>
        <w:t>б Администрации Губернатора Санкт-Петербурга</w:t>
      </w:r>
      <w:r w:rsidRPr="004D51C5">
        <w:rPr>
          <w:rFonts w:ascii="Times New Roman" w:hAnsi="Times New Roman" w:cs="Times New Roman"/>
          <w:sz w:val="24"/>
          <w:szCs w:val="28"/>
        </w:rPr>
        <w:t xml:space="preserve">, утвержденное постановлением Правительства Санкт-Петербурга от 18.11.2003 № 43, дополнив </w:t>
      </w:r>
      <w:r>
        <w:rPr>
          <w:rFonts w:ascii="Times New Roman" w:hAnsi="Times New Roman" w:cs="Times New Roman"/>
          <w:sz w:val="24"/>
          <w:szCs w:val="28"/>
        </w:rPr>
        <w:br/>
      </w:r>
      <w:r w:rsidRPr="004D51C5">
        <w:rPr>
          <w:rFonts w:ascii="Times New Roman" w:hAnsi="Times New Roman" w:cs="Times New Roman"/>
          <w:sz w:val="24"/>
          <w:szCs w:val="28"/>
        </w:rPr>
        <w:t xml:space="preserve">его </w:t>
      </w:r>
      <w:hyperlink r:id="rId5" w:history="1">
        <w:r w:rsidRPr="004D51C5">
          <w:rPr>
            <w:rFonts w:ascii="Times New Roman" w:hAnsi="Times New Roman" w:cs="Times New Roman"/>
            <w:sz w:val="24"/>
            <w:szCs w:val="28"/>
          </w:rPr>
          <w:t>пунктом 3.1.</w:t>
        </w:r>
      </w:hyperlink>
      <w:r w:rsidRPr="004D51C5">
        <w:rPr>
          <w:rFonts w:ascii="Times New Roman" w:hAnsi="Times New Roman" w:cs="Times New Roman"/>
          <w:sz w:val="24"/>
          <w:szCs w:val="28"/>
        </w:rPr>
        <w:t>19 следующего содержания:</w:t>
      </w:r>
    </w:p>
    <w:p w:rsidR="00BD068A" w:rsidRPr="004D51C5" w:rsidRDefault="00BD068A" w:rsidP="00BD0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51C5">
        <w:rPr>
          <w:rFonts w:ascii="Times New Roman" w:hAnsi="Times New Roman" w:cs="Times New Roman"/>
          <w:sz w:val="24"/>
          <w:szCs w:val="28"/>
        </w:rPr>
        <w:t xml:space="preserve">«Осуществлять ведомственный контроль за соблюдением подведомственными Администрации государственными бюджетными учреждениями Санкт-Петербурга требований Федерального </w:t>
      </w:r>
      <w:hyperlink r:id="rId6" w:history="1">
        <w:r w:rsidRPr="004D51C5">
          <w:rPr>
            <w:rFonts w:ascii="Times New Roman" w:hAnsi="Times New Roman" w:cs="Times New Roman"/>
            <w:sz w:val="24"/>
            <w:szCs w:val="28"/>
          </w:rPr>
          <w:t>закона</w:t>
        </w:r>
      </w:hyperlink>
      <w:r w:rsidRPr="004D51C5">
        <w:rPr>
          <w:rFonts w:ascii="Times New Roman" w:hAnsi="Times New Roman" w:cs="Times New Roman"/>
          <w:sz w:val="24"/>
          <w:szCs w:val="28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8"/>
        </w:rPr>
        <w:br/>
      </w:r>
      <w:r w:rsidRPr="004D51C5">
        <w:rPr>
          <w:rFonts w:ascii="Times New Roman" w:hAnsi="Times New Roman" w:cs="Times New Roman"/>
          <w:sz w:val="24"/>
          <w:szCs w:val="28"/>
        </w:rPr>
        <w:t>и иных принятых в соответствии с ним нормативных правовых актов Российской Федерации».</w:t>
      </w:r>
    </w:p>
    <w:p w:rsidR="00BD068A" w:rsidRPr="004D51C5" w:rsidRDefault="00BD068A" w:rsidP="00BD0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51C5">
        <w:rPr>
          <w:rFonts w:ascii="Times New Roman" w:hAnsi="Times New Roman" w:cs="Times New Roman"/>
          <w:sz w:val="24"/>
          <w:szCs w:val="28"/>
        </w:rPr>
        <w:t xml:space="preserve">4. Постановление вступает в силу со дня его официального опубликования. </w:t>
      </w:r>
    </w:p>
    <w:p w:rsidR="00BD068A" w:rsidRPr="004D51C5" w:rsidRDefault="00BD068A" w:rsidP="00BD068A">
      <w:pPr>
        <w:pStyle w:val="a7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51C5">
        <w:rPr>
          <w:rFonts w:ascii="Times New Roman" w:hAnsi="Times New Roman" w:cs="Times New Roman"/>
          <w:sz w:val="24"/>
          <w:szCs w:val="28"/>
        </w:rPr>
        <w:t>5. Контроль за выполнением постановления остается за Губернатором Санкт-Петербурга.</w:t>
      </w:r>
    </w:p>
    <w:p w:rsidR="00BD068A" w:rsidRPr="004D51C5" w:rsidRDefault="00BD068A" w:rsidP="00BD06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D068A" w:rsidRPr="004D51C5" w:rsidRDefault="00BD068A" w:rsidP="00BD06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D068A" w:rsidRPr="004D51C5" w:rsidRDefault="00BD068A" w:rsidP="00BD06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D068A" w:rsidRPr="004D51C5" w:rsidRDefault="00BD068A" w:rsidP="00BD068A">
      <w:pPr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b/>
          <w:sz w:val="24"/>
          <w:szCs w:val="28"/>
        </w:rPr>
      </w:pPr>
      <w:r w:rsidRPr="004D51C5">
        <w:rPr>
          <w:rFonts w:ascii="Times New Roman" w:hAnsi="Times New Roman" w:cs="Times New Roman"/>
          <w:b/>
          <w:sz w:val="24"/>
          <w:szCs w:val="28"/>
        </w:rPr>
        <w:t xml:space="preserve">       Губернатор </w:t>
      </w:r>
    </w:p>
    <w:p w:rsidR="00BD068A" w:rsidRPr="004D51C5" w:rsidRDefault="00BD068A" w:rsidP="00BD0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51C5">
        <w:rPr>
          <w:rFonts w:ascii="Times New Roman" w:hAnsi="Times New Roman" w:cs="Times New Roman"/>
          <w:b/>
          <w:sz w:val="24"/>
          <w:szCs w:val="28"/>
        </w:rPr>
        <w:t xml:space="preserve">Санкт-Петербурга                                                          </w:t>
      </w:r>
      <w:r w:rsidRPr="004D51C5">
        <w:rPr>
          <w:rFonts w:ascii="Times New Roman" w:hAnsi="Times New Roman" w:cs="Times New Roman"/>
          <w:b/>
          <w:sz w:val="24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</w:t>
      </w:r>
      <w:r w:rsidRPr="004D51C5">
        <w:rPr>
          <w:rFonts w:ascii="Times New Roman" w:hAnsi="Times New Roman" w:cs="Times New Roman"/>
          <w:b/>
          <w:sz w:val="24"/>
          <w:szCs w:val="28"/>
        </w:rPr>
        <w:t>А.Д.Беглов</w:t>
      </w:r>
    </w:p>
    <w:p w:rsidR="008A2AB7" w:rsidRDefault="008A2AB7">
      <w:bookmarkStart w:id="0" w:name="_GoBack"/>
      <w:bookmarkEnd w:id="0"/>
    </w:p>
    <w:sectPr w:rsidR="008A2AB7" w:rsidSect="00EE62C6">
      <w:headerReference w:type="default" r:id="rId7"/>
      <w:footerReference w:type="default" r:id="rId8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1D" w:rsidRPr="001602FE" w:rsidRDefault="00C506C0">
    <w:pPr>
      <w:pStyle w:val="a5"/>
      <w:jc w:val="center"/>
      <w:rPr>
        <w:rFonts w:ascii="Times New Roman" w:hAnsi="Times New Roman" w:cs="Times New Roman"/>
      </w:rPr>
    </w:pPr>
  </w:p>
  <w:p w:rsidR="00677D1D" w:rsidRDefault="00C506C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9408229"/>
      <w:docPartObj>
        <w:docPartGallery w:val="Page Numbers (Top of Page)"/>
        <w:docPartUnique/>
      </w:docPartObj>
    </w:sdtPr>
    <w:sdtEndPr/>
    <w:sdtContent>
      <w:p w:rsidR="00341160" w:rsidRPr="00A13CEE" w:rsidRDefault="00C506C0">
        <w:pPr>
          <w:pStyle w:val="a3"/>
          <w:jc w:val="center"/>
          <w:rPr>
            <w:rFonts w:ascii="Times New Roman" w:hAnsi="Times New Roman" w:cs="Times New Roman"/>
          </w:rPr>
        </w:pPr>
      </w:p>
      <w:p w:rsidR="00677D1D" w:rsidRPr="00A13CEE" w:rsidRDefault="00C506C0">
        <w:pPr>
          <w:pStyle w:val="a3"/>
          <w:jc w:val="center"/>
          <w:rPr>
            <w:rFonts w:ascii="Times New Roman" w:hAnsi="Times New Roman" w:cs="Times New Roman"/>
          </w:rPr>
        </w:pPr>
        <w:r w:rsidRPr="00A13CEE">
          <w:rPr>
            <w:rFonts w:ascii="Times New Roman" w:hAnsi="Times New Roman" w:cs="Times New Roman"/>
          </w:rPr>
          <w:fldChar w:fldCharType="begin"/>
        </w:r>
        <w:r w:rsidRPr="00A13CEE">
          <w:rPr>
            <w:rFonts w:ascii="Times New Roman" w:hAnsi="Times New Roman" w:cs="Times New Roman"/>
          </w:rPr>
          <w:instrText>PAGE   \* MERGEFORMAT</w:instrText>
        </w:r>
        <w:r w:rsidRPr="00A13CE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A13CEE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DA"/>
    <w:rsid w:val="00014AD3"/>
    <w:rsid w:val="00021D30"/>
    <w:rsid w:val="00024A43"/>
    <w:rsid w:val="00044059"/>
    <w:rsid w:val="00066839"/>
    <w:rsid w:val="0006698F"/>
    <w:rsid w:val="000745AE"/>
    <w:rsid w:val="00094D4B"/>
    <w:rsid w:val="000A2501"/>
    <w:rsid w:val="000B1809"/>
    <w:rsid w:val="000B48D6"/>
    <w:rsid w:val="000B4D2B"/>
    <w:rsid w:val="000C0217"/>
    <w:rsid w:val="000E1AD8"/>
    <w:rsid w:val="000E1CD3"/>
    <w:rsid w:val="000F0501"/>
    <w:rsid w:val="000F1D4F"/>
    <w:rsid w:val="000F57BB"/>
    <w:rsid w:val="00102761"/>
    <w:rsid w:val="00103B06"/>
    <w:rsid w:val="001323DE"/>
    <w:rsid w:val="001353A7"/>
    <w:rsid w:val="00141DC0"/>
    <w:rsid w:val="001426EE"/>
    <w:rsid w:val="001520D4"/>
    <w:rsid w:val="00153FE5"/>
    <w:rsid w:val="00155F9E"/>
    <w:rsid w:val="00157A60"/>
    <w:rsid w:val="00167A08"/>
    <w:rsid w:val="00172CAC"/>
    <w:rsid w:val="001746D5"/>
    <w:rsid w:val="001947D1"/>
    <w:rsid w:val="001A7C8F"/>
    <w:rsid w:val="001B15AE"/>
    <w:rsid w:val="001B4C0B"/>
    <w:rsid w:val="00210C97"/>
    <w:rsid w:val="00216082"/>
    <w:rsid w:val="00273567"/>
    <w:rsid w:val="00281B31"/>
    <w:rsid w:val="00281CA9"/>
    <w:rsid w:val="002824C7"/>
    <w:rsid w:val="0029558D"/>
    <w:rsid w:val="002A6C11"/>
    <w:rsid w:val="002D288C"/>
    <w:rsid w:val="002D63E0"/>
    <w:rsid w:val="002F03D2"/>
    <w:rsid w:val="002F0ED4"/>
    <w:rsid w:val="002F419D"/>
    <w:rsid w:val="00304BA8"/>
    <w:rsid w:val="003510C0"/>
    <w:rsid w:val="00367B34"/>
    <w:rsid w:val="00371D3E"/>
    <w:rsid w:val="00375F70"/>
    <w:rsid w:val="00391A3F"/>
    <w:rsid w:val="003A73D5"/>
    <w:rsid w:val="003B68E4"/>
    <w:rsid w:val="003C42AE"/>
    <w:rsid w:val="0041364C"/>
    <w:rsid w:val="0042225C"/>
    <w:rsid w:val="00441D4F"/>
    <w:rsid w:val="004521E4"/>
    <w:rsid w:val="00454A2E"/>
    <w:rsid w:val="00473603"/>
    <w:rsid w:val="0048463E"/>
    <w:rsid w:val="004C053E"/>
    <w:rsid w:val="004C7BBD"/>
    <w:rsid w:val="004D1363"/>
    <w:rsid w:val="004D1A4E"/>
    <w:rsid w:val="004D2525"/>
    <w:rsid w:val="004D491B"/>
    <w:rsid w:val="004D5960"/>
    <w:rsid w:val="004E7016"/>
    <w:rsid w:val="004F02D0"/>
    <w:rsid w:val="00511178"/>
    <w:rsid w:val="0051412A"/>
    <w:rsid w:val="005437A9"/>
    <w:rsid w:val="0055686E"/>
    <w:rsid w:val="00560412"/>
    <w:rsid w:val="00574D4D"/>
    <w:rsid w:val="00586D45"/>
    <w:rsid w:val="005A2FD2"/>
    <w:rsid w:val="006060A3"/>
    <w:rsid w:val="0061067A"/>
    <w:rsid w:val="006436DB"/>
    <w:rsid w:val="00651BEA"/>
    <w:rsid w:val="006649CE"/>
    <w:rsid w:val="00670BFE"/>
    <w:rsid w:val="00675DDA"/>
    <w:rsid w:val="00684B29"/>
    <w:rsid w:val="00693245"/>
    <w:rsid w:val="00694C75"/>
    <w:rsid w:val="006A211A"/>
    <w:rsid w:val="006B023E"/>
    <w:rsid w:val="006B3B48"/>
    <w:rsid w:val="006B405A"/>
    <w:rsid w:val="006B5162"/>
    <w:rsid w:val="006C4792"/>
    <w:rsid w:val="006D6868"/>
    <w:rsid w:val="006E3B9D"/>
    <w:rsid w:val="006E584F"/>
    <w:rsid w:val="006F2318"/>
    <w:rsid w:val="006F5B8F"/>
    <w:rsid w:val="007118D3"/>
    <w:rsid w:val="00712E96"/>
    <w:rsid w:val="00715C04"/>
    <w:rsid w:val="00723A67"/>
    <w:rsid w:val="00750A52"/>
    <w:rsid w:val="007600B3"/>
    <w:rsid w:val="0076071D"/>
    <w:rsid w:val="00767127"/>
    <w:rsid w:val="00772471"/>
    <w:rsid w:val="007739D0"/>
    <w:rsid w:val="00785CA8"/>
    <w:rsid w:val="007860C7"/>
    <w:rsid w:val="00792C6A"/>
    <w:rsid w:val="00797817"/>
    <w:rsid w:val="00797B14"/>
    <w:rsid w:val="007A2032"/>
    <w:rsid w:val="007B2B58"/>
    <w:rsid w:val="007C6285"/>
    <w:rsid w:val="007D3696"/>
    <w:rsid w:val="007E4AE0"/>
    <w:rsid w:val="008204BC"/>
    <w:rsid w:val="00822C5F"/>
    <w:rsid w:val="008231D3"/>
    <w:rsid w:val="00824D5E"/>
    <w:rsid w:val="00837139"/>
    <w:rsid w:val="00843B11"/>
    <w:rsid w:val="00853F0D"/>
    <w:rsid w:val="00871B5A"/>
    <w:rsid w:val="0087237F"/>
    <w:rsid w:val="008767D7"/>
    <w:rsid w:val="00881BB3"/>
    <w:rsid w:val="008866C6"/>
    <w:rsid w:val="008A2AB7"/>
    <w:rsid w:val="008A4F68"/>
    <w:rsid w:val="008B37BD"/>
    <w:rsid w:val="008C0A8F"/>
    <w:rsid w:val="008C6B0A"/>
    <w:rsid w:val="008F738C"/>
    <w:rsid w:val="009002A3"/>
    <w:rsid w:val="0093303D"/>
    <w:rsid w:val="0094297C"/>
    <w:rsid w:val="009429B4"/>
    <w:rsid w:val="00944517"/>
    <w:rsid w:val="0094473D"/>
    <w:rsid w:val="009514AB"/>
    <w:rsid w:val="00951C3F"/>
    <w:rsid w:val="009553F2"/>
    <w:rsid w:val="0095567F"/>
    <w:rsid w:val="0097653E"/>
    <w:rsid w:val="00980301"/>
    <w:rsid w:val="009824AD"/>
    <w:rsid w:val="00985CC4"/>
    <w:rsid w:val="009A7700"/>
    <w:rsid w:val="009A7ED9"/>
    <w:rsid w:val="009B48BA"/>
    <w:rsid w:val="009C0CE3"/>
    <w:rsid w:val="009D0131"/>
    <w:rsid w:val="009E0861"/>
    <w:rsid w:val="00A11AA0"/>
    <w:rsid w:val="00A23EE5"/>
    <w:rsid w:val="00A36E8D"/>
    <w:rsid w:val="00A714BA"/>
    <w:rsid w:val="00A80639"/>
    <w:rsid w:val="00A947BA"/>
    <w:rsid w:val="00AA770B"/>
    <w:rsid w:val="00AB7707"/>
    <w:rsid w:val="00AD2508"/>
    <w:rsid w:val="00AD2747"/>
    <w:rsid w:val="00AE0495"/>
    <w:rsid w:val="00AE32F6"/>
    <w:rsid w:val="00AE5369"/>
    <w:rsid w:val="00AE793F"/>
    <w:rsid w:val="00B064EF"/>
    <w:rsid w:val="00B070E4"/>
    <w:rsid w:val="00B245E1"/>
    <w:rsid w:val="00B367E1"/>
    <w:rsid w:val="00B51C0E"/>
    <w:rsid w:val="00B6068E"/>
    <w:rsid w:val="00B72148"/>
    <w:rsid w:val="00B81833"/>
    <w:rsid w:val="00BA60A9"/>
    <w:rsid w:val="00BC2187"/>
    <w:rsid w:val="00BC2500"/>
    <w:rsid w:val="00BD068A"/>
    <w:rsid w:val="00BD3545"/>
    <w:rsid w:val="00BE5452"/>
    <w:rsid w:val="00BE7EE4"/>
    <w:rsid w:val="00C43DB8"/>
    <w:rsid w:val="00C506C0"/>
    <w:rsid w:val="00C65F1D"/>
    <w:rsid w:val="00C84019"/>
    <w:rsid w:val="00C869E6"/>
    <w:rsid w:val="00CA1FFB"/>
    <w:rsid w:val="00CA23F5"/>
    <w:rsid w:val="00CA679A"/>
    <w:rsid w:val="00CB7781"/>
    <w:rsid w:val="00CC6504"/>
    <w:rsid w:val="00CF212E"/>
    <w:rsid w:val="00D04AD1"/>
    <w:rsid w:val="00D11CFD"/>
    <w:rsid w:val="00D1410C"/>
    <w:rsid w:val="00D1477B"/>
    <w:rsid w:val="00D17BF9"/>
    <w:rsid w:val="00D25861"/>
    <w:rsid w:val="00D303C9"/>
    <w:rsid w:val="00D32441"/>
    <w:rsid w:val="00D4265B"/>
    <w:rsid w:val="00D477A2"/>
    <w:rsid w:val="00D579D5"/>
    <w:rsid w:val="00D72659"/>
    <w:rsid w:val="00D73771"/>
    <w:rsid w:val="00D844B7"/>
    <w:rsid w:val="00DA08AE"/>
    <w:rsid w:val="00DA4ADE"/>
    <w:rsid w:val="00DB5082"/>
    <w:rsid w:val="00DC5A7E"/>
    <w:rsid w:val="00DE0B67"/>
    <w:rsid w:val="00DE6527"/>
    <w:rsid w:val="00E0301D"/>
    <w:rsid w:val="00E339A4"/>
    <w:rsid w:val="00E751C9"/>
    <w:rsid w:val="00E809D0"/>
    <w:rsid w:val="00E82F1B"/>
    <w:rsid w:val="00E93CA6"/>
    <w:rsid w:val="00ED6B25"/>
    <w:rsid w:val="00EF054C"/>
    <w:rsid w:val="00F12AEA"/>
    <w:rsid w:val="00F22D51"/>
    <w:rsid w:val="00F36607"/>
    <w:rsid w:val="00F3755F"/>
    <w:rsid w:val="00F4296F"/>
    <w:rsid w:val="00F664E2"/>
    <w:rsid w:val="00F80700"/>
    <w:rsid w:val="00F84882"/>
    <w:rsid w:val="00F8739D"/>
    <w:rsid w:val="00F953EA"/>
    <w:rsid w:val="00FA4C3F"/>
    <w:rsid w:val="00FA5254"/>
    <w:rsid w:val="00FB60E1"/>
    <w:rsid w:val="00FC19FD"/>
    <w:rsid w:val="00FC4C87"/>
    <w:rsid w:val="00FC55B8"/>
    <w:rsid w:val="00FC6D3A"/>
    <w:rsid w:val="00FD1BAF"/>
    <w:rsid w:val="00FD288F"/>
    <w:rsid w:val="00FE7686"/>
    <w:rsid w:val="00FF0265"/>
    <w:rsid w:val="00FF2AE2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7783-6E82-4D7A-9A90-EADB8694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68A"/>
  </w:style>
  <w:style w:type="paragraph" w:styleId="a5">
    <w:name w:val="footer"/>
    <w:basedOn w:val="a"/>
    <w:link w:val="a6"/>
    <w:uiPriority w:val="99"/>
    <w:unhideWhenUsed/>
    <w:rsid w:val="00BD0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68A"/>
  </w:style>
  <w:style w:type="paragraph" w:styleId="a7">
    <w:name w:val="List Paragraph"/>
    <w:basedOn w:val="a"/>
    <w:uiPriority w:val="34"/>
    <w:qFormat/>
    <w:rsid w:val="00BD06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0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B5797092EAB0DEA825709F79FFE53CF90B92447BE81DBF5EE5DB3EB9CAB97059BA34C95D9E43BC0C87847A5953j1L" TargetMode="External"/><Relationship Id="rId5" Type="http://schemas.openxmlformats.org/officeDocument/2006/relationships/hyperlink" Target="consultantplus://offline/ref=523318EFAFDF49EB670305A41408DC7707A42428BE52E3C1FDA4263CB4D1C888D0A9DB2359C8B49315C30ADCBE1CB3E43A6D058270BEF0C2H7D0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523318EFAFDF49EB670305A41408DC7707A42428BE52E3C1FDA4263CB4D1C888D0A9DB2359C8B49319C30ADCBE1CB3E43A6D058270BEF0C2H7D0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Хохлова Алина Дмитриевна</cp:lastModifiedBy>
  <cp:revision>2</cp:revision>
  <cp:lastPrinted>2021-01-26T12:40:00Z</cp:lastPrinted>
  <dcterms:created xsi:type="dcterms:W3CDTF">2021-01-26T09:17:00Z</dcterms:created>
  <dcterms:modified xsi:type="dcterms:W3CDTF">2021-01-26T14:27:00Z</dcterms:modified>
</cp:coreProperties>
</file>