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47975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B51EF3" w:rsidP="00C26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51EF3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 администрации от 01.02.2017 №</w:t>
                            </w:r>
                            <w:r w:rsidRPr="00B51EF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4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XyuQ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" filled="f" stroked="f">
                <v:textbox>
                  <w:txbxContent>
                    <w:p w:rsidR="00724E7D" w:rsidRPr="00C2616C" w:rsidRDefault="00B51EF3" w:rsidP="00C26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51EF3"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 администрации от 01.02.2017 №</w:t>
                      </w:r>
                      <w:r w:rsidRPr="00B51EF3">
                        <w:rPr>
                          <w:b/>
                          <w:sz w:val="28"/>
                          <w:szCs w:val="28"/>
                        </w:rPr>
                        <w:t xml:space="preserve"> 336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1EF3" w:rsidRDefault="00B51EF3" w:rsidP="00B51EF3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Pr="00B51EF3">
        <w:rPr>
          <w:sz w:val="28"/>
        </w:rPr>
        <w:t>нести в распоряжение админи</w:t>
      </w:r>
      <w:r>
        <w:rPr>
          <w:sz w:val="28"/>
        </w:rPr>
        <w:t xml:space="preserve">страции Выборгского района </w:t>
      </w:r>
      <w:r>
        <w:rPr>
          <w:sz w:val="28"/>
        </w:rPr>
        <w:br/>
        <w:t xml:space="preserve">Санкт-Петербурга от 01.02.2017 № </w:t>
      </w:r>
      <w:r w:rsidRPr="00B51EF3">
        <w:rPr>
          <w:sz w:val="28"/>
        </w:rPr>
        <w:t>336 «Об утвержде</w:t>
      </w:r>
      <w:r>
        <w:rPr>
          <w:sz w:val="28"/>
        </w:rPr>
        <w:t xml:space="preserve">нии Регламента </w:t>
      </w:r>
      <w:r w:rsidRPr="00B51EF3">
        <w:rPr>
          <w:sz w:val="28"/>
        </w:rPr>
        <w:t xml:space="preserve">администрации Выборгского района Санкт-Петербурга» (далее – Регламент) следующие изменения: </w:t>
      </w:r>
    </w:p>
    <w:p w:rsidR="00B51EF3" w:rsidRPr="00B51EF3" w:rsidRDefault="00B51EF3" w:rsidP="00B51EF3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B51EF3">
        <w:rPr>
          <w:sz w:val="28"/>
        </w:rPr>
        <w:t>Изложить пункт</w:t>
      </w:r>
      <w:r>
        <w:rPr>
          <w:sz w:val="28"/>
        </w:rPr>
        <w:t xml:space="preserve"> 2</w:t>
      </w:r>
      <w:r w:rsidRPr="00B51EF3">
        <w:rPr>
          <w:sz w:val="28"/>
        </w:rPr>
        <w:t>.</w:t>
      </w:r>
      <w:r>
        <w:rPr>
          <w:sz w:val="28"/>
        </w:rPr>
        <w:t>2.4</w:t>
      </w:r>
      <w:r w:rsidR="009C51BC">
        <w:rPr>
          <w:sz w:val="28"/>
        </w:rPr>
        <w:t>.</w:t>
      </w:r>
      <w:r w:rsidRPr="00B51EF3">
        <w:rPr>
          <w:sz w:val="28"/>
        </w:rPr>
        <w:t xml:space="preserve"> </w:t>
      </w:r>
      <w:r>
        <w:rPr>
          <w:sz w:val="28"/>
        </w:rPr>
        <w:t>Регламента в следующей редакции:</w:t>
      </w:r>
      <w:r>
        <w:rPr>
          <w:sz w:val="28"/>
        </w:rPr>
        <w:t xml:space="preserve"> </w:t>
      </w:r>
      <w:r w:rsidR="009C51BC">
        <w:rPr>
          <w:sz w:val="28"/>
        </w:rPr>
        <w:br/>
      </w:r>
      <w:r>
        <w:rPr>
          <w:sz w:val="28"/>
        </w:rPr>
        <w:t>«</w:t>
      </w:r>
      <w:r w:rsidRPr="00B51EF3">
        <w:rPr>
          <w:sz w:val="28"/>
        </w:rPr>
        <w:t xml:space="preserve">2.2.4. Утвержденные планы работы администрации представляются отделом организационной работы и взаимодействия с органами местного самоуправления </w:t>
      </w:r>
      <w:r w:rsidR="00261FE7" w:rsidRPr="00261FE7">
        <w:rPr>
          <w:sz w:val="28"/>
        </w:rPr>
        <w:t xml:space="preserve">на согласование курирующему вице-губернатору </w:t>
      </w:r>
      <w:r w:rsidR="00261FE7">
        <w:rPr>
          <w:sz w:val="28"/>
        </w:rPr>
        <w:br/>
      </w:r>
      <w:r w:rsidR="00261FE7" w:rsidRPr="00261FE7">
        <w:rPr>
          <w:sz w:val="28"/>
        </w:rPr>
        <w:t xml:space="preserve">Санкт-Петербурга и в Комитет территориального развития Санкт-Петербурга </w:t>
      </w:r>
      <w:r w:rsidRPr="00B51EF3">
        <w:rPr>
          <w:sz w:val="28"/>
        </w:rPr>
        <w:t>в следующие сроки:</w:t>
      </w:r>
    </w:p>
    <w:p w:rsidR="00B51EF3" w:rsidRPr="00B51EF3" w:rsidRDefault="00B51EF3" w:rsidP="00261FE7">
      <w:pPr>
        <w:ind w:firstLine="709"/>
        <w:jc w:val="both"/>
        <w:rPr>
          <w:sz w:val="28"/>
        </w:rPr>
      </w:pPr>
      <w:r w:rsidRPr="00B51EF3">
        <w:rPr>
          <w:sz w:val="28"/>
        </w:rPr>
        <w:t>-</w:t>
      </w:r>
      <w:r w:rsidR="00261FE7">
        <w:rPr>
          <w:sz w:val="28"/>
        </w:rPr>
        <w:t xml:space="preserve"> годовой план на следующий год –</w:t>
      </w:r>
      <w:r w:rsidRPr="00B51EF3">
        <w:rPr>
          <w:sz w:val="28"/>
        </w:rPr>
        <w:t xml:space="preserve"> не позднее 15 декабря текущего года,</w:t>
      </w:r>
    </w:p>
    <w:p w:rsidR="00B51EF3" w:rsidRDefault="00261FE7" w:rsidP="00261FE7">
      <w:pPr>
        <w:ind w:firstLine="709"/>
        <w:jc w:val="both"/>
        <w:rPr>
          <w:sz w:val="28"/>
        </w:rPr>
      </w:pPr>
      <w:r>
        <w:rPr>
          <w:sz w:val="28"/>
        </w:rPr>
        <w:t>- квартальный план –</w:t>
      </w:r>
      <w:r w:rsidR="00B51EF3" w:rsidRPr="00B51EF3">
        <w:rPr>
          <w:sz w:val="28"/>
        </w:rPr>
        <w:t xml:space="preserve"> не позднее 20-го числа месяца, предшествующего планируемому периоду.</w:t>
      </w:r>
      <w:r w:rsidR="00B51EF3">
        <w:rPr>
          <w:sz w:val="28"/>
        </w:rPr>
        <w:t>»</w:t>
      </w:r>
    </w:p>
    <w:p w:rsidR="00B51EF3" w:rsidRDefault="00B51EF3" w:rsidP="00B51EF3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Pr="00B51EF3">
        <w:rPr>
          <w:sz w:val="28"/>
        </w:rPr>
        <w:t>. Изложить пункт</w:t>
      </w:r>
      <w:r>
        <w:rPr>
          <w:sz w:val="28"/>
        </w:rPr>
        <w:t xml:space="preserve"> 2</w:t>
      </w:r>
      <w:r w:rsidRPr="00B51EF3">
        <w:rPr>
          <w:sz w:val="28"/>
        </w:rPr>
        <w:t>.</w:t>
      </w:r>
      <w:r>
        <w:rPr>
          <w:sz w:val="28"/>
        </w:rPr>
        <w:t>6.2</w:t>
      </w:r>
      <w:r w:rsidR="009C51BC">
        <w:rPr>
          <w:sz w:val="28"/>
        </w:rPr>
        <w:t>.</w:t>
      </w:r>
      <w:bookmarkStart w:id="0" w:name="_GoBack"/>
      <w:bookmarkEnd w:id="0"/>
      <w:r w:rsidRPr="00B51EF3">
        <w:rPr>
          <w:sz w:val="28"/>
        </w:rPr>
        <w:t xml:space="preserve"> </w:t>
      </w:r>
      <w:r>
        <w:rPr>
          <w:sz w:val="28"/>
        </w:rPr>
        <w:t xml:space="preserve">Регламента в следующей редакции: </w:t>
      </w:r>
      <w:r w:rsidR="009C51BC">
        <w:rPr>
          <w:sz w:val="28"/>
        </w:rPr>
        <w:br/>
      </w:r>
      <w:r>
        <w:rPr>
          <w:sz w:val="28"/>
        </w:rPr>
        <w:t>«2.6.</w:t>
      </w:r>
      <w:r w:rsidRPr="00B51EF3">
        <w:rPr>
          <w:sz w:val="28"/>
        </w:rPr>
        <w:t xml:space="preserve">2. Утвержденные годовой и квартальные отчеты работы администрации направляются отделом организационной работы и взаимодействия с органами местного самоуправления на согласование курирующему </w:t>
      </w:r>
      <w:r w:rsidR="00261FE7">
        <w:rPr>
          <w:sz w:val="28"/>
        </w:rPr>
        <w:br/>
      </w:r>
      <w:r w:rsidRPr="00B51EF3">
        <w:rPr>
          <w:sz w:val="28"/>
        </w:rPr>
        <w:t>вице-губернатору Санкт-Петербурга и в Комитет территориал</w:t>
      </w:r>
      <w:r w:rsidR="00261FE7">
        <w:rPr>
          <w:sz w:val="28"/>
        </w:rPr>
        <w:t>ьного развития Санкт-Петербурга в следующие сроки:</w:t>
      </w:r>
    </w:p>
    <w:p w:rsidR="00261FE7" w:rsidRPr="00261FE7" w:rsidRDefault="00261FE7" w:rsidP="00261FE7">
      <w:pPr>
        <w:ind w:firstLine="709"/>
        <w:jc w:val="both"/>
        <w:rPr>
          <w:sz w:val="28"/>
        </w:rPr>
      </w:pPr>
      <w:r>
        <w:rPr>
          <w:sz w:val="28"/>
        </w:rPr>
        <w:t>- годовой отчет –</w:t>
      </w:r>
      <w:r w:rsidRPr="00261FE7">
        <w:rPr>
          <w:sz w:val="28"/>
        </w:rPr>
        <w:t xml:space="preserve"> не позднее 5 февраля года, следующего за отчетным;</w:t>
      </w:r>
    </w:p>
    <w:p w:rsidR="00261FE7" w:rsidRDefault="00261FE7" w:rsidP="00261FE7">
      <w:pPr>
        <w:ind w:firstLine="709"/>
        <w:jc w:val="both"/>
        <w:rPr>
          <w:sz w:val="28"/>
        </w:rPr>
      </w:pPr>
      <w:r>
        <w:rPr>
          <w:sz w:val="28"/>
        </w:rPr>
        <w:t>- квартальный отчет –</w:t>
      </w:r>
      <w:r w:rsidRPr="00261FE7">
        <w:rPr>
          <w:sz w:val="28"/>
        </w:rPr>
        <w:t xml:space="preserve"> не позднее 20-го числа месяца, следующего за отчетным периодом.</w:t>
      </w:r>
      <w:r w:rsidR="009C51BC">
        <w:rPr>
          <w:sz w:val="28"/>
        </w:rPr>
        <w:t>»</w:t>
      </w:r>
    </w:p>
    <w:p w:rsidR="00724E7D" w:rsidRDefault="00B51EF3" w:rsidP="00B51EF3">
      <w:pPr>
        <w:ind w:firstLine="709"/>
        <w:jc w:val="both"/>
        <w:rPr>
          <w:sz w:val="28"/>
        </w:rPr>
      </w:pPr>
      <w:r w:rsidRPr="00B51EF3">
        <w:rPr>
          <w:sz w:val="28"/>
        </w:rPr>
        <w:t>3. Контроль за выполнением распоряжения остается за главой администрации.</w:t>
      </w:r>
    </w:p>
    <w:p w:rsidR="00C2616C" w:rsidRDefault="00C2616C" w:rsidP="009C51BC">
      <w:pPr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8"/>
        <w:gridCol w:w="4753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261FE7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Временно исполняющий обязанности главы </w:t>
            </w:r>
            <w:r w:rsidR="00152665">
              <w:rPr>
                <w:sz w:val="28"/>
              </w:rPr>
              <w:t>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261FE7" w:rsidP="00261FE7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В.М. Полунин</w:t>
            </w:r>
          </w:p>
        </w:tc>
      </w:tr>
    </w:tbl>
    <w:p w:rsidR="004C1F45" w:rsidRDefault="004C1F45" w:rsidP="00975EA1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261BE2"/>
    <w:rsid w:val="00261FE7"/>
    <w:rsid w:val="002C289B"/>
    <w:rsid w:val="0030181D"/>
    <w:rsid w:val="00386371"/>
    <w:rsid w:val="004C1F45"/>
    <w:rsid w:val="006674C1"/>
    <w:rsid w:val="006F71B3"/>
    <w:rsid w:val="007034DD"/>
    <w:rsid w:val="00724E7D"/>
    <w:rsid w:val="0079668A"/>
    <w:rsid w:val="00803C9B"/>
    <w:rsid w:val="00975EA1"/>
    <w:rsid w:val="009C51BC"/>
    <w:rsid w:val="00A24348"/>
    <w:rsid w:val="00AE0678"/>
    <w:rsid w:val="00B51EF3"/>
    <w:rsid w:val="00B7664F"/>
    <w:rsid w:val="00C2616C"/>
    <w:rsid w:val="00D925E1"/>
    <w:rsid w:val="00E12569"/>
    <w:rsid w:val="00E46858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3FF1D-20F0-4690-BD1A-E4F18BCF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Головина Ирина Владимировна</cp:lastModifiedBy>
  <cp:revision>2</cp:revision>
  <cp:lastPrinted>2021-09-30T13:20:00Z</cp:lastPrinted>
  <dcterms:created xsi:type="dcterms:W3CDTF">2021-09-30T13:24:00Z</dcterms:created>
  <dcterms:modified xsi:type="dcterms:W3CDTF">2021-09-30T13:24:00Z</dcterms:modified>
</cp:coreProperties>
</file>