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230" w:rsidRDefault="007B0929" w:rsidP="00C322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2A0DC1">
        <w:rPr>
          <w:b/>
          <w:sz w:val="28"/>
          <w:szCs w:val="28"/>
        </w:rPr>
        <w:t>ПРЕДСТАВЛЕНИЕ</w:t>
      </w:r>
    </w:p>
    <w:p w:rsidR="0021610B" w:rsidRPr="00802834" w:rsidRDefault="0021610B" w:rsidP="00C3222A">
      <w:pPr>
        <w:jc w:val="center"/>
        <w:rPr>
          <w:b/>
          <w:sz w:val="28"/>
          <w:szCs w:val="28"/>
        </w:rPr>
      </w:pPr>
    </w:p>
    <w:p w:rsidR="0021610B" w:rsidRDefault="00EE3AE7" w:rsidP="001107A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переименовании, </w:t>
      </w:r>
      <w:r w:rsidRPr="000E1104">
        <w:rPr>
          <w:b/>
          <w:sz w:val="28"/>
          <w:szCs w:val="28"/>
        </w:rPr>
        <w:t>изменении</w:t>
      </w:r>
      <w:r>
        <w:rPr>
          <w:b/>
          <w:sz w:val="28"/>
          <w:szCs w:val="28"/>
        </w:rPr>
        <w:t xml:space="preserve"> </w:t>
      </w:r>
      <w:r w:rsidRPr="000E1104">
        <w:rPr>
          <w:b/>
          <w:sz w:val="28"/>
          <w:szCs w:val="28"/>
        </w:rPr>
        <w:t>цели и определении предмета</w:t>
      </w:r>
      <w:r>
        <w:rPr>
          <w:b/>
          <w:sz w:val="28"/>
          <w:szCs w:val="28"/>
        </w:rPr>
        <w:t xml:space="preserve"> </w:t>
      </w:r>
      <w:r w:rsidRPr="000E1104">
        <w:rPr>
          <w:b/>
          <w:sz w:val="28"/>
          <w:szCs w:val="28"/>
        </w:rPr>
        <w:t xml:space="preserve">деятельности </w:t>
      </w:r>
      <w:r w:rsidR="0021610B" w:rsidRPr="000E1104">
        <w:rPr>
          <w:b/>
          <w:sz w:val="28"/>
          <w:szCs w:val="28"/>
        </w:rPr>
        <w:t xml:space="preserve">Санкт-Петербургского </w:t>
      </w:r>
      <w:r w:rsidR="0021610B">
        <w:rPr>
          <w:b/>
          <w:sz w:val="28"/>
          <w:szCs w:val="28"/>
        </w:rPr>
        <w:t>г</w:t>
      </w:r>
      <w:r w:rsidR="0021610B" w:rsidRPr="000E1104">
        <w:rPr>
          <w:b/>
          <w:sz w:val="28"/>
          <w:szCs w:val="28"/>
        </w:rPr>
        <w:t>осударственного</w:t>
      </w:r>
      <w:r w:rsidR="0021610B">
        <w:rPr>
          <w:b/>
          <w:sz w:val="28"/>
          <w:szCs w:val="28"/>
        </w:rPr>
        <w:t xml:space="preserve"> </w:t>
      </w:r>
      <w:r w:rsidR="0021610B" w:rsidRPr="000E1104">
        <w:rPr>
          <w:b/>
          <w:sz w:val="28"/>
          <w:szCs w:val="28"/>
        </w:rPr>
        <w:t>бюджетного учреждения</w:t>
      </w:r>
      <w:r w:rsidR="0021610B">
        <w:rPr>
          <w:b/>
          <w:sz w:val="28"/>
          <w:szCs w:val="28"/>
        </w:rPr>
        <w:t xml:space="preserve"> </w:t>
      </w:r>
      <w:r w:rsidR="0021610B" w:rsidRPr="000E1104">
        <w:rPr>
          <w:b/>
          <w:sz w:val="28"/>
          <w:szCs w:val="28"/>
        </w:rPr>
        <w:t xml:space="preserve">здравоохранения </w:t>
      </w:r>
      <w:r w:rsidR="0021610B" w:rsidRPr="000E1104">
        <w:rPr>
          <w:b/>
          <w:sz w:val="28"/>
          <w:szCs w:val="28"/>
          <w:lang w:eastAsia="en-US"/>
        </w:rPr>
        <w:t>«Восстановительный центр детской ортопедии и травматологии «Огонёк»</w:t>
      </w:r>
    </w:p>
    <w:p w:rsidR="00B07992" w:rsidRDefault="00B07992" w:rsidP="00B07992">
      <w:pPr>
        <w:widowControl w:val="0"/>
        <w:autoSpaceDE w:val="0"/>
        <w:autoSpaceDN w:val="0"/>
        <w:adjustRightInd w:val="0"/>
        <w:ind w:firstLine="567"/>
        <w:rPr>
          <w:bCs/>
          <w:iCs/>
          <w:szCs w:val="24"/>
        </w:rPr>
      </w:pPr>
    </w:p>
    <w:p w:rsidR="00171683" w:rsidRDefault="00B07992" w:rsidP="006D6B9C">
      <w:pPr>
        <w:rPr>
          <w:sz w:val="28"/>
          <w:szCs w:val="28"/>
        </w:rPr>
      </w:pPr>
      <w:r>
        <w:rPr>
          <w:bCs/>
          <w:iCs/>
          <w:sz w:val="28"/>
          <w:szCs w:val="28"/>
        </w:rPr>
        <w:tab/>
      </w:r>
      <w:proofErr w:type="gramStart"/>
      <w:r w:rsidRPr="00B07992">
        <w:rPr>
          <w:bCs/>
          <w:iCs/>
          <w:sz w:val="28"/>
          <w:szCs w:val="28"/>
        </w:rPr>
        <w:t xml:space="preserve">Изменение цели и определение предмета деятельности </w:t>
      </w:r>
      <w:r>
        <w:rPr>
          <w:bCs/>
          <w:iCs/>
          <w:sz w:val="28"/>
          <w:szCs w:val="28"/>
        </w:rPr>
        <w:br/>
      </w:r>
      <w:r w:rsidRPr="00B07992">
        <w:rPr>
          <w:bCs/>
          <w:iCs/>
          <w:sz w:val="28"/>
          <w:szCs w:val="28"/>
        </w:rPr>
        <w:t xml:space="preserve">Санкт-Петербургского государственного бюджетного учреждения здравоохранения </w:t>
      </w:r>
      <w:r w:rsidRPr="00B07992">
        <w:rPr>
          <w:sz w:val="28"/>
          <w:szCs w:val="28"/>
          <w:lang w:eastAsia="en-US"/>
        </w:rPr>
        <w:t xml:space="preserve">«Восстановительный центр детской ортопедии </w:t>
      </w:r>
      <w:r>
        <w:rPr>
          <w:sz w:val="28"/>
          <w:szCs w:val="28"/>
          <w:lang w:eastAsia="en-US"/>
        </w:rPr>
        <w:br/>
      </w:r>
      <w:r w:rsidRPr="00B07992">
        <w:rPr>
          <w:sz w:val="28"/>
          <w:szCs w:val="28"/>
          <w:lang w:eastAsia="en-US"/>
        </w:rPr>
        <w:t>и травматологии «Огонёк»</w:t>
      </w:r>
      <w:r>
        <w:rPr>
          <w:bCs/>
          <w:iCs/>
          <w:sz w:val="28"/>
          <w:szCs w:val="28"/>
        </w:rPr>
        <w:t xml:space="preserve"> (далее-Учреждение) </w:t>
      </w:r>
      <w:r w:rsidRPr="00B07992">
        <w:rPr>
          <w:bCs/>
          <w:iCs/>
          <w:sz w:val="28"/>
          <w:szCs w:val="28"/>
        </w:rPr>
        <w:t>направлено на приведение Устава Учреждения в соответствие с</w:t>
      </w:r>
      <w:r w:rsidRPr="00B07992">
        <w:rPr>
          <w:bCs/>
          <w:sz w:val="28"/>
          <w:szCs w:val="28"/>
        </w:rPr>
        <w:t xml:space="preserve"> </w:t>
      </w:r>
      <w:r w:rsidRPr="00B07992">
        <w:rPr>
          <w:bCs/>
          <w:iCs/>
          <w:sz w:val="28"/>
          <w:szCs w:val="28"/>
        </w:rPr>
        <w:t xml:space="preserve">пунктом 4 статьи 52 Гражданского кодекса Российской Федерации, статьей 9.2 Федерального закона </w:t>
      </w:r>
      <w:r>
        <w:rPr>
          <w:bCs/>
          <w:iCs/>
          <w:sz w:val="28"/>
          <w:szCs w:val="28"/>
        </w:rPr>
        <w:br/>
      </w:r>
      <w:r w:rsidRPr="00B07992">
        <w:rPr>
          <w:bCs/>
          <w:iCs/>
          <w:sz w:val="28"/>
          <w:szCs w:val="28"/>
        </w:rPr>
        <w:t xml:space="preserve">от 12.01.1996 № 7-ФЗ «О некоммерческих организациях», Закона </w:t>
      </w:r>
      <w:r>
        <w:rPr>
          <w:bCs/>
          <w:iCs/>
          <w:sz w:val="28"/>
          <w:szCs w:val="28"/>
        </w:rPr>
        <w:br/>
        <w:t xml:space="preserve">Санкт-Петербурга </w:t>
      </w:r>
      <w:r w:rsidR="00927047">
        <w:rPr>
          <w:bCs/>
          <w:iCs/>
          <w:sz w:val="28"/>
          <w:szCs w:val="28"/>
        </w:rPr>
        <w:t xml:space="preserve">от </w:t>
      </w:r>
      <w:r w:rsidR="00C00629" w:rsidRPr="009217D5">
        <w:rPr>
          <w:sz w:val="28"/>
          <w:szCs w:val="28"/>
        </w:rPr>
        <w:t xml:space="preserve">26.04.2006 № 223-35 </w:t>
      </w:r>
      <w:r w:rsidRPr="00B07992">
        <w:rPr>
          <w:bCs/>
          <w:iCs/>
          <w:sz w:val="28"/>
          <w:szCs w:val="28"/>
        </w:rPr>
        <w:t xml:space="preserve">«О государственных унитарных предприятиях Санкт-Петербурга, государственных учреждениях </w:t>
      </w:r>
      <w:r>
        <w:rPr>
          <w:bCs/>
          <w:iCs/>
          <w:sz w:val="28"/>
          <w:szCs w:val="28"/>
        </w:rPr>
        <w:br/>
      </w:r>
      <w:r w:rsidRPr="00B07992">
        <w:rPr>
          <w:bCs/>
          <w:iCs/>
          <w:sz w:val="28"/>
          <w:szCs w:val="28"/>
        </w:rPr>
        <w:t>Санкт-Петербурга и иных</w:t>
      </w:r>
      <w:proofErr w:type="gramEnd"/>
      <w:r w:rsidRPr="00B07992">
        <w:rPr>
          <w:bCs/>
          <w:iCs/>
          <w:sz w:val="28"/>
          <w:szCs w:val="28"/>
        </w:rPr>
        <w:t xml:space="preserve"> </w:t>
      </w:r>
      <w:proofErr w:type="gramStart"/>
      <w:r w:rsidRPr="00B07992">
        <w:rPr>
          <w:bCs/>
          <w:iCs/>
          <w:sz w:val="28"/>
          <w:szCs w:val="28"/>
        </w:rPr>
        <w:t xml:space="preserve">коммерческих и некоммерческих организациях, учредителем (участником, акционером, членом) которых является </w:t>
      </w:r>
      <w:r>
        <w:rPr>
          <w:bCs/>
          <w:iCs/>
          <w:sz w:val="28"/>
          <w:szCs w:val="28"/>
        </w:rPr>
        <w:br/>
      </w:r>
      <w:r w:rsidRPr="00B07992">
        <w:rPr>
          <w:bCs/>
          <w:iCs/>
          <w:sz w:val="28"/>
          <w:szCs w:val="28"/>
        </w:rPr>
        <w:t>Санкт-Петербург»,</w:t>
      </w:r>
      <w:r w:rsidRPr="00B07992">
        <w:rPr>
          <w:sz w:val="28"/>
          <w:szCs w:val="28"/>
        </w:rPr>
        <w:t xml:space="preserve"> </w:t>
      </w:r>
      <w:r w:rsidR="008C4571">
        <w:rPr>
          <w:sz w:val="28"/>
          <w:szCs w:val="28"/>
        </w:rPr>
        <w:t xml:space="preserve">статьей 40 </w:t>
      </w:r>
      <w:r w:rsidR="008C4571">
        <w:rPr>
          <w:bCs/>
          <w:iCs/>
          <w:sz w:val="28"/>
          <w:szCs w:val="28"/>
        </w:rPr>
        <w:t>Федерального закона</w:t>
      </w:r>
      <w:r>
        <w:rPr>
          <w:bCs/>
          <w:iCs/>
          <w:sz w:val="28"/>
          <w:szCs w:val="28"/>
        </w:rPr>
        <w:t xml:space="preserve"> от 21.11.2011 </w:t>
      </w:r>
      <w:r w:rsidRPr="00B07992">
        <w:rPr>
          <w:bCs/>
          <w:iCs/>
          <w:sz w:val="28"/>
          <w:szCs w:val="28"/>
        </w:rPr>
        <w:t xml:space="preserve">№ 323-ФЗ </w:t>
      </w:r>
      <w:r w:rsidR="00312AB8">
        <w:rPr>
          <w:bCs/>
          <w:iCs/>
          <w:sz w:val="28"/>
          <w:szCs w:val="28"/>
        </w:rPr>
        <w:br/>
      </w:r>
      <w:r w:rsidRPr="00B07992">
        <w:rPr>
          <w:bCs/>
          <w:iCs/>
          <w:sz w:val="28"/>
          <w:szCs w:val="28"/>
        </w:rPr>
        <w:t>«Об основах охраны здоровья граждан в Российской Федерации»</w:t>
      </w:r>
      <w:r w:rsidR="008E3526">
        <w:rPr>
          <w:bCs/>
          <w:iCs/>
          <w:sz w:val="28"/>
          <w:szCs w:val="28"/>
        </w:rPr>
        <w:t xml:space="preserve"> </w:t>
      </w:r>
      <w:r w:rsidR="008E3526">
        <w:rPr>
          <w:bCs/>
          <w:iCs/>
          <w:sz w:val="28"/>
          <w:szCs w:val="28"/>
        </w:rPr>
        <w:br/>
        <w:t>(далее – Федеральный закон № 323-ФЗ)</w:t>
      </w:r>
      <w:r w:rsidRPr="00B07992">
        <w:rPr>
          <w:bCs/>
          <w:iCs/>
          <w:sz w:val="28"/>
          <w:szCs w:val="28"/>
        </w:rPr>
        <w:t>,</w:t>
      </w:r>
      <w:r w:rsidRPr="00B07992">
        <w:rPr>
          <w:sz w:val="28"/>
          <w:szCs w:val="28"/>
        </w:rPr>
        <w:t xml:space="preserve"> </w:t>
      </w:r>
      <w:r w:rsidRPr="00B07992">
        <w:rPr>
          <w:bCs/>
          <w:iCs/>
          <w:sz w:val="28"/>
          <w:szCs w:val="28"/>
        </w:rPr>
        <w:t>статьями 26</w:t>
      </w:r>
      <w:r w:rsidR="008E3526">
        <w:rPr>
          <w:bCs/>
          <w:iCs/>
          <w:sz w:val="28"/>
          <w:szCs w:val="28"/>
        </w:rPr>
        <w:t xml:space="preserve">.3 и 26.11 Федерального закона </w:t>
      </w:r>
      <w:r w:rsidRPr="00B07992">
        <w:rPr>
          <w:bCs/>
          <w:iCs/>
          <w:sz w:val="28"/>
          <w:szCs w:val="28"/>
        </w:rPr>
        <w:t>от 06.10.1999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  <w:r w:rsidR="008E3526">
        <w:rPr>
          <w:bCs/>
          <w:iCs/>
          <w:sz w:val="28"/>
          <w:szCs w:val="28"/>
        </w:rPr>
        <w:t xml:space="preserve"> </w:t>
      </w:r>
      <w:r w:rsidR="0038190D">
        <w:rPr>
          <w:bCs/>
          <w:iCs/>
          <w:sz w:val="28"/>
          <w:szCs w:val="28"/>
        </w:rPr>
        <w:br/>
      </w:r>
      <w:r w:rsidR="008E3526">
        <w:rPr>
          <w:bCs/>
          <w:iCs/>
          <w:sz w:val="28"/>
          <w:szCs w:val="28"/>
        </w:rPr>
        <w:t>(далее – Федеральный закон № 184-ФЗ)</w:t>
      </w:r>
      <w:r w:rsidR="00171683">
        <w:rPr>
          <w:rFonts w:eastAsiaTheme="minorEastAsia"/>
          <w:sz w:val="28"/>
          <w:szCs w:val="28"/>
        </w:rPr>
        <w:t>.</w:t>
      </w:r>
      <w:proofErr w:type="gramEnd"/>
      <w:r w:rsidR="00274745">
        <w:rPr>
          <w:sz w:val="28"/>
          <w:szCs w:val="28"/>
        </w:rPr>
        <w:t xml:space="preserve"> </w:t>
      </w:r>
      <w:r w:rsidR="00171683">
        <w:rPr>
          <w:sz w:val="28"/>
          <w:szCs w:val="28"/>
        </w:rPr>
        <w:t>Решение об изменении цели</w:t>
      </w:r>
      <w:r w:rsidR="00171683" w:rsidRPr="005A0C4E">
        <w:rPr>
          <w:sz w:val="28"/>
          <w:szCs w:val="28"/>
        </w:rPr>
        <w:t xml:space="preserve"> </w:t>
      </w:r>
      <w:r w:rsidR="00A34C56">
        <w:rPr>
          <w:sz w:val="28"/>
          <w:szCs w:val="28"/>
        </w:rPr>
        <w:br/>
      </w:r>
      <w:r w:rsidR="00171683" w:rsidRPr="005A0C4E">
        <w:rPr>
          <w:sz w:val="28"/>
          <w:szCs w:val="28"/>
        </w:rPr>
        <w:t xml:space="preserve">и определении предмета деятельности </w:t>
      </w:r>
      <w:r w:rsidR="00171683">
        <w:rPr>
          <w:sz w:val="28"/>
          <w:szCs w:val="28"/>
        </w:rPr>
        <w:t xml:space="preserve">Учреждения </w:t>
      </w:r>
      <w:r w:rsidR="00171683" w:rsidRPr="005A0C4E">
        <w:rPr>
          <w:sz w:val="28"/>
          <w:szCs w:val="28"/>
        </w:rPr>
        <w:t xml:space="preserve">принимается Правительством Санкт-Петербурга по результатам анализа отчетов </w:t>
      </w:r>
      <w:r w:rsidR="00A34C56">
        <w:rPr>
          <w:sz w:val="28"/>
          <w:szCs w:val="28"/>
        </w:rPr>
        <w:br/>
      </w:r>
      <w:r w:rsidR="00171683" w:rsidRPr="005A0C4E">
        <w:rPr>
          <w:sz w:val="28"/>
          <w:szCs w:val="28"/>
        </w:rPr>
        <w:t>о его деятельности</w:t>
      </w:r>
      <w:r w:rsidR="00171683">
        <w:rPr>
          <w:sz w:val="28"/>
          <w:szCs w:val="28"/>
        </w:rPr>
        <w:t>.</w:t>
      </w:r>
    </w:p>
    <w:p w:rsidR="0018554F" w:rsidRDefault="00A34C56" w:rsidP="0018554F">
      <w:pPr>
        <w:ind w:firstLine="708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У</w:t>
      </w:r>
      <w:r w:rsidR="0018554F">
        <w:rPr>
          <w:bCs/>
          <w:iCs/>
          <w:sz w:val="28"/>
          <w:szCs w:val="28"/>
        </w:rPr>
        <w:t xml:space="preserve">став Учреждения утвержден </w:t>
      </w:r>
      <w:r w:rsidR="0018554F" w:rsidRPr="00044131">
        <w:rPr>
          <w:bCs/>
          <w:iCs/>
          <w:sz w:val="28"/>
          <w:szCs w:val="28"/>
        </w:rPr>
        <w:t>распоряжением Комит</w:t>
      </w:r>
      <w:r w:rsidR="0018554F">
        <w:rPr>
          <w:bCs/>
          <w:iCs/>
          <w:sz w:val="28"/>
          <w:szCs w:val="28"/>
        </w:rPr>
        <w:t xml:space="preserve">ета по управлению городским </w:t>
      </w:r>
      <w:r w:rsidR="0018554F" w:rsidRPr="00044131">
        <w:rPr>
          <w:bCs/>
          <w:iCs/>
          <w:sz w:val="28"/>
          <w:szCs w:val="28"/>
        </w:rPr>
        <w:t xml:space="preserve">имуществом </w:t>
      </w:r>
      <w:r w:rsidR="0018554F">
        <w:rPr>
          <w:bCs/>
          <w:iCs/>
          <w:sz w:val="28"/>
          <w:szCs w:val="28"/>
        </w:rPr>
        <w:t xml:space="preserve">Санкт-Петербурга </w:t>
      </w:r>
      <w:r w:rsidR="0018554F" w:rsidRPr="00044131">
        <w:rPr>
          <w:bCs/>
          <w:iCs/>
          <w:sz w:val="28"/>
          <w:szCs w:val="28"/>
        </w:rPr>
        <w:t xml:space="preserve">от </w:t>
      </w:r>
      <w:r w:rsidR="0018554F">
        <w:rPr>
          <w:sz w:val="28"/>
          <w:szCs w:val="28"/>
        </w:rPr>
        <w:t>19.12.2011 № 3521-рз</w:t>
      </w:r>
      <w:r w:rsidR="0018554F" w:rsidRPr="00345619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18554F" w:rsidRPr="00044131">
        <w:rPr>
          <w:bCs/>
          <w:iCs/>
          <w:sz w:val="28"/>
          <w:szCs w:val="28"/>
        </w:rPr>
        <w:t>и согласован Комитетом по здравоохранению.</w:t>
      </w:r>
      <w:r w:rsidR="0018554F">
        <w:rPr>
          <w:bCs/>
          <w:iCs/>
          <w:sz w:val="28"/>
          <w:szCs w:val="28"/>
        </w:rPr>
        <w:t xml:space="preserve"> </w:t>
      </w:r>
      <w:r w:rsidR="00171683">
        <w:rPr>
          <w:bCs/>
          <w:iCs/>
          <w:sz w:val="28"/>
          <w:szCs w:val="28"/>
        </w:rPr>
        <w:t>Целью деятельности У</w:t>
      </w:r>
      <w:r w:rsidR="00171683" w:rsidRPr="00924F70">
        <w:rPr>
          <w:bCs/>
          <w:iCs/>
          <w:sz w:val="28"/>
          <w:szCs w:val="28"/>
        </w:rPr>
        <w:t xml:space="preserve">чреждения, согласно пункту 2.1 Устава, </w:t>
      </w:r>
      <w:r w:rsidR="00171683" w:rsidRPr="00924F70">
        <w:rPr>
          <w:sz w:val="28"/>
          <w:szCs w:val="28"/>
        </w:rPr>
        <w:t>является оказание квалифицированной мед</w:t>
      </w:r>
      <w:r>
        <w:rPr>
          <w:sz w:val="28"/>
          <w:szCs w:val="28"/>
        </w:rPr>
        <w:t xml:space="preserve">ицинской помощи по диагностике, </w:t>
      </w:r>
      <w:r w:rsidR="00171683" w:rsidRPr="00924F70">
        <w:rPr>
          <w:sz w:val="28"/>
          <w:szCs w:val="28"/>
        </w:rPr>
        <w:t>восстановительному лечению и реабилитации врожденных и приобретенных заболеваний и последствий травм опорно-двигательного аппар</w:t>
      </w:r>
      <w:r w:rsidR="00171683">
        <w:rPr>
          <w:sz w:val="28"/>
          <w:szCs w:val="28"/>
        </w:rPr>
        <w:t xml:space="preserve">ата детям </w:t>
      </w:r>
      <w:r w:rsidR="00274745">
        <w:rPr>
          <w:sz w:val="28"/>
          <w:szCs w:val="28"/>
        </w:rPr>
        <w:br/>
      </w:r>
      <w:r w:rsidR="00171683" w:rsidRPr="00924F70">
        <w:rPr>
          <w:sz w:val="28"/>
          <w:szCs w:val="28"/>
        </w:rPr>
        <w:t>в возрасте от 4-х до 17 лет</w:t>
      </w:r>
      <w:r w:rsidR="00171683">
        <w:rPr>
          <w:sz w:val="28"/>
          <w:szCs w:val="28"/>
        </w:rPr>
        <w:t>,</w:t>
      </w:r>
      <w:r w:rsidR="00274745">
        <w:rPr>
          <w:sz w:val="28"/>
          <w:szCs w:val="28"/>
        </w:rPr>
        <w:t xml:space="preserve"> </w:t>
      </w:r>
      <w:r w:rsidR="00171683">
        <w:rPr>
          <w:sz w:val="28"/>
          <w:szCs w:val="28"/>
        </w:rPr>
        <w:t xml:space="preserve">при одновременном </w:t>
      </w:r>
      <w:proofErr w:type="gramStart"/>
      <w:r w:rsidR="00171683">
        <w:rPr>
          <w:sz w:val="28"/>
          <w:szCs w:val="28"/>
        </w:rPr>
        <w:t xml:space="preserve">обучении </w:t>
      </w:r>
      <w:r w:rsidR="00274745">
        <w:rPr>
          <w:sz w:val="28"/>
          <w:szCs w:val="28"/>
        </w:rPr>
        <w:br/>
      </w:r>
      <w:r w:rsidR="00171683" w:rsidRPr="00924F70">
        <w:rPr>
          <w:sz w:val="28"/>
          <w:szCs w:val="28"/>
        </w:rPr>
        <w:t>по</w:t>
      </w:r>
      <w:proofErr w:type="gramEnd"/>
      <w:r w:rsidR="00171683" w:rsidRPr="00924F70">
        <w:rPr>
          <w:sz w:val="28"/>
          <w:szCs w:val="28"/>
        </w:rPr>
        <w:t xml:space="preserve"> общеобразовательной программе дошкольного и среднего образования. </w:t>
      </w:r>
      <w:r w:rsidR="00274745">
        <w:rPr>
          <w:sz w:val="28"/>
          <w:szCs w:val="28"/>
        </w:rPr>
        <w:br/>
      </w:r>
      <w:proofErr w:type="gramStart"/>
      <w:r w:rsidR="0018554F">
        <w:rPr>
          <w:bCs/>
          <w:iCs/>
          <w:sz w:val="28"/>
          <w:szCs w:val="28"/>
        </w:rPr>
        <w:t>Медицинскую</w:t>
      </w:r>
      <w:proofErr w:type="gramEnd"/>
      <w:r w:rsidR="0018554F">
        <w:rPr>
          <w:bCs/>
          <w:iCs/>
          <w:sz w:val="28"/>
          <w:szCs w:val="28"/>
        </w:rPr>
        <w:t xml:space="preserve"> деятельность У</w:t>
      </w:r>
      <w:r w:rsidR="0018554F" w:rsidRPr="006C09AB">
        <w:rPr>
          <w:bCs/>
          <w:iCs/>
          <w:sz w:val="28"/>
          <w:szCs w:val="28"/>
        </w:rPr>
        <w:t>чреждение осуществляет на основан</w:t>
      </w:r>
      <w:r w:rsidR="0018554F">
        <w:rPr>
          <w:bCs/>
          <w:iCs/>
          <w:sz w:val="28"/>
          <w:szCs w:val="28"/>
        </w:rPr>
        <w:t xml:space="preserve">ии </w:t>
      </w:r>
      <w:r w:rsidR="0018554F" w:rsidRPr="006C09AB">
        <w:rPr>
          <w:bCs/>
          <w:iCs/>
          <w:sz w:val="28"/>
          <w:szCs w:val="28"/>
        </w:rPr>
        <w:t xml:space="preserve">лицензии </w:t>
      </w:r>
      <w:r w:rsidR="0018554F">
        <w:rPr>
          <w:sz w:val="28"/>
          <w:szCs w:val="28"/>
        </w:rPr>
        <w:t>от 05.09.2016</w:t>
      </w:r>
      <w:r w:rsidR="0018554F" w:rsidRPr="00924F70">
        <w:rPr>
          <w:sz w:val="28"/>
          <w:szCs w:val="28"/>
        </w:rPr>
        <w:t xml:space="preserve"> </w:t>
      </w:r>
      <w:r w:rsidR="0039208D">
        <w:rPr>
          <w:sz w:val="28"/>
          <w:szCs w:val="28"/>
        </w:rPr>
        <w:t>№ ЛО-78-01-007127,</w:t>
      </w:r>
      <w:r w:rsidR="0039208D" w:rsidRPr="0039208D">
        <w:rPr>
          <w:bCs/>
          <w:iCs/>
          <w:sz w:val="28"/>
          <w:szCs w:val="28"/>
        </w:rPr>
        <w:t xml:space="preserve"> </w:t>
      </w:r>
      <w:r w:rsidR="0039208D">
        <w:rPr>
          <w:bCs/>
          <w:iCs/>
          <w:sz w:val="28"/>
          <w:szCs w:val="28"/>
        </w:rPr>
        <w:t>действующей бессрочно.</w:t>
      </w:r>
    </w:p>
    <w:p w:rsidR="00171683" w:rsidRPr="0018554F" w:rsidRDefault="00274745" w:rsidP="0018554F">
      <w:pPr>
        <w:ind w:firstLine="708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В действующей редакции Устава Учреждения предмет деятельности У</w:t>
      </w:r>
      <w:r w:rsidRPr="00924F70">
        <w:rPr>
          <w:bCs/>
          <w:iCs/>
          <w:sz w:val="28"/>
          <w:szCs w:val="28"/>
        </w:rPr>
        <w:t xml:space="preserve">чреждения </w:t>
      </w:r>
      <w:r>
        <w:rPr>
          <w:bCs/>
          <w:iCs/>
          <w:sz w:val="28"/>
          <w:szCs w:val="28"/>
        </w:rPr>
        <w:t>не определен.</w:t>
      </w:r>
      <w:r w:rsidR="0018554F">
        <w:rPr>
          <w:bCs/>
          <w:iCs/>
          <w:sz w:val="28"/>
          <w:szCs w:val="28"/>
        </w:rPr>
        <w:t xml:space="preserve"> </w:t>
      </w:r>
      <w:proofErr w:type="gramStart"/>
      <w:r w:rsidR="00F9682C">
        <w:rPr>
          <w:sz w:val="28"/>
          <w:szCs w:val="28"/>
        </w:rPr>
        <w:t>П</w:t>
      </w:r>
      <w:r w:rsidR="00171683" w:rsidRPr="008D2C4B">
        <w:rPr>
          <w:sz w:val="28"/>
          <w:szCs w:val="28"/>
        </w:rPr>
        <w:t xml:space="preserve">роектом </w:t>
      </w:r>
      <w:r w:rsidR="00171683" w:rsidRPr="008E3526">
        <w:rPr>
          <w:sz w:val="28"/>
          <w:szCs w:val="28"/>
        </w:rPr>
        <w:t xml:space="preserve">постановления Правительства </w:t>
      </w:r>
      <w:r w:rsidR="00F9682C">
        <w:rPr>
          <w:sz w:val="28"/>
          <w:szCs w:val="28"/>
        </w:rPr>
        <w:br/>
      </w:r>
      <w:r w:rsidR="00171683" w:rsidRPr="008E3526">
        <w:rPr>
          <w:sz w:val="28"/>
          <w:szCs w:val="28"/>
        </w:rPr>
        <w:t>Санкт-Петербурга</w:t>
      </w:r>
      <w:r w:rsidR="00171683">
        <w:rPr>
          <w:sz w:val="28"/>
          <w:szCs w:val="28"/>
        </w:rPr>
        <w:t xml:space="preserve"> </w:t>
      </w:r>
      <w:r w:rsidR="00171683" w:rsidRPr="008E3526">
        <w:rPr>
          <w:sz w:val="28"/>
          <w:szCs w:val="28"/>
        </w:rPr>
        <w:t>«О переименовании, изменении цели и определении предмета деятельности Санкт-Петербургского государственного бюджетного учреждения здраво</w:t>
      </w:r>
      <w:r w:rsidR="00C00629">
        <w:rPr>
          <w:sz w:val="28"/>
          <w:szCs w:val="28"/>
        </w:rPr>
        <w:t xml:space="preserve">охранения </w:t>
      </w:r>
      <w:r w:rsidR="00171683" w:rsidRPr="008E3526">
        <w:rPr>
          <w:sz w:val="28"/>
          <w:szCs w:val="28"/>
          <w:lang w:eastAsia="en-US"/>
        </w:rPr>
        <w:t xml:space="preserve">«Восстановительный центр детской ортопедии </w:t>
      </w:r>
      <w:r w:rsidR="00171683" w:rsidRPr="008E3526">
        <w:rPr>
          <w:sz w:val="28"/>
          <w:szCs w:val="28"/>
          <w:lang w:eastAsia="en-US"/>
        </w:rPr>
        <w:lastRenderedPageBreak/>
        <w:t>и травматологии «Огонёк»</w:t>
      </w:r>
      <w:r w:rsidR="00171683">
        <w:rPr>
          <w:sz w:val="28"/>
          <w:szCs w:val="28"/>
          <w:lang w:eastAsia="en-US"/>
        </w:rPr>
        <w:t xml:space="preserve"> (далее – постановление)</w:t>
      </w:r>
      <w:r w:rsidR="00171683">
        <w:rPr>
          <w:sz w:val="28"/>
          <w:szCs w:val="28"/>
        </w:rPr>
        <w:t xml:space="preserve"> </w:t>
      </w:r>
      <w:r w:rsidR="00171683" w:rsidRPr="008D2C4B">
        <w:rPr>
          <w:sz w:val="28"/>
          <w:szCs w:val="28"/>
        </w:rPr>
        <w:t>предлагается установить, что целью</w:t>
      </w:r>
      <w:r w:rsidR="00171683">
        <w:rPr>
          <w:sz w:val="28"/>
          <w:szCs w:val="28"/>
        </w:rPr>
        <w:t xml:space="preserve"> деятельности Учреждения </w:t>
      </w:r>
      <w:r w:rsidR="00171683" w:rsidRPr="008D2C4B">
        <w:rPr>
          <w:sz w:val="28"/>
          <w:szCs w:val="28"/>
        </w:rPr>
        <w:t xml:space="preserve">является организация оказания медицинской помощи в сфере санаторно-курортного лечения, предусмотренной законодательством Российской Федерации </w:t>
      </w:r>
      <w:r w:rsidR="00F9682C">
        <w:rPr>
          <w:sz w:val="28"/>
          <w:szCs w:val="28"/>
        </w:rPr>
        <w:br/>
      </w:r>
      <w:r w:rsidR="00171683" w:rsidRPr="008D2C4B">
        <w:rPr>
          <w:sz w:val="28"/>
          <w:szCs w:val="28"/>
        </w:rPr>
        <w:t>и Санкт-Петербурга для определенных категорий граждан из числа детского населения Санкт-Петербурга.</w:t>
      </w:r>
      <w:proofErr w:type="gramEnd"/>
      <w:r w:rsidR="00171683">
        <w:rPr>
          <w:sz w:val="28"/>
          <w:szCs w:val="28"/>
        </w:rPr>
        <w:t xml:space="preserve"> В соответствии с целью деятельности Учреждения постановлением предлагается установить, что п</w:t>
      </w:r>
      <w:r w:rsidR="00171683" w:rsidRPr="008D2C4B">
        <w:rPr>
          <w:sz w:val="28"/>
          <w:szCs w:val="28"/>
        </w:rPr>
        <w:t xml:space="preserve">редметом деятельности </w:t>
      </w:r>
      <w:r w:rsidR="00171683">
        <w:rPr>
          <w:sz w:val="28"/>
          <w:szCs w:val="28"/>
        </w:rPr>
        <w:t xml:space="preserve">Учреждения </w:t>
      </w:r>
      <w:r w:rsidR="00171683" w:rsidRPr="008D2C4B">
        <w:rPr>
          <w:sz w:val="28"/>
          <w:szCs w:val="28"/>
        </w:rPr>
        <w:t>является</w:t>
      </w:r>
      <w:r w:rsidR="00171683">
        <w:rPr>
          <w:sz w:val="28"/>
          <w:szCs w:val="28"/>
        </w:rPr>
        <w:t>:</w:t>
      </w:r>
    </w:p>
    <w:p w:rsidR="00C00629" w:rsidRDefault="00171683" w:rsidP="00C00629">
      <w:pPr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>-</w:t>
      </w:r>
      <w:r w:rsidRPr="008D2C4B">
        <w:rPr>
          <w:sz w:val="28"/>
          <w:szCs w:val="28"/>
        </w:rPr>
        <w:t xml:space="preserve"> оказание медицинской помощи в сфере санаторно-куро</w:t>
      </w:r>
      <w:r>
        <w:rPr>
          <w:sz w:val="28"/>
          <w:szCs w:val="28"/>
        </w:rPr>
        <w:t xml:space="preserve">ртного лечения, предусмотренной </w:t>
      </w:r>
      <w:r w:rsidRPr="008D2C4B">
        <w:rPr>
          <w:sz w:val="28"/>
          <w:szCs w:val="28"/>
        </w:rPr>
        <w:t>законода</w:t>
      </w:r>
      <w:r>
        <w:rPr>
          <w:sz w:val="28"/>
          <w:szCs w:val="28"/>
        </w:rPr>
        <w:t xml:space="preserve">тельством Российской Федерации </w:t>
      </w:r>
      <w:r>
        <w:rPr>
          <w:sz w:val="28"/>
          <w:szCs w:val="28"/>
        </w:rPr>
        <w:br/>
      </w:r>
      <w:r w:rsidRPr="008D2C4B">
        <w:rPr>
          <w:sz w:val="28"/>
          <w:szCs w:val="28"/>
        </w:rPr>
        <w:t>и Санкт-Петербурга для определенных категорий граждан из числа детского населения Санкт-Петербурга</w:t>
      </w:r>
      <w:r>
        <w:rPr>
          <w:sz w:val="28"/>
          <w:szCs w:val="28"/>
        </w:rPr>
        <w:t xml:space="preserve"> </w:t>
      </w:r>
      <w:r w:rsidRPr="00384C9C">
        <w:rPr>
          <w:color w:val="000000"/>
          <w:sz w:val="28"/>
          <w:szCs w:val="28"/>
        </w:rPr>
        <w:t>с бол</w:t>
      </w:r>
      <w:r>
        <w:rPr>
          <w:color w:val="000000"/>
          <w:sz w:val="28"/>
          <w:szCs w:val="28"/>
        </w:rPr>
        <w:t xml:space="preserve">езнями костно-мышечной системы </w:t>
      </w:r>
      <w:r>
        <w:rPr>
          <w:color w:val="000000"/>
          <w:sz w:val="28"/>
          <w:szCs w:val="28"/>
        </w:rPr>
        <w:br/>
      </w:r>
      <w:r w:rsidRPr="00384C9C">
        <w:rPr>
          <w:color w:val="000000"/>
          <w:sz w:val="28"/>
          <w:szCs w:val="28"/>
        </w:rPr>
        <w:t>и соединительной ткани</w:t>
      </w:r>
      <w:r>
        <w:rPr>
          <w:color w:val="000000"/>
          <w:sz w:val="28"/>
          <w:szCs w:val="28"/>
        </w:rPr>
        <w:t>;</w:t>
      </w:r>
      <w:r w:rsidRPr="00384C9C">
        <w:rPr>
          <w:b/>
          <w:bCs/>
          <w:sz w:val="28"/>
          <w:szCs w:val="28"/>
        </w:rPr>
        <w:t xml:space="preserve"> </w:t>
      </w:r>
      <w:r w:rsidRPr="00384C9C">
        <w:rPr>
          <w:sz w:val="28"/>
          <w:szCs w:val="28"/>
        </w:rPr>
        <w:t>после травм, отравлений и некоторых других последствий воздействия внешних</w:t>
      </w:r>
      <w:r w:rsidRPr="00384C9C">
        <w:rPr>
          <w:color w:val="000000"/>
          <w:sz w:val="28"/>
          <w:szCs w:val="28"/>
        </w:rPr>
        <w:t xml:space="preserve"> </w:t>
      </w:r>
      <w:r w:rsidRPr="00384C9C">
        <w:rPr>
          <w:sz w:val="28"/>
          <w:szCs w:val="28"/>
        </w:rPr>
        <w:t>причин;</w:t>
      </w:r>
      <w:r w:rsidRPr="00384C9C">
        <w:rPr>
          <w:color w:val="000000"/>
          <w:sz w:val="28"/>
          <w:szCs w:val="28"/>
        </w:rPr>
        <w:t xml:space="preserve"> при врожденных </w:t>
      </w:r>
      <w:r>
        <w:rPr>
          <w:color w:val="000000"/>
          <w:sz w:val="28"/>
          <w:szCs w:val="28"/>
        </w:rPr>
        <w:t xml:space="preserve">деформациях бедра и </w:t>
      </w:r>
      <w:r w:rsidRPr="00384C9C">
        <w:rPr>
          <w:color w:val="000000"/>
          <w:sz w:val="28"/>
          <w:szCs w:val="28"/>
        </w:rPr>
        <w:t xml:space="preserve">стопы, </w:t>
      </w:r>
      <w:r>
        <w:rPr>
          <w:sz w:val="28"/>
          <w:szCs w:val="28"/>
        </w:rPr>
        <w:t xml:space="preserve">врожденных </w:t>
      </w:r>
      <w:r w:rsidRPr="00384C9C">
        <w:rPr>
          <w:sz w:val="28"/>
          <w:szCs w:val="28"/>
        </w:rPr>
        <w:t>костно-мышечных деформациях головы, лица, позвоночника и грудной клетки,</w:t>
      </w:r>
      <w:r w:rsidRPr="00384C9C">
        <w:t xml:space="preserve"> </w:t>
      </w:r>
      <w:proofErr w:type="spellStart"/>
      <w:r w:rsidRPr="00384C9C">
        <w:rPr>
          <w:sz w:val="28"/>
          <w:szCs w:val="28"/>
        </w:rPr>
        <w:t>остеохондродисплазии</w:t>
      </w:r>
      <w:proofErr w:type="spellEnd"/>
      <w:r w:rsidRPr="00384C9C">
        <w:rPr>
          <w:sz w:val="28"/>
          <w:szCs w:val="28"/>
        </w:rPr>
        <w:t xml:space="preserve"> с де</w:t>
      </w:r>
      <w:r>
        <w:rPr>
          <w:sz w:val="28"/>
          <w:szCs w:val="28"/>
        </w:rPr>
        <w:t xml:space="preserve">фектами роста трубчатых костей </w:t>
      </w:r>
      <w:r w:rsidRPr="00384C9C">
        <w:rPr>
          <w:sz w:val="28"/>
          <w:szCs w:val="28"/>
        </w:rPr>
        <w:t>и позвоночника,</w:t>
      </w:r>
      <w:r w:rsidRPr="00384C9C">
        <w:t xml:space="preserve"> </w:t>
      </w:r>
      <w:r w:rsidRPr="00BE5938">
        <w:rPr>
          <w:sz w:val="28"/>
          <w:szCs w:val="28"/>
        </w:rPr>
        <w:t>других</w:t>
      </w:r>
      <w:r>
        <w:t xml:space="preserve"> </w:t>
      </w:r>
      <w:r w:rsidRPr="00384C9C">
        <w:rPr>
          <w:sz w:val="28"/>
          <w:szCs w:val="28"/>
        </w:rPr>
        <w:t xml:space="preserve">врожденных аномалиях </w:t>
      </w:r>
      <w:r w:rsidRPr="00384C9C">
        <w:rPr>
          <w:sz w:val="28"/>
          <w:szCs w:val="28"/>
        </w:rPr>
        <w:br/>
        <w:t>костно-мышечной системы</w:t>
      </w:r>
      <w:r>
        <w:rPr>
          <w:sz w:val="28"/>
          <w:szCs w:val="28"/>
        </w:rPr>
        <w:t xml:space="preserve">; </w:t>
      </w:r>
      <w:r w:rsidRPr="00384C9C">
        <w:rPr>
          <w:color w:val="000000"/>
          <w:sz w:val="28"/>
          <w:szCs w:val="28"/>
        </w:rPr>
        <w:t>с последствиями рахита</w:t>
      </w:r>
      <w:r w:rsidR="008B34A7">
        <w:rPr>
          <w:color w:val="000000"/>
          <w:sz w:val="28"/>
          <w:szCs w:val="28"/>
        </w:rPr>
        <w:t>.</w:t>
      </w:r>
      <w:r w:rsidR="00C00629">
        <w:rPr>
          <w:color w:val="000000"/>
          <w:sz w:val="28"/>
          <w:szCs w:val="28"/>
        </w:rPr>
        <w:t xml:space="preserve"> </w:t>
      </w:r>
    </w:p>
    <w:p w:rsidR="008B34A7" w:rsidRDefault="00C00629" w:rsidP="00C0062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Н</w:t>
      </w:r>
      <w:r w:rsidR="008B34A7">
        <w:rPr>
          <w:color w:val="000000"/>
          <w:sz w:val="28"/>
          <w:szCs w:val="28"/>
        </w:rPr>
        <w:t>а основании лицензии от 28.08.2017 № 3114, дейс</w:t>
      </w:r>
      <w:r>
        <w:rPr>
          <w:color w:val="000000"/>
          <w:sz w:val="28"/>
          <w:szCs w:val="28"/>
        </w:rPr>
        <w:t>твующей бессрочно,</w:t>
      </w:r>
      <w:r w:rsidRPr="00C0062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Учреждении осуществляется </w:t>
      </w:r>
      <w:proofErr w:type="gramStart"/>
      <w:r>
        <w:rPr>
          <w:color w:val="000000"/>
          <w:sz w:val="28"/>
          <w:szCs w:val="28"/>
        </w:rPr>
        <w:t>образовательная</w:t>
      </w:r>
      <w:proofErr w:type="gramEnd"/>
      <w:r>
        <w:rPr>
          <w:color w:val="000000"/>
          <w:sz w:val="28"/>
          <w:szCs w:val="28"/>
        </w:rPr>
        <w:t xml:space="preserve"> деятельность. </w:t>
      </w:r>
      <w:r w:rsidR="008B34A7" w:rsidRPr="008B34A7">
        <w:rPr>
          <w:color w:val="000000"/>
          <w:sz w:val="28"/>
          <w:szCs w:val="28"/>
        </w:rPr>
        <w:t>В соответствии с пунктом 1.1. Порядка</w:t>
      </w:r>
      <w:r w:rsidR="008B34A7" w:rsidRPr="008B34A7">
        <w:rPr>
          <w:sz w:val="28"/>
          <w:szCs w:val="28"/>
        </w:rPr>
        <w:t xml:space="preserve"> организации обучения и воспитания по основным общеобразовательным программам </w:t>
      </w:r>
      <w:proofErr w:type="gramStart"/>
      <w:r w:rsidR="008B34A7" w:rsidRPr="008B34A7">
        <w:rPr>
          <w:sz w:val="28"/>
          <w:szCs w:val="28"/>
        </w:rPr>
        <w:t>обучающихся</w:t>
      </w:r>
      <w:proofErr w:type="gramEnd"/>
      <w:r w:rsidR="008B34A7" w:rsidRPr="008B34A7">
        <w:rPr>
          <w:sz w:val="28"/>
          <w:szCs w:val="28"/>
        </w:rPr>
        <w:t xml:space="preserve">, находящихся </w:t>
      </w:r>
      <w:r>
        <w:rPr>
          <w:sz w:val="28"/>
          <w:szCs w:val="28"/>
        </w:rPr>
        <w:br/>
      </w:r>
      <w:r w:rsidR="008B34A7" w:rsidRPr="008B34A7">
        <w:rPr>
          <w:sz w:val="28"/>
          <w:szCs w:val="28"/>
        </w:rPr>
        <w:t>на длительном лечении в медицинских организациях</w:t>
      </w:r>
      <w:r w:rsidR="008B34A7">
        <w:rPr>
          <w:sz w:val="28"/>
          <w:szCs w:val="28"/>
        </w:rPr>
        <w:t xml:space="preserve">, </w:t>
      </w:r>
      <w:r w:rsidR="00746A5F">
        <w:rPr>
          <w:sz w:val="28"/>
          <w:szCs w:val="28"/>
        </w:rPr>
        <w:t>утвержденным</w:t>
      </w:r>
      <w:bookmarkStart w:id="0" w:name="_GoBack"/>
      <w:bookmarkEnd w:id="0"/>
      <w:r>
        <w:rPr>
          <w:sz w:val="28"/>
          <w:szCs w:val="28"/>
        </w:rPr>
        <w:br/>
      </w:r>
      <w:r w:rsidR="00746A5F">
        <w:rPr>
          <w:sz w:val="28"/>
          <w:szCs w:val="28"/>
        </w:rPr>
        <w:t>постановлением</w:t>
      </w:r>
      <w:r w:rsidR="008B34A7">
        <w:rPr>
          <w:sz w:val="28"/>
          <w:szCs w:val="28"/>
        </w:rPr>
        <w:t xml:space="preserve"> </w:t>
      </w:r>
      <w:r w:rsidR="008B34A7" w:rsidRPr="008B34A7">
        <w:rPr>
          <w:sz w:val="28"/>
          <w:szCs w:val="28"/>
        </w:rPr>
        <w:t>Правительства Санкт-Петербурга</w:t>
      </w:r>
      <w:r>
        <w:rPr>
          <w:sz w:val="28"/>
          <w:szCs w:val="28"/>
        </w:rPr>
        <w:t xml:space="preserve"> </w:t>
      </w:r>
      <w:r w:rsidR="008B34A7">
        <w:rPr>
          <w:sz w:val="28"/>
          <w:szCs w:val="28"/>
        </w:rPr>
        <w:t>от 22.04.2015 №</w:t>
      </w:r>
      <w:r w:rsidR="008B34A7" w:rsidRPr="008B34A7">
        <w:rPr>
          <w:sz w:val="28"/>
          <w:szCs w:val="28"/>
        </w:rPr>
        <w:t xml:space="preserve"> 355 </w:t>
      </w:r>
      <w:r>
        <w:rPr>
          <w:sz w:val="28"/>
          <w:szCs w:val="28"/>
        </w:rPr>
        <w:br/>
      </w:r>
      <w:r w:rsidR="008B34A7" w:rsidRPr="008B34A7">
        <w:rPr>
          <w:sz w:val="28"/>
          <w:szCs w:val="28"/>
        </w:rPr>
        <w:t xml:space="preserve">«О реализации Закона Санкт-Петербурга «Об образовании </w:t>
      </w:r>
      <w:r>
        <w:rPr>
          <w:sz w:val="28"/>
          <w:szCs w:val="28"/>
        </w:rPr>
        <w:br/>
      </w:r>
      <w:r w:rsidR="008B34A7" w:rsidRPr="008B34A7">
        <w:rPr>
          <w:sz w:val="28"/>
          <w:szCs w:val="28"/>
        </w:rPr>
        <w:t>в Санкт-Петербурге»</w:t>
      </w:r>
      <w:r w:rsidR="0018554F">
        <w:rPr>
          <w:sz w:val="28"/>
          <w:szCs w:val="28"/>
        </w:rPr>
        <w:t>,</w:t>
      </w:r>
      <w:r w:rsidR="00BF376D">
        <w:rPr>
          <w:sz w:val="28"/>
          <w:szCs w:val="28"/>
        </w:rPr>
        <w:t xml:space="preserve"> </w:t>
      </w:r>
      <w:r w:rsidR="008B34A7">
        <w:rPr>
          <w:sz w:val="28"/>
          <w:szCs w:val="28"/>
        </w:rPr>
        <w:t xml:space="preserve">постановлением предлагается установить, </w:t>
      </w:r>
      <w:r>
        <w:rPr>
          <w:sz w:val="28"/>
          <w:szCs w:val="28"/>
        </w:rPr>
        <w:br/>
      </w:r>
      <w:r w:rsidR="008B34A7">
        <w:rPr>
          <w:sz w:val="28"/>
          <w:szCs w:val="28"/>
        </w:rPr>
        <w:t>что п</w:t>
      </w:r>
      <w:r w:rsidR="008B34A7" w:rsidRPr="008D2C4B">
        <w:rPr>
          <w:sz w:val="28"/>
          <w:szCs w:val="28"/>
        </w:rPr>
        <w:t xml:space="preserve">редметом деятельности </w:t>
      </w:r>
      <w:r w:rsidR="008B34A7">
        <w:rPr>
          <w:sz w:val="28"/>
          <w:szCs w:val="28"/>
        </w:rPr>
        <w:t xml:space="preserve">Учреждения </w:t>
      </w:r>
      <w:r w:rsidR="0018554F">
        <w:rPr>
          <w:sz w:val="28"/>
          <w:szCs w:val="28"/>
        </w:rPr>
        <w:t xml:space="preserve">также </w:t>
      </w:r>
      <w:r w:rsidR="008B34A7" w:rsidRPr="008D2C4B">
        <w:rPr>
          <w:sz w:val="28"/>
          <w:szCs w:val="28"/>
        </w:rPr>
        <w:t>является</w:t>
      </w:r>
      <w:r w:rsidR="008B34A7">
        <w:rPr>
          <w:sz w:val="28"/>
          <w:szCs w:val="28"/>
        </w:rPr>
        <w:t>:</w:t>
      </w:r>
    </w:p>
    <w:p w:rsidR="00171683" w:rsidRDefault="00171683" w:rsidP="00171683">
      <w:pPr>
        <w:pStyle w:val="af0"/>
        <w:tabs>
          <w:tab w:val="left" w:pos="1418"/>
        </w:tabs>
        <w:ind w:left="0" w:firstLine="709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60820">
        <w:rPr>
          <w:sz w:val="28"/>
          <w:szCs w:val="28"/>
        </w:rPr>
        <w:t xml:space="preserve">реализация основных общеобразовательных программ </w:t>
      </w:r>
      <w:r w:rsidRPr="00460820">
        <w:rPr>
          <w:sz w:val="28"/>
          <w:szCs w:val="28"/>
        </w:rPr>
        <w:br/>
      </w:r>
      <w:r w:rsidR="00E26A20">
        <w:rPr>
          <w:sz w:val="28"/>
          <w:szCs w:val="28"/>
        </w:rPr>
        <w:t xml:space="preserve">и дополнительных общеразвивающих программ </w:t>
      </w:r>
      <w:r w:rsidRPr="00460820">
        <w:rPr>
          <w:sz w:val="28"/>
          <w:szCs w:val="28"/>
        </w:rPr>
        <w:t xml:space="preserve">для определенных категорий граждан </w:t>
      </w:r>
      <w:r w:rsidRPr="00460820">
        <w:rPr>
          <w:bCs/>
          <w:sz w:val="28"/>
          <w:szCs w:val="28"/>
        </w:rPr>
        <w:t xml:space="preserve">из числа детского населения Санкт-Петербурга </w:t>
      </w:r>
      <w:r w:rsidRPr="00460820">
        <w:rPr>
          <w:sz w:val="28"/>
          <w:szCs w:val="28"/>
        </w:rPr>
        <w:t xml:space="preserve">в период </w:t>
      </w:r>
      <w:r w:rsidR="00E26A20">
        <w:rPr>
          <w:sz w:val="28"/>
          <w:szCs w:val="28"/>
        </w:rPr>
        <w:br/>
      </w:r>
      <w:r w:rsidRPr="00460820">
        <w:rPr>
          <w:sz w:val="28"/>
          <w:szCs w:val="28"/>
        </w:rPr>
        <w:t>их пребывания в учреждении.</w:t>
      </w:r>
      <w:r w:rsidRPr="00460820">
        <w:rPr>
          <w:color w:val="000000"/>
          <w:sz w:val="28"/>
          <w:szCs w:val="28"/>
        </w:rPr>
        <w:t xml:space="preserve"> </w:t>
      </w:r>
    </w:p>
    <w:p w:rsidR="0018554F" w:rsidRPr="00856D17" w:rsidRDefault="00613217" w:rsidP="00856D17">
      <w:pPr>
        <w:ind w:firstLine="567"/>
        <w:rPr>
          <w:bCs/>
          <w:sz w:val="28"/>
          <w:szCs w:val="28"/>
        </w:rPr>
      </w:pPr>
      <w:r>
        <w:rPr>
          <w:sz w:val="28"/>
          <w:szCs w:val="28"/>
        </w:rPr>
        <w:tab/>
        <w:t>Ф</w:t>
      </w:r>
      <w:r w:rsidRPr="00D14F3E">
        <w:rPr>
          <w:sz w:val="28"/>
          <w:szCs w:val="28"/>
        </w:rPr>
        <w:t xml:space="preserve">инансирование деятельности и содержание </w:t>
      </w:r>
      <w:r>
        <w:rPr>
          <w:sz w:val="28"/>
          <w:szCs w:val="28"/>
        </w:rPr>
        <w:t xml:space="preserve">Учреждения </w:t>
      </w:r>
      <w:r w:rsidRPr="00D14F3E">
        <w:rPr>
          <w:sz w:val="28"/>
          <w:szCs w:val="28"/>
        </w:rPr>
        <w:t>осуще</w:t>
      </w:r>
      <w:r>
        <w:rPr>
          <w:sz w:val="28"/>
          <w:szCs w:val="28"/>
        </w:rPr>
        <w:t xml:space="preserve">ствляется за счёт и в пределах </w:t>
      </w:r>
      <w:r w:rsidRPr="00D14F3E">
        <w:rPr>
          <w:sz w:val="28"/>
          <w:szCs w:val="28"/>
        </w:rPr>
        <w:t xml:space="preserve">средств, предусмотренных </w:t>
      </w:r>
      <w:r>
        <w:rPr>
          <w:sz w:val="28"/>
          <w:szCs w:val="28"/>
        </w:rPr>
        <w:br/>
      </w:r>
      <w:r w:rsidRPr="00D14F3E">
        <w:rPr>
          <w:sz w:val="28"/>
          <w:szCs w:val="28"/>
        </w:rPr>
        <w:t>на указ</w:t>
      </w:r>
      <w:r>
        <w:rPr>
          <w:sz w:val="28"/>
          <w:szCs w:val="28"/>
        </w:rPr>
        <w:t xml:space="preserve">анные цели Комитету </w:t>
      </w:r>
      <w:r w:rsidRPr="00D14F3E">
        <w:rPr>
          <w:sz w:val="28"/>
          <w:szCs w:val="28"/>
        </w:rPr>
        <w:t xml:space="preserve">по здравоохранению </w:t>
      </w:r>
      <w:r>
        <w:rPr>
          <w:sz w:val="28"/>
          <w:szCs w:val="28"/>
        </w:rPr>
        <w:t>в бюджете</w:t>
      </w:r>
      <w:r w:rsidRPr="00D14F3E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D14F3E">
        <w:rPr>
          <w:sz w:val="28"/>
          <w:szCs w:val="28"/>
        </w:rPr>
        <w:t>Санкт-Петербу</w:t>
      </w:r>
      <w:r>
        <w:rPr>
          <w:sz w:val="28"/>
          <w:szCs w:val="28"/>
        </w:rPr>
        <w:t>рга</w:t>
      </w:r>
      <w:r w:rsidRPr="001947FA">
        <w:rPr>
          <w:sz w:val="28"/>
          <w:szCs w:val="28"/>
        </w:rPr>
        <w:t xml:space="preserve"> </w:t>
      </w:r>
      <w:r>
        <w:rPr>
          <w:sz w:val="28"/>
          <w:szCs w:val="28"/>
        </w:rPr>
        <w:t>по целевой статье</w:t>
      </w:r>
      <w:r w:rsidRPr="002F1AAD">
        <w:rPr>
          <w:sz w:val="28"/>
          <w:szCs w:val="28"/>
        </w:rPr>
        <w:t xml:space="preserve"> </w:t>
      </w:r>
      <w:r w:rsidR="00D0009A">
        <w:rPr>
          <w:sz w:val="28"/>
          <w:szCs w:val="28"/>
        </w:rPr>
        <w:t xml:space="preserve">расходов бюджета </w:t>
      </w:r>
      <w:r>
        <w:rPr>
          <w:sz w:val="28"/>
          <w:szCs w:val="28"/>
        </w:rPr>
        <w:t xml:space="preserve">Санкт-Петербурга </w:t>
      </w:r>
      <w:r w:rsidR="00CC0989">
        <w:rPr>
          <w:sz w:val="28"/>
          <w:szCs w:val="28"/>
        </w:rPr>
        <w:t xml:space="preserve">0120010250: «Субсидии бюджетным учреждениям - больницам, клиникам </w:t>
      </w:r>
      <w:r w:rsidR="00D0009A">
        <w:rPr>
          <w:sz w:val="28"/>
          <w:szCs w:val="28"/>
        </w:rPr>
        <w:br/>
      </w:r>
      <w:r w:rsidR="00CC0989">
        <w:rPr>
          <w:sz w:val="28"/>
          <w:szCs w:val="28"/>
        </w:rPr>
        <w:t>на финансовое обеспечение выполнения государственного задания»</w:t>
      </w:r>
      <w:r>
        <w:rPr>
          <w:sz w:val="28"/>
          <w:szCs w:val="28"/>
        </w:rPr>
        <w:t xml:space="preserve">. </w:t>
      </w:r>
      <w:r w:rsidRPr="008D63E8">
        <w:rPr>
          <w:sz w:val="28"/>
          <w:szCs w:val="28"/>
        </w:rPr>
        <w:t xml:space="preserve">Государственное задание на оказание государственных услуг утверждается </w:t>
      </w:r>
      <w:r>
        <w:rPr>
          <w:sz w:val="28"/>
          <w:szCs w:val="28"/>
        </w:rPr>
        <w:t xml:space="preserve">Учреждению </w:t>
      </w:r>
      <w:r w:rsidRPr="008D63E8">
        <w:rPr>
          <w:sz w:val="28"/>
          <w:szCs w:val="28"/>
        </w:rPr>
        <w:t>Комитетом по здравоохранению.</w:t>
      </w:r>
      <w:r w:rsidRPr="00DE523D">
        <w:rPr>
          <w:sz w:val="28"/>
          <w:szCs w:val="28"/>
        </w:rPr>
        <w:t xml:space="preserve"> </w:t>
      </w:r>
      <w:r w:rsidRPr="00F53DD8">
        <w:rPr>
          <w:sz w:val="28"/>
          <w:szCs w:val="28"/>
        </w:rPr>
        <w:t xml:space="preserve">Принятие постановления </w:t>
      </w:r>
      <w:r w:rsidR="00D0009A">
        <w:rPr>
          <w:sz w:val="28"/>
          <w:szCs w:val="28"/>
        </w:rPr>
        <w:br/>
      </w:r>
      <w:r>
        <w:rPr>
          <w:sz w:val="28"/>
          <w:szCs w:val="28"/>
        </w:rPr>
        <w:t xml:space="preserve">не потребует </w:t>
      </w:r>
      <w:r w:rsidRPr="00D20377">
        <w:rPr>
          <w:sz w:val="28"/>
          <w:szCs w:val="28"/>
        </w:rPr>
        <w:t xml:space="preserve">дополнительного финансирования за счет средств бюджета </w:t>
      </w:r>
      <w:r w:rsidR="001C1D96">
        <w:rPr>
          <w:sz w:val="28"/>
          <w:szCs w:val="28"/>
        </w:rPr>
        <w:br/>
      </w:r>
      <w:r w:rsidRPr="00D20377">
        <w:rPr>
          <w:sz w:val="28"/>
          <w:szCs w:val="28"/>
        </w:rPr>
        <w:t>Санкт-Петербурга</w:t>
      </w:r>
      <w:r w:rsidR="00D0009A">
        <w:rPr>
          <w:sz w:val="28"/>
          <w:szCs w:val="28"/>
        </w:rPr>
        <w:t>,</w:t>
      </w:r>
      <w:r w:rsidR="00DB5505">
        <w:rPr>
          <w:sz w:val="28"/>
          <w:szCs w:val="28"/>
        </w:rPr>
        <w:t xml:space="preserve"> </w:t>
      </w:r>
      <w:r w:rsidR="00856D17">
        <w:rPr>
          <w:sz w:val="28"/>
          <w:szCs w:val="28"/>
        </w:rPr>
        <w:t>которое будет осуществляться по целевой статье</w:t>
      </w:r>
      <w:r w:rsidR="00856D17">
        <w:rPr>
          <w:bCs/>
          <w:sz w:val="28"/>
          <w:szCs w:val="28"/>
        </w:rPr>
        <w:t xml:space="preserve"> </w:t>
      </w:r>
      <w:r w:rsidR="00856D17">
        <w:rPr>
          <w:sz w:val="28"/>
          <w:szCs w:val="28"/>
        </w:rPr>
        <w:t>0140010430:</w:t>
      </w:r>
      <w:r w:rsidR="00856D17" w:rsidRPr="00B512B1">
        <w:rPr>
          <w:sz w:val="28"/>
          <w:szCs w:val="28"/>
        </w:rPr>
        <w:t xml:space="preserve"> «Субсидии бюджетным учреждениям - санаториям для детей </w:t>
      </w:r>
      <w:r w:rsidR="00856D17">
        <w:rPr>
          <w:sz w:val="28"/>
          <w:szCs w:val="28"/>
        </w:rPr>
        <w:br/>
      </w:r>
      <w:r w:rsidR="00856D17" w:rsidRPr="00B512B1">
        <w:rPr>
          <w:sz w:val="28"/>
          <w:szCs w:val="28"/>
        </w:rPr>
        <w:t>и подростков на финансовое обеспечение выпол</w:t>
      </w:r>
      <w:r w:rsidR="00856D17">
        <w:rPr>
          <w:sz w:val="28"/>
          <w:szCs w:val="28"/>
        </w:rPr>
        <w:t>нения государственного задания».</w:t>
      </w:r>
      <w:r w:rsidR="00856D17">
        <w:rPr>
          <w:b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И</w:t>
      </w:r>
      <w:r w:rsidRPr="008D63E8">
        <w:rPr>
          <w:bCs/>
          <w:iCs/>
          <w:sz w:val="28"/>
          <w:szCs w:val="28"/>
        </w:rPr>
        <w:t>зменение цели и опреде</w:t>
      </w:r>
      <w:r>
        <w:rPr>
          <w:bCs/>
          <w:iCs/>
          <w:sz w:val="28"/>
          <w:szCs w:val="28"/>
        </w:rPr>
        <w:t xml:space="preserve">ление предмета деятельности </w:t>
      </w:r>
      <w:r>
        <w:rPr>
          <w:bCs/>
          <w:iCs/>
          <w:sz w:val="28"/>
          <w:szCs w:val="28"/>
        </w:rPr>
        <w:lastRenderedPageBreak/>
        <w:t>У</w:t>
      </w:r>
      <w:r w:rsidRPr="008D63E8">
        <w:rPr>
          <w:bCs/>
          <w:iCs/>
          <w:sz w:val="28"/>
          <w:szCs w:val="28"/>
        </w:rPr>
        <w:t>чреждения не повлечет социа</w:t>
      </w:r>
      <w:r>
        <w:rPr>
          <w:bCs/>
          <w:iCs/>
          <w:sz w:val="28"/>
          <w:szCs w:val="28"/>
        </w:rPr>
        <w:t>льно-экономических последствий,</w:t>
      </w:r>
      <w:r w:rsidRPr="008D63E8">
        <w:rPr>
          <w:bCs/>
          <w:iCs/>
          <w:sz w:val="28"/>
          <w:szCs w:val="28"/>
        </w:rPr>
        <w:t xml:space="preserve"> потребует </w:t>
      </w:r>
      <w:r>
        <w:rPr>
          <w:bCs/>
          <w:iCs/>
          <w:sz w:val="28"/>
          <w:szCs w:val="28"/>
        </w:rPr>
        <w:t xml:space="preserve">изменения </w:t>
      </w:r>
      <w:r w:rsidRPr="008D63E8">
        <w:rPr>
          <w:bCs/>
          <w:iCs/>
          <w:sz w:val="28"/>
          <w:szCs w:val="28"/>
        </w:rPr>
        <w:t>штатной численности</w:t>
      </w:r>
      <w:r>
        <w:rPr>
          <w:bCs/>
          <w:iCs/>
          <w:sz w:val="28"/>
          <w:szCs w:val="28"/>
        </w:rPr>
        <w:t xml:space="preserve"> </w:t>
      </w:r>
      <w:r w:rsidRPr="00EE3AE7">
        <w:rPr>
          <w:sz w:val="28"/>
          <w:szCs w:val="28"/>
        </w:rPr>
        <w:t xml:space="preserve">по определенным должностям </w:t>
      </w:r>
      <w:r w:rsidR="00DB5505">
        <w:rPr>
          <w:sz w:val="28"/>
          <w:szCs w:val="28"/>
        </w:rPr>
        <w:br/>
      </w:r>
      <w:r>
        <w:rPr>
          <w:sz w:val="28"/>
          <w:szCs w:val="28"/>
        </w:rPr>
        <w:t xml:space="preserve">и </w:t>
      </w:r>
      <w:r w:rsidRPr="00EE3AE7">
        <w:rPr>
          <w:sz w:val="28"/>
          <w:szCs w:val="28"/>
        </w:rPr>
        <w:t xml:space="preserve">не приведет к </w:t>
      </w:r>
      <w:r>
        <w:rPr>
          <w:sz w:val="28"/>
          <w:szCs w:val="28"/>
        </w:rPr>
        <w:t xml:space="preserve">изменению </w:t>
      </w:r>
      <w:r w:rsidRPr="00EE3AE7">
        <w:rPr>
          <w:sz w:val="28"/>
          <w:szCs w:val="28"/>
        </w:rPr>
        <w:t>численности работников</w:t>
      </w:r>
      <w:r>
        <w:rPr>
          <w:sz w:val="28"/>
          <w:szCs w:val="28"/>
        </w:rPr>
        <w:t>.</w:t>
      </w:r>
    </w:p>
    <w:p w:rsidR="00613217" w:rsidRPr="0018554F" w:rsidRDefault="0018554F" w:rsidP="0018554F">
      <w:pPr>
        <w:ind w:firstLine="708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Собственником имущества У</w:t>
      </w:r>
      <w:r w:rsidRPr="00044131">
        <w:rPr>
          <w:bCs/>
          <w:iCs/>
          <w:sz w:val="28"/>
          <w:szCs w:val="28"/>
        </w:rPr>
        <w:t xml:space="preserve">чреждения </w:t>
      </w:r>
      <w:r>
        <w:rPr>
          <w:bCs/>
          <w:iCs/>
          <w:sz w:val="28"/>
          <w:szCs w:val="28"/>
        </w:rPr>
        <w:t xml:space="preserve">является город </w:t>
      </w:r>
      <w:r>
        <w:rPr>
          <w:bCs/>
          <w:iCs/>
          <w:sz w:val="28"/>
          <w:szCs w:val="28"/>
        </w:rPr>
        <w:br/>
        <w:t>Санкт-Петербург</w:t>
      </w:r>
      <w:r w:rsidRPr="00044131">
        <w:rPr>
          <w:bCs/>
          <w:iCs/>
          <w:sz w:val="28"/>
          <w:szCs w:val="28"/>
        </w:rPr>
        <w:t xml:space="preserve"> в лице Комитета имущественных отношений </w:t>
      </w:r>
      <w:r>
        <w:rPr>
          <w:bCs/>
          <w:iCs/>
          <w:sz w:val="28"/>
          <w:szCs w:val="28"/>
        </w:rPr>
        <w:br/>
      </w:r>
      <w:r w:rsidR="00554FF9">
        <w:rPr>
          <w:bCs/>
          <w:iCs/>
          <w:sz w:val="28"/>
          <w:szCs w:val="28"/>
        </w:rPr>
        <w:t>Санкт-Петербурга</w:t>
      </w:r>
      <w:r w:rsidRPr="00044131"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</w:rPr>
        <w:t xml:space="preserve"> </w:t>
      </w:r>
      <w:r w:rsidR="00613217" w:rsidRPr="00044131">
        <w:rPr>
          <w:bCs/>
          <w:iCs/>
          <w:sz w:val="28"/>
          <w:szCs w:val="28"/>
        </w:rPr>
        <w:t xml:space="preserve">На праве оперативного управления за </w:t>
      </w:r>
      <w:r w:rsidR="00613217">
        <w:rPr>
          <w:bCs/>
          <w:iCs/>
          <w:sz w:val="28"/>
          <w:szCs w:val="28"/>
        </w:rPr>
        <w:t xml:space="preserve">Учреждением </w:t>
      </w:r>
      <w:r w:rsidR="00411EA5">
        <w:rPr>
          <w:bCs/>
          <w:iCs/>
          <w:sz w:val="28"/>
          <w:szCs w:val="28"/>
        </w:rPr>
        <w:t>закреплено недвижимое имущество, находяще</w:t>
      </w:r>
      <w:r w:rsidR="00613217" w:rsidRPr="00044131">
        <w:rPr>
          <w:bCs/>
          <w:iCs/>
          <w:sz w:val="28"/>
          <w:szCs w:val="28"/>
        </w:rPr>
        <w:t>еся в государственной собственности:</w:t>
      </w:r>
    </w:p>
    <w:p w:rsidR="00613217" w:rsidRPr="008A1258" w:rsidRDefault="00613217" w:rsidP="00613217">
      <w:pPr>
        <w:ind w:firstLine="567"/>
        <w:rPr>
          <w:sz w:val="28"/>
          <w:szCs w:val="28"/>
          <w:lang w:eastAsia="en-US"/>
        </w:rPr>
      </w:pPr>
      <w:proofErr w:type="gramStart"/>
      <w:r>
        <w:rPr>
          <w:szCs w:val="24"/>
        </w:rPr>
        <w:t xml:space="preserve">- </w:t>
      </w:r>
      <w:r w:rsidRPr="00E0474A">
        <w:rPr>
          <w:sz w:val="28"/>
          <w:szCs w:val="28"/>
        </w:rPr>
        <w:t xml:space="preserve">Административное здание, назначение: </w:t>
      </w:r>
      <w:r>
        <w:rPr>
          <w:sz w:val="28"/>
          <w:szCs w:val="28"/>
        </w:rPr>
        <w:t>н</w:t>
      </w:r>
      <w:r w:rsidRPr="00E0474A">
        <w:rPr>
          <w:sz w:val="28"/>
          <w:szCs w:val="28"/>
        </w:rPr>
        <w:t>ежилое, 2-этажный, общая площадь</w:t>
      </w:r>
      <w:r>
        <w:rPr>
          <w:sz w:val="28"/>
          <w:szCs w:val="28"/>
        </w:rPr>
        <w:t>:</w:t>
      </w:r>
      <w:r w:rsidRPr="00E0474A">
        <w:rPr>
          <w:sz w:val="28"/>
          <w:szCs w:val="28"/>
        </w:rPr>
        <w:t xml:space="preserve"> 713,9 кв. м., адрес (местонахождение</w:t>
      </w:r>
      <w:r>
        <w:rPr>
          <w:sz w:val="28"/>
          <w:szCs w:val="28"/>
        </w:rPr>
        <w:t>) объекта</w:t>
      </w:r>
      <w:r w:rsidRPr="00E0474A">
        <w:rPr>
          <w:sz w:val="28"/>
          <w:szCs w:val="28"/>
        </w:rPr>
        <w:t>:</w:t>
      </w:r>
      <w:proofErr w:type="gramEnd"/>
      <w:r w:rsidRPr="00E0474A">
        <w:rPr>
          <w:sz w:val="28"/>
          <w:szCs w:val="28"/>
        </w:rPr>
        <w:t xml:space="preserve"> Санкт-Петербург, поселок Стрельна, Нагорная улица, д. 29, корп. 2, лит. </w:t>
      </w:r>
      <w:proofErr w:type="gramStart"/>
      <w:r w:rsidRPr="00E0474A">
        <w:rPr>
          <w:sz w:val="28"/>
          <w:szCs w:val="28"/>
        </w:rPr>
        <w:t>А</w:t>
      </w:r>
      <w:r>
        <w:rPr>
          <w:sz w:val="28"/>
          <w:szCs w:val="28"/>
        </w:rPr>
        <w:t>,</w:t>
      </w:r>
      <w:r w:rsidRPr="0004412B">
        <w:rPr>
          <w:sz w:val="28"/>
          <w:szCs w:val="28"/>
          <w:lang w:eastAsia="en-US"/>
        </w:rPr>
        <w:t xml:space="preserve"> </w:t>
      </w:r>
      <w:r w:rsidRPr="00B44794">
        <w:rPr>
          <w:sz w:val="28"/>
          <w:szCs w:val="28"/>
          <w:lang w:eastAsia="en-US"/>
        </w:rPr>
        <w:t>кадастровый номер:</w:t>
      </w:r>
      <w:r w:rsidRPr="00B44794">
        <w:rPr>
          <w:sz w:val="28"/>
          <w:szCs w:val="28"/>
        </w:rPr>
        <w:t xml:space="preserve"> </w:t>
      </w:r>
      <w:r>
        <w:rPr>
          <w:sz w:val="28"/>
          <w:szCs w:val="28"/>
        </w:rPr>
        <w:t>78:40</w:t>
      </w:r>
      <w:r w:rsidRPr="00591C37">
        <w:rPr>
          <w:sz w:val="28"/>
          <w:szCs w:val="28"/>
        </w:rPr>
        <w:t>:</w:t>
      </w:r>
      <w:r>
        <w:rPr>
          <w:sz w:val="28"/>
          <w:szCs w:val="28"/>
        </w:rPr>
        <w:t>1916003:1010</w:t>
      </w:r>
      <w:r w:rsidRPr="00B44794">
        <w:rPr>
          <w:sz w:val="28"/>
          <w:szCs w:val="28"/>
          <w:lang w:eastAsia="en-US"/>
        </w:rPr>
        <w:t>;</w:t>
      </w:r>
      <w:proofErr w:type="gramEnd"/>
    </w:p>
    <w:p w:rsidR="00613217" w:rsidRPr="008A1258" w:rsidRDefault="00613217" w:rsidP="00613217">
      <w:pPr>
        <w:ind w:firstLine="567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</w:rPr>
        <w:t>- Н</w:t>
      </w:r>
      <w:r w:rsidRPr="008A1258">
        <w:rPr>
          <w:sz w:val="28"/>
          <w:szCs w:val="28"/>
        </w:rPr>
        <w:t>ежилое здание</w:t>
      </w:r>
      <w:r>
        <w:rPr>
          <w:sz w:val="28"/>
          <w:szCs w:val="28"/>
        </w:rPr>
        <w:t>,</w:t>
      </w:r>
      <w:r w:rsidRPr="0004412B">
        <w:rPr>
          <w:sz w:val="28"/>
          <w:szCs w:val="28"/>
          <w:lang w:eastAsia="en-US"/>
        </w:rPr>
        <w:t xml:space="preserve"> </w:t>
      </w:r>
      <w:r w:rsidRPr="00B44794">
        <w:rPr>
          <w:sz w:val="28"/>
          <w:szCs w:val="28"/>
          <w:lang w:eastAsia="en-US"/>
        </w:rPr>
        <w:t>назна</w:t>
      </w:r>
      <w:r>
        <w:rPr>
          <w:sz w:val="28"/>
          <w:szCs w:val="28"/>
          <w:lang w:eastAsia="en-US"/>
        </w:rPr>
        <w:t>чение: н</w:t>
      </w:r>
      <w:r w:rsidRPr="00B44794">
        <w:rPr>
          <w:sz w:val="28"/>
          <w:szCs w:val="28"/>
          <w:lang w:eastAsia="en-US"/>
        </w:rPr>
        <w:t xml:space="preserve">ежилое, </w:t>
      </w:r>
      <w:r>
        <w:rPr>
          <w:sz w:val="28"/>
          <w:szCs w:val="28"/>
          <w:lang w:eastAsia="en-US"/>
        </w:rPr>
        <w:t xml:space="preserve">этажность: 3 </w:t>
      </w:r>
      <w:proofErr w:type="spellStart"/>
      <w:r>
        <w:rPr>
          <w:sz w:val="28"/>
          <w:szCs w:val="28"/>
          <w:lang w:eastAsia="en-US"/>
        </w:rPr>
        <w:t>эт</w:t>
      </w:r>
      <w:proofErr w:type="spellEnd"/>
      <w:r>
        <w:rPr>
          <w:sz w:val="28"/>
          <w:szCs w:val="28"/>
          <w:lang w:eastAsia="en-US"/>
        </w:rPr>
        <w:t>., подвал,</w:t>
      </w:r>
      <w:r>
        <w:rPr>
          <w:sz w:val="28"/>
          <w:szCs w:val="28"/>
        </w:rPr>
        <w:t xml:space="preserve"> площадь:</w:t>
      </w:r>
      <w:r w:rsidRPr="008A1258">
        <w:rPr>
          <w:sz w:val="28"/>
          <w:szCs w:val="28"/>
        </w:rPr>
        <w:t xml:space="preserve"> 6977,7 кв.</w:t>
      </w:r>
      <w:r>
        <w:rPr>
          <w:sz w:val="28"/>
          <w:szCs w:val="28"/>
        </w:rPr>
        <w:t xml:space="preserve"> м., местонахождение (адрес)</w:t>
      </w:r>
      <w:r w:rsidRPr="008A1258">
        <w:rPr>
          <w:sz w:val="28"/>
          <w:szCs w:val="28"/>
        </w:rPr>
        <w:t>:</w:t>
      </w:r>
      <w:proofErr w:type="gramEnd"/>
      <w:r w:rsidRPr="008A1258">
        <w:rPr>
          <w:sz w:val="28"/>
          <w:szCs w:val="28"/>
        </w:rPr>
        <w:t xml:space="preserve"> Санкт-Петербург, </w:t>
      </w:r>
      <w:r>
        <w:rPr>
          <w:sz w:val="28"/>
          <w:szCs w:val="28"/>
        </w:rPr>
        <w:t xml:space="preserve">поселок Стрельна, Санкт-Петербургское шоссе, д. 101а, лит. </w:t>
      </w:r>
      <w:proofErr w:type="gramStart"/>
      <w:r>
        <w:rPr>
          <w:sz w:val="28"/>
          <w:szCs w:val="28"/>
        </w:rPr>
        <w:t>А,</w:t>
      </w:r>
      <w:r w:rsidRPr="0004412B">
        <w:rPr>
          <w:sz w:val="28"/>
          <w:szCs w:val="28"/>
          <w:lang w:eastAsia="en-US"/>
        </w:rPr>
        <w:t xml:space="preserve"> </w:t>
      </w:r>
      <w:r w:rsidRPr="00B44794">
        <w:rPr>
          <w:sz w:val="28"/>
          <w:szCs w:val="28"/>
          <w:lang w:eastAsia="en-US"/>
        </w:rPr>
        <w:t>кадастровый номер:</w:t>
      </w:r>
      <w:r w:rsidRPr="00B44794">
        <w:rPr>
          <w:sz w:val="28"/>
          <w:szCs w:val="28"/>
        </w:rPr>
        <w:t xml:space="preserve"> </w:t>
      </w:r>
      <w:r>
        <w:rPr>
          <w:sz w:val="28"/>
          <w:szCs w:val="28"/>
        </w:rPr>
        <w:t>78:19160А:0:9</w:t>
      </w:r>
      <w:r w:rsidRPr="00B44794">
        <w:rPr>
          <w:sz w:val="28"/>
          <w:szCs w:val="28"/>
          <w:lang w:eastAsia="en-US"/>
        </w:rPr>
        <w:t>;</w:t>
      </w:r>
      <w:proofErr w:type="gramEnd"/>
    </w:p>
    <w:p w:rsidR="00613217" w:rsidRDefault="00613217" w:rsidP="00613217">
      <w:pPr>
        <w:ind w:firstLine="567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</w:rPr>
        <w:t>- Н</w:t>
      </w:r>
      <w:r w:rsidRPr="008A1258">
        <w:rPr>
          <w:sz w:val="28"/>
          <w:szCs w:val="28"/>
        </w:rPr>
        <w:t>ежилое здание</w:t>
      </w:r>
      <w:r>
        <w:rPr>
          <w:sz w:val="28"/>
          <w:szCs w:val="28"/>
        </w:rPr>
        <w:t>, назначение: нежилое, этажность: 1, площадь:</w:t>
      </w:r>
      <w:r>
        <w:rPr>
          <w:sz w:val="28"/>
          <w:szCs w:val="28"/>
        </w:rPr>
        <w:br/>
      </w:r>
      <w:r w:rsidRPr="008A1258">
        <w:rPr>
          <w:sz w:val="28"/>
          <w:szCs w:val="28"/>
        </w:rPr>
        <w:t>391,8 кв.</w:t>
      </w:r>
      <w:r>
        <w:rPr>
          <w:sz w:val="28"/>
          <w:szCs w:val="28"/>
        </w:rPr>
        <w:t xml:space="preserve"> м., местонахождение (адрес)</w:t>
      </w:r>
      <w:r w:rsidRPr="008A1258">
        <w:rPr>
          <w:sz w:val="28"/>
          <w:szCs w:val="28"/>
        </w:rPr>
        <w:t>:</w:t>
      </w:r>
      <w:proofErr w:type="gramEnd"/>
      <w:r w:rsidRPr="008A1258">
        <w:rPr>
          <w:sz w:val="28"/>
          <w:szCs w:val="28"/>
        </w:rPr>
        <w:t xml:space="preserve"> Санкт-Петербург, </w:t>
      </w:r>
      <w:r>
        <w:rPr>
          <w:sz w:val="28"/>
          <w:szCs w:val="28"/>
        </w:rPr>
        <w:t>поселок Стрельна,</w:t>
      </w:r>
      <w:r w:rsidR="007F6E66">
        <w:rPr>
          <w:sz w:val="28"/>
          <w:szCs w:val="28"/>
        </w:rPr>
        <w:t xml:space="preserve"> </w:t>
      </w:r>
      <w:r w:rsidR="007F6E66">
        <w:rPr>
          <w:sz w:val="28"/>
          <w:szCs w:val="28"/>
        </w:rPr>
        <w:br/>
        <w:t xml:space="preserve">Санкт-Петербургское шоссе, д. </w:t>
      </w:r>
      <w:r>
        <w:rPr>
          <w:sz w:val="28"/>
          <w:szCs w:val="28"/>
        </w:rPr>
        <w:t xml:space="preserve">101а, лит. </w:t>
      </w:r>
      <w:proofErr w:type="gramStart"/>
      <w:r>
        <w:rPr>
          <w:sz w:val="28"/>
          <w:szCs w:val="28"/>
        </w:rPr>
        <w:t>Б,</w:t>
      </w:r>
      <w:r w:rsidRPr="00FB09D4">
        <w:rPr>
          <w:sz w:val="28"/>
          <w:szCs w:val="28"/>
          <w:lang w:eastAsia="en-US"/>
        </w:rPr>
        <w:t xml:space="preserve"> </w:t>
      </w:r>
      <w:r w:rsidRPr="00B44794">
        <w:rPr>
          <w:sz w:val="28"/>
          <w:szCs w:val="28"/>
          <w:lang w:eastAsia="en-US"/>
        </w:rPr>
        <w:t>кадастровый номер:</w:t>
      </w:r>
      <w:r w:rsidRPr="00B44794">
        <w:rPr>
          <w:sz w:val="28"/>
          <w:szCs w:val="28"/>
        </w:rPr>
        <w:t xml:space="preserve"> </w:t>
      </w:r>
      <w:r>
        <w:rPr>
          <w:sz w:val="28"/>
          <w:szCs w:val="28"/>
        </w:rPr>
        <w:t>78:19160А:0:16</w:t>
      </w:r>
      <w:r w:rsidRPr="00B44794">
        <w:rPr>
          <w:sz w:val="28"/>
          <w:szCs w:val="28"/>
          <w:lang w:eastAsia="en-US"/>
        </w:rPr>
        <w:t>;</w:t>
      </w:r>
      <w:proofErr w:type="gramEnd"/>
    </w:p>
    <w:p w:rsidR="00613217" w:rsidRDefault="00613217" w:rsidP="00613217">
      <w:pPr>
        <w:ind w:firstLine="567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 xml:space="preserve">- </w:t>
      </w:r>
      <w:r w:rsidRPr="008467BF">
        <w:rPr>
          <w:sz w:val="28"/>
          <w:szCs w:val="28"/>
          <w:lang w:eastAsia="en-US"/>
        </w:rPr>
        <w:t>Жилой дом, назначение: жилое, этажность: 1,площадь: 94,3 кв. м, адрес</w:t>
      </w:r>
      <w:r>
        <w:rPr>
          <w:sz w:val="28"/>
          <w:szCs w:val="28"/>
          <w:lang w:eastAsia="en-US"/>
        </w:rPr>
        <w:t xml:space="preserve"> объекта</w:t>
      </w:r>
      <w:r w:rsidRPr="008467BF">
        <w:rPr>
          <w:sz w:val="28"/>
          <w:szCs w:val="28"/>
          <w:lang w:eastAsia="en-US"/>
        </w:rPr>
        <w:t>:</w:t>
      </w:r>
      <w:proofErr w:type="gramEnd"/>
      <w:r w:rsidRPr="008467BF">
        <w:rPr>
          <w:sz w:val="28"/>
          <w:szCs w:val="28"/>
        </w:rPr>
        <w:t xml:space="preserve"> Санкт-Петербург, поселок Стрельна, ул. Нагорная, д. 29, лит. А.</w:t>
      </w:r>
      <w:r>
        <w:rPr>
          <w:sz w:val="28"/>
          <w:szCs w:val="28"/>
        </w:rPr>
        <w:t xml:space="preserve">, </w:t>
      </w:r>
      <w:r w:rsidRPr="00B44794">
        <w:rPr>
          <w:sz w:val="28"/>
          <w:szCs w:val="28"/>
          <w:lang w:eastAsia="en-US"/>
        </w:rPr>
        <w:t>кадастровый номер:</w:t>
      </w:r>
      <w:r w:rsidRPr="00B44794">
        <w:rPr>
          <w:sz w:val="28"/>
          <w:szCs w:val="28"/>
        </w:rPr>
        <w:t xml:space="preserve"> </w:t>
      </w:r>
      <w:r>
        <w:rPr>
          <w:sz w:val="28"/>
          <w:szCs w:val="28"/>
        </w:rPr>
        <w:t>78:19160В:0:3</w:t>
      </w:r>
      <w:r w:rsidR="0018554F">
        <w:rPr>
          <w:sz w:val="28"/>
          <w:szCs w:val="28"/>
          <w:lang w:eastAsia="en-US"/>
        </w:rPr>
        <w:t>.</w:t>
      </w:r>
    </w:p>
    <w:p w:rsidR="006475D8" w:rsidRDefault="000B30E9" w:rsidP="002F487C">
      <w:pPr>
        <w:ind w:firstLine="709"/>
        <w:rPr>
          <w:bCs/>
          <w:iCs/>
          <w:sz w:val="28"/>
          <w:szCs w:val="28"/>
        </w:rPr>
      </w:pPr>
      <w:r w:rsidRPr="003D4DC0">
        <w:rPr>
          <w:bCs/>
          <w:iCs/>
          <w:sz w:val="28"/>
          <w:szCs w:val="28"/>
        </w:rPr>
        <w:t>Перечень движимо</w:t>
      </w:r>
      <w:r>
        <w:rPr>
          <w:bCs/>
          <w:iCs/>
          <w:sz w:val="28"/>
          <w:szCs w:val="28"/>
        </w:rPr>
        <w:t xml:space="preserve">го имущества, закрепленного за Учреждением </w:t>
      </w:r>
      <w:r w:rsidR="002F487C">
        <w:rPr>
          <w:bCs/>
          <w:iCs/>
          <w:sz w:val="28"/>
          <w:szCs w:val="28"/>
        </w:rPr>
        <w:br/>
      </w:r>
      <w:r w:rsidRPr="003D4DC0">
        <w:rPr>
          <w:bCs/>
          <w:iCs/>
          <w:sz w:val="28"/>
          <w:szCs w:val="28"/>
        </w:rPr>
        <w:t xml:space="preserve">на праве оперативного управления, представлен в </w:t>
      </w:r>
      <w:r>
        <w:rPr>
          <w:bCs/>
          <w:iCs/>
          <w:sz w:val="28"/>
          <w:szCs w:val="28"/>
        </w:rPr>
        <w:t xml:space="preserve">Приложении № 1 </w:t>
      </w:r>
      <w:r w:rsidR="002F487C">
        <w:rPr>
          <w:bCs/>
          <w:iCs/>
          <w:sz w:val="28"/>
          <w:szCs w:val="28"/>
        </w:rPr>
        <w:br/>
      </w:r>
      <w:r w:rsidRPr="003D4DC0">
        <w:rPr>
          <w:bCs/>
          <w:iCs/>
          <w:sz w:val="28"/>
          <w:szCs w:val="28"/>
        </w:rPr>
        <w:t>к настоящему представлению.</w:t>
      </w:r>
      <w:r w:rsidR="002F487C">
        <w:rPr>
          <w:bCs/>
          <w:iCs/>
          <w:sz w:val="28"/>
          <w:szCs w:val="28"/>
        </w:rPr>
        <w:t xml:space="preserve"> </w:t>
      </w:r>
    </w:p>
    <w:p w:rsidR="00FF4EE7" w:rsidRPr="006475D8" w:rsidRDefault="000B30E9" w:rsidP="002F487C">
      <w:pPr>
        <w:ind w:firstLine="709"/>
        <w:rPr>
          <w:sz w:val="28"/>
          <w:szCs w:val="28"/>
          <w:lang w:eastAsia="en-US"/>
        </w:rPr>
      </w:pPr>
      <w:r>
        <w:rPr>
          <w:bCs/>
          <w:iCs/>
          <w:sz w:val="28"/>
          <w:szCs w:val="28"/>
        </w:rPr>
        <w:t xml:space="preserve">Для осуществления Учреждением измененной цели и предмета </w:t>
      </w:r>
      <w:r w:rsidRPr="008D63E8">
        <w:rPr>
          <w:bCs/>
          <w:iCs/>
          <w:sz w:val="28"/>
          <w:szCs w:val="28"/>
        </w:rPr>
        <w:t>деятельност</w:t>
      </w:r>
      <w:r>
        <w:rPr>
          <w:bCs/>
          <w:iCs/>
          <w:sz w:val="28"/>
          <w:szCs w:val="28"/>
        </w:rPr>
        <w:t xml:space="preserve">и, имущества, закреплённого за Учреждением </w:t>
      </w:r>
      <w:r w:rsidRPr="008D63E8">
        <w:rPr>
          <w:bCs/>
          <w:iCs/>
          <w:sz w:val="28"/>
          <w:szCs w:val="28"/>
        </w:rPr>
        <w:t>на праве оперативного управления, д</w:t>
      </w:r>
      <w:r>
        <w:rPr>
          <w:bCs/>
          <w:iCs/>
          <w:sz w:val="28"/>
          <w:szCs w:val="28"/>
        </w:rPr>
        <w:t xml:space="preserve">остаточно. Излишнего имущества </w:t>
      </w:r>
      <w:r w:rsidRPr="008D63E8">
        <w:rPr>
          <w:bCs/>
          <w:iCs/>
          <w:sz w:val="28"/>
          <w:szCs w:val="28"/>
        </w:rPr>
        <w:t>не имеется.</w:t>
      </w:r>
      <w:r w:rsidRPr="00967AAA">
        <w:rPr>
          <w:color w:val="FF0000"/>
          <w:sz w:val="28"/>
          <w:szCs w:val="28"/>
        </w:rPr>
        <w:t xml:space="preserve"> </w:t>
      </w:r>
      <w:r w:rsidRPr="002F0964">
        <w:rPr>
          <w:bCs/>
          <w:iCs/>
          <w:sz w:val="28"/>
          <w:szCs w:val="28"/>
        </w:rPr>
        <w:t xml:space="preserve">Изменение цели и определение предмета деятельности </w:t>
      </w:r>
      <w:r>
        <w:rPr>
          <w:bCs/>
          <w:iCs/>
          <w:sz w:val="28"/>
          <w:szCs w:val="28"/>
        </w:rPr>
        <w:t xml:space="preserve">Учреждения </w:t>
      </w:r>
      <w:r w:rsidRPr="002F0964">
        <w:rPr>
          <w:bCs/>
          <w:iCs/>
          <w:sz w:val="28"/>
          <w:szCs w:val="28"/>
        </w:rPr>
        <w:t xml:space="preserve">потребует </w:t>
      </w:r>
      <w:r>
        <w:rPr>
          <w:bCs/>
          <w:iCs/>
          <w:sz w:val="28"/>
          <w:szCs w:val="28"/>
        </w:rPr>
        <w:t>его переименования</w:t>
      </w:r>
      <w:r w:rsidR="002F487C">
        <w:rPr>
          <w:bCs/>
          <w:iCs/>
          <w:sz w:val="28"/>
          <w:szCs w:val="28"/>
        </w:rPr>
        <w:t xml:space="preserve">, в том числе с целью </w:t>
      </w:r>
      <w:r w:rsidR="002F487C">
        <w:rPr>
          <w:sz w:val="28"/>
          <w:szCs w:val="28"/>
          <w:lang w:eastAsia="en-US"/>
        </w:rPr>
        <w:t>приведения</w:t>
      </w:r>
      <w:r w:rsidR="002F487C" w:rsidRPr="000B30E9">
        <w:rPr>
          <w:sz w:val="28"/>
          <w:szCs w:val="28"/>
          <w:lang w:eastAsia="en-US"/>
        </w:rPr>
        <w:t xml:space="preserve"> наименования Учреждения в соответствие </w:t>
      </w:r>
      <w:r w:rsidR="002F487C">
        <w:rPr>
          <w:sz w:val="28"/>
          <w:szCs w:val="28"/>
          <w:lang w:eastAsia="en-US"/>
        </w:rPr>
        <w:t xml:space="preserve">с </w:t>
      </w:r>
      <w:r w:rsidR="002F487C" w:rsidRPr="000B30E9">
        <w:rPr>
          <w:sz w:val="28"/>
          <w:szCs w:val="28"/>
          <w:lang w:eastAsia="en-US"/>
        </w:rPr>
        <w:t xml:space="preserve">номенклатурой медицинских организаций, утвержденной приказом Минздрава России </w:t>
      </w:r>
      <w:r w:rsidR="006475D8">
        <w:rPr>
          <w:sz w:val="28"/>
          <w:szCs w:val="28"/>
          <w:lang w:eastAsia="en-US"/>
        </w:rPr>
        <w:br/>
      </w:r>
      <w:r w:rsidR="002F487C" w:rsidRPr="000B30E9">
        <w:rPr>
          <w:sz w:val="28"/>
          <w:szCs w:val="28"/>
          <w:lang w:eastAsia="en-US"/>
        </w:rPr>
        <w:t xml:space="preserve">от 06.08.2013 № 529н. </w:t>
      </w:r>
      <w:r w:rsidR="008F04A9" w:rsidRPr="000B30E9">
        <w:rPr>
          <w:sz w:val="28"/>
          <w:szCs w:val="28"/>
        </w:rPr>
        <w:t xml:space="preserve">Постановлением </w:t>
      </w:r>
      <w:r w:rsidR="000E7539" w:rsidRPr="000B30E9">
        <w:rPr>
          <w:sz w:val="28"/>
          <w:szCs w:val="28"/>
          <w:lang w:eastAsia="en-US"/>
        </w:rPr>
        <w:t>предусматривается</w:t>
      </w:r>
      <w:r w:rsidR="008F04A9" w:rsidRPr="000B30E9">
        <w:rPr>
          <w:sz w:val="28"/>
          <w:szCs w:val="28"/>
          <w:lang w:eastAsia="en-US"/>
        </w:rPr>
        <w:t xml:space="preserve"> переименование Учреждения</w:t>
      </w:r>
      <w:r w:rsidR="0018554F" w:rsidRPr="000B30E9">
        <w:rPr>
          <w:sz w:val="28"/>
          <w:szCs w:val="28"/>
          <w:lang w:eastAsia="en-US"/>
        </w:rPr>
        <w:t xml:space="preserve"> </w:t>
      </w:r>
      <w:r w:rsidR="008F04A9" w:rsidRPr="000B30E9">
        <w:rPr>
          <w:sz w:val="28"/>
          <w:szCs w:val="28"/>
          <w:lang w:eastAsia="en-US"/>
        </w:rPr>
        <w:t xml:space="preserve">в </w:t>
      </w:r>
      <w:r w:rsidR="008F04A9" w:rsidRPr="000B30E9">
        <w:rPr>
          <w:sz w:val="28"/>
          <w:szCs w:val="28"/>
        </w:rPr>
        <w:t>Санкт-Петербургское государственное бюджетное учреждение здравоохранения «Детский санаторий «Восстановительный центр детской ортопедии и травматологии «Огонёк»</w:t>
      </w:r>
      <w:r w:rsidR="002F487C">
        <w:rPr>
          <w:sz w:val="28"/>
          <w:szCs w:val="28"/>
          <w:lang w:eastAsia="en-US"/>
        </w:rPr>
        <w:t>.</w:t>
      </w:r>
    </w:p>
    <w:p w:rsidR="00554FF9" w:rsidRPr="000B30E9" w:rsidRDefault="00554FF9" w:rsidP="008F04A9">
      <w:pPr>
        <w:tabs>
          <w:tab w:val="left" w:pos="567"/>
        </w:tabs>
        <w:autoSpaceDE w:val="0"/>
        <w:autoSpaceDN w:val="0"/>
        <w:adjustRightInd w:val="0"/>
        <w:ind w:firstLine="720"/>
        <w:rPr>
          <w:bCs/>
          <w:sz w:val="28"/>
          <w:szCs w:val="28"/>
        </w:rPr>
      </w:pPr>
    </w:p>
    <w:p w:rsidR="00554FF9" w:rsidRDefault="004D0FC0" w:rsidP="008F04A9">
      <w:pPr>
        <w:tabs>
          <w:tab w:val="left" w:pos="567"/>
        </w:tabs>
        <w:autoSpaceDE w:val="0"/>
        <w:autoSpaceDN w:val="0"/>
        <w:adjustRightInd w:val="0"/>
        <w:ind w:firstLine="720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</w:t>
      </w:r>
      <w:r w:rsidR="000B30E9">
        <w:rPr>
          <w:bCs/>
          <w:sz w:val="28"/>
          <w:szCs w:val="28"/>
        </w:rPr>
        <w:t xml:space="preserve"> № 1</w:t>
      </w:r>
      <w:r w:rsidR="008F04A9">
        <w:rPr>
          <w:bCs/>
          <w:sz w:val="28"/>
          <w:szCs w:val="28"/>
        </w:rPr>
        <w:t xml:space="preserve">: </w:t>
      </w:r>
      <w:r>
        <w:rPr>
          <w:bCs/>
          <w:sz w:val="28"/>
          <w:szCs w:val="28"/>
        </w:rPr>
        <w:t xml:space="preserve">на </w:t>
      </w:r>
      <w:r w:rsidRPr="00411EA5">
        <w:rPr>
          <w:bCs/>
          <w:color w:val="FF0000"/>
          <w:sz w:val="28"/>
          <w:szCs w:val="28"/>
        </w:rPr>
        <w:t>75 л</w:t>
      </w:r>
      <w:r>
        <w:rPr>
          <w:bCs/>
          <w:sz w:val="28"/>
          <w:szCs w:val="28"/>
        </w:rPr>
        <w:t>. в 1 экз.</w:t>
      </w:r>
    </w:p>
    <w:p w:rsidR="004B5BE0" w:rsidRDefault="004B5BE0" w:rsidP="008F04A9">
      <w:pPr>
        <w:rPr>
          <w:b/>
          <w:sz w:val="28"/>
          <w:szCs w:val="28"/>
        </w:rPr>
      </w:pPr>
    </w:p>
    <w:p w:rsidR="002F487C" w:rsidRDefault="002F487C" w:rsidP="008F04A9">
      <w:pPr>
        <w:rPr>
          <w:b/>
          <w:sz w:val="28"/>
          <w:szCs w:val="28"/>
        </w:rPr>
      </w:pPr>
    </w:p>
    <w:p w:rsidR="008F04A9" w:rsidRDefault="008F04A9" w:rsidP="008F04A9">
      <w:pPr>
        <w:rPr>
          <w:b/>
          <w:sz w:val="28"/>
          <w:szCs w:val="28"/>
        </w:rPr>
      </w:pPr>
      <w:r w:rsidRPr="001F67BD">
        <w:rPr>
          <w:b/>
          <w:sz w:val="28"/>
          <w:szCs w:val="28"/>
        </w:rPr>
        <w:t xml:space="preserve">Председатель </w:t>
      </w:r>
    </w:p>
    <w:p w:rsidR="008F04A9" w:rsidRPr="001F67BD" w:rsidRDefault="008F04A9" w:rsidP="008F04A9">
      <w:pPr>
        <w:rPr>
          <w:b/>
          <w:sz w:val="28"/>
          <w:szCs w:val="28"/>
        </w:rPr>
      </w:pPr>
      <w:r w:rsidRPr="001F67BD">
        <w:rPr>
          <w:b/>
          <w:sz w:val="28"/>
          <w:szCs w:val="28"/>
        </w:rPr>
        <w:t xml:space="preserve">Комитета по здравоохранению                </w:t>
      </w:r>
      <w:r>
        <w:rPr>
          <w:b/>
          <w:sz w:val="28"/>
          <w:szCs w:val="28"/>
        </w:rPr>
        <w:t xml:space="preserve">                                     Д.Г. </w:t>
      </w:r>
      <w:proofErr w:type="spellStart"/>
      <w:r>
        <w:rPr>
          <w:b/>
          <w:sz w:val="28"/>
          <w:szCs w:val="28"/>
        </w:rPr>
        <w:t>Лисовец</w:t>
      </w:r>
      <w:proofErr w:type="spellEnd"/>
    </w:p>
    <w:p w:rsidR="008F04A9" w:rsidRPr="008F04A9" w:rsidRDefault="008F04A9" w:rsidP="006D6B9C">
      <w:pPr>
        <w:rPr>
          <w:color w:val="FF0000"/>
          <w:sz w:val="28"/>
          <w:szCs w:val="28"/>
        </w:rPr>
      </w:pPr>
    </w:p>
    <w:p w:rsidR="00171683" w:rsidRDefault="00171683" w:rsidP="006D6B9C">
      <w:pPr>
        <w:rPr>
          <w:sz w:val="28"/>
          <w:szCs w:val="28"/>
        </w:rPr>
      </w:pPr>
    </w:p>
    <w:p w:rsidR="00171683" w:rsidRDefault="00171683" w:rsidP="006D6B9C">
      <w:pPr>
        <w:rPr>
          <w:sz w:val="28"/>
          <w:szCs w:val="28"/>
        </w:rPr>
      </w:pPr>
    </w:p>
    <w:p w:rsidR="00171683" w:rsidRDefault="00171683" w:rsidP="006D6B9C">
      <w:pPr>
        <w:rPr>
          <w:sz w:val="28"/>
          <w:szCs w:val="28"/>
        </w:rPr>
      </w:pPr>
    </w:p>
    <w:p w:rsidR="00171683" w:rsidRDefault="00171683" w:rsidP="006D6B9C">
      <w:pPr>
        <w:rPr>
          <w:sz w:val="28"/>
          <w:szCs w:val="28"/>
        </w:rPr>
      </w:pPr>
    </w:p>
    <w:p w:rsidR="009C14DD" w:rsidRDefault="009C14DD" w:rsidP="006D6B9C">
      <w:pPr>
        <w:rPr>
          <w:sz w:val="28"/>
          <w:szCs w:val="28"/>
        </w:rPr>
      </w:pPr>
    </w:p>
    <w:p w:rsidR="009C14DD" w:rsidRDefault="009C14DD" w:rsidP="006D6B9C">
      <w:pPr>
        <w:rPr>
          <w:sz w:val="28"/>
          <w:szCs w:val="28"/>
        </w:rPr>
      </w:pPr>
    </w:p>
    <w:p w:rsidR="009C14DD" w:rsidRDefault="009C14DD" w:rsidP="006D6B9C">
      <w:pPr>
        <w:rPr>
          <w:sz w:val="28"/>
          <w:szCs w:val="28"/>
        </w:rPr>
      </w:pPr>
    </w:p>
    <w:p w:rsidR="009C14DD" w:rsidRDefault="009C14DD" w:rsidP="006D6B9C">
      <w:pPr>
        <w:rPr>
          <w:sz w:val="28"/>
          <w:szCs w:val="28"/>
        </w:rPr>
      </w:pPr>
    </w:p>
    <w:p w:rsidR="009C14DD" w:rsidRDefault="009C14DD" w:rsidP="006D6B9C">
      <w:pPr>
        <w:rPr>
          <w:sz w:val="28"/>
          <w:szCs w:val="28"/>
        </w:rPr>
      </w:pPr>
    </w:p>
    <w:p w:rsidR="009C14DD" w:rsidRDefault="009C14DD" w:rsidP="006D6B9C">
      <w:pPr>
        <w:rPr>
          <w:sz w:val="28"/>
          <w:szCs w:val="28"/>
        </w:rPr>
      </w:pPr>
    </w:p>
    <w:p w:rsidR="00171683" w:rsidRDefault="00171683" w:rsidP="006D6B9C">
      <w:pPr>
        <w:rPr>
          <w:sz w:val="28"/>
          <w:szCs w:val="28"/>
        </w:rPr>
      </w:pPr>
    </w:p>
    <w:p w:rsidR="00171683" w:rsidRDefault="00171683" w:rsidP="006D6B9C">
      <w:pPr>
        <w:rPr>
          <w:sz w:val="28"/>
          <w:szCs w:val="28"/>
        </w:rPr>
      </w:pPr>
    </w:p>
    <w:p w:rsidR="00171683" w:rsidRPr="006D6B9C" w:rsidRDefault="00171683" w:rsidP="006D6B9C">
      <w:pPr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171683" w:rsidRPr="006D6B9C" w:rsidSect="005A73C3">
      <w:headerReference w:type="default" r:id="rId9"/>
      <w:headerReference w:type="first" r:id="rId10"/>
      <w:pgSz w:w="11907" w:h="16840" w:code="9"/>
      <w:pgMar w:top="851" w:right="851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182" w:rsidRDefault="00624182" w:rsidP="002B56D1">
      <w:r>
        <w:separator/>
      </w:r>
    </w:p>
  </w:endnote>
  <w:endnote w:type="continuationSeparator" w:id="0">
    <w:p w:rsidR="00624182" w:rsidRDefault="00624182" w:rsidP="002B5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182" w:rsidRDefault="00624182" w:rsidP="002B56D1">
      <w:r>
        <w:separator/>
      </w:r>
    </w:p>
  </w:footnote>
  <w:footnote w:type="continuationSeparator" w:id="0">
    <w:p w:rsidR="00624182" w:rsidRDefault="00624182" w:rsidP="002B56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1733312"/>
      <w:docPartObj>
        <w:docPartGallery w:val="Page Numbers (Top of Page)"/>
        <w:docPartUnique/>
      </w:docPartObj>
    </w:sdtPr>
    <w:sdtEndPr/>
    <w:sdtContent>
      <w:p w:rsidR="005A73C3" w:rsidRDefault="005A73C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6A5F" w:rsidRPr="00746A5F">
          <w:rPr>
            <w:noProof/>
            <w:lang w:val="ru-RU"/>
          </w:rPr>
          <w:t>3</w:t>
        </w:r>
        <w:r>
          <w:fldChar w:fldCharType="end"/>
        </w:r>
      </w:p>
    </w:sdtContent>
  </w:sdt>
  <w:p w:rsidR="005A73C3" w:rsidRDefault="005A73C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ED6" w:rsidRDefault="009D1ED6">
    <w:pPr>
      <w:pStyle w:val="a3"/>
      <w:jc w:val="center"/>
    </w:pPr>
  </w:p>
  <w:p w:rsidR="009D1ED6" w:rsidRDefault="009D1ED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52B7"/>
    <w:multiLevelType w:val="multilevel"/>
    <w:tmpl w:val="83CA4EB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1">
    <w:nsid w:val="1E6B3519"/>
    <w:multiLevelType w:val="hybridMultilevel"/>
    <w:tmpl w:val="DC2C1456"/>
    <w:lvl w:ilvl="0" w:tplc="9FAE83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E4767A"/>
    <w:multiLevelType w:val="hybridMultilevel"/>
    <w:tmpl w:val="00446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7D6B12"/>
    <w:multiLevelType w:val="multilevel"/>
    <w:tmpl w:val="83CA4EB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5">
    <w:nsid w:val="5E536D9F"/>
    <w:multiLevelType w:val="multilevel"/>
    <w:tmpl w:val="D71E567E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b/>
      </w:rPr>
    </w:lvl>
  </w:abstractNum>
  <w:abstractNum w:abstractNumId="6">
    <w:nsid w:val="6A254CD1"/>
    <w:multiLevelType w:val="hybridMultilevel"/>
    <w:tmpl w:val="9ED6E9DC"/>
    <w:lvl w:ilvl="0" w:tplc="B330D3D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>
    <w:nsid w:val="76DD5CF1"/>
    <w:multiLevelType w:val="multilevel"/>
    <w:tmpl w:val="3F6432EC"/>
    <w:lvl w:ilvl="0">
      <w:start w:val="1"/>
      <w:numFmt w:val="decimal"/>
      <w:lvlText w:val="%1."/>
      <w:lvlJc w:val="left"/>
      <w:pPr>
        <w:ind w:left="1831" w:hanging="9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9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491" w:hanging="1800"/>
      </w:pPr>
      <w:rPr>
        <w:rFonts w:hint="default"/>
      </w:rPr>
    </w:lvl>
  </w:abstractNum>
  <w:abstractNum w:abstractNumId="8">
    <w:nsid w:val="7748543A"/>
    <w:multiLevelType w:val="multilevel"/>
    <w:tmpl w:val="9962D3D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9">
    <w:nsid w:val="7EC11076"/>
    <w:multiLevelType w:val="hybridMultilevel"/>
    <w:tmpl w:val="13DC2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3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EF7"/>
    <w:rsid w:val="00011215"/>
    <w:rsid w:val="000149A5"/>
    <w:rsid w:val="0001500B"/>
    <w:rsid w:val="00017C25"/>
    <w:rsid w:val="000209DF"/>
    <w:rsid w:val="00021A1E"/>
    <w:rsid w:val="00030C5D"/>
    <w:rsid w:val="000322D2"/>
    <w:rsid w:val="00037234"/>
    <w:rsid w:val="0003756F"/>
    <w:rsid w:val="0004412B"/>
    <w:rsid w:val="00044131"/>
    <w:rsid w:val="000515EF"/>
    <w:rsid w:val="00062142"/>
    <w:rsid w:val="000627AA"/>
    <w:rsid w:val="00067477"/>
    <w:rsid w:val="00073360"/>
    <w:rsid w:val="000755D6"/>
    <w:rsid w:val="00076B81"/>
    <w:rsid w:val="000812D6"/>
    <w:rsid w:val="00081471"/>
    <w:rsid w:val="00091331"/>
    <w:rsid w:val="00095E17"/>
    <w:rsid w:val="000A1CBE"/>
    <w:rsid w:val="000B30E9"/>
    <w:rsid w:val="000B4C57"/>
    <w:rsid w:val="000B4DEE"/>
    <w:rsid w:val="000B6867"/>
    <w:rsid w:val="000B6EF7"/>
    <w:rsid w:val="000C044E"/>
    <w:rsid w:val="000D4AD3"/>
    <w:rsid w:val="000E0C42"/>
    <w:rsid w:val="000E6CAD"/>
    <w:rsid w:val="000E7539"/>
    <w:rsid w:val="0010500F"/>
    <w:rsid w:val="00105361"/>
    <w:rsid w:val="0010678D"/>
    <w:rsid w:val="0010797B"/>
    <w:rsid w:val="00110151"/>
    <w:rsid w:val="001107A0"/>
    <w:rsid w:val="0011722B"/>
    <w:rsid w:val="001178DD"/>
    <w:rsid w:val="00120813"/>
    <w:rsid w:val="001316A8"/>
    <w:rsid w:val="0013228E"/>
    <w:rsid w:val="001348F4"/>
    <w:rsid w:val="00136C23"/>
    <w:rsid w:val="00142AE1"/>
    <w:rsid w:val="001433DE"/>
    <w:rsid w:val="00152009"/>
    <w:rsid w:val="00153734"/>
    <w:rsid w:val="00156035"/>
    <w:rsid w:val="00163BD6"/>
    <w:rsid w:val="00171683"/>
    <w:rsid w:val="001827E6"/>
    <w:rsid w:val="0018554F"/>
    <w:rsid w:val="00186706"/>
    <w:rsid w:val="00190E68"/>
    <w:rsid w:val="00190F2D"/>
    <w:rsid w:val="00192B80"/>
    <w:rsid w:val="001947FA"/>
    <w:rsid w:val="00195177"/>
    <w:rsid w:val="001961CC"/>
    <w:rsid w:val="00197CDB"/>
    <w:rsid w:val="001A0D05"/>
    <w:rsid w:val="001A661C"/>
    <w:rsid w:val="001B2EC4"/>
    <w:rsid w:val="001C1D96"/>
    <w:rsid w:val="001C302C"/>
    <w:rsid w:val="001C44D8"/>
    <w:rsid w:val="001C7182"/>
    <w:rsid w:val="001D0171"/>
    <w:rsid w:val="001D2C9F"/>
    <w:rsid w:val="001D33AE"/>
    <w:rsid w:val="001D5A8D"/>
    <w:rsid w:val="001D5B30"/>
    <w:rsid w:val="001E79B4"/>
    <w:rsid w:val="001E7A95"/>
    <w:rsid w:val="001F156E"/>
    <w:rsid w:val="001F67BD"/>
    <w:rsid w:val="00200378"/>
    <w:rsid w:val="00203C53"/>
    <w:rsid w:val="00213B3B"/>
    <w:rsid w:val="0021536B"/>
    <w:rsid w:val="00215E51"/>
    <w:rsid w:val="0021610B"/>
    <w:rsid w:val="00217767"/>
    <w:rsid w:val="002218A3"/>
    <w:rsid w:val="002235A0"/>
    <w:rsid w:val="00224233"/>
    <w:rsid w:val="00224444"/>
    <w:rsid w:val="002269F7"/>
    <w:rsid w:val="00232B31"/>
    <w:rsid w:val="00236ECD"/>
    <w:rsid w:val="00240AF5"/>
    <w:rsid w:val="00253276"/>
    <w:rsid w:val="002534D1"/>
    <w:rsid w:val="00261F2D"/>
    <w:rsid w:val="00263655"/>
    <w:rsid w:val="002656C8"/>
    <w:rsid w:val="00274745"/>
    <w:rsid w:val="002811FC"/>
    <w:rsid w:val="00281EB9"/>
    <w:rsid w:val="0028311B"/>
    <w:rsid w:val="00294D36"/>
    <w:rsid w:val="0029629B"/>
    <w:rsid w:val="002A0DC1"/>
    <w:rsid w:val="002A35F1"/>
    <w:rsid w:val="002A4BEE"/>
    <w:rsid w:val="002A7748"/>
    <w:rsid w:val="002B2D98"/>
    <w:rsid w:val="002B33B5"/>
    <w:rsid w:val="002B4058"/>
    <w:rsid w:val="002B56D1"/>
    <w:rsid w:val="002C044E"/>
    <w:rsid w:val="002C46C5"/>
    <w:rsid w:val="002C6826"/>
    <w:rsid w:val="002D0EB2"/>
    <w:rsid w:val="002D3EBE"/>
    <w:rsid w:val="002D52C6"/>
    <w:rsid w:val="002E283F"/>
    <w:rsid w:val="002F487C"/>
    <w:rsid w:val="002F7651"/>
    <w:rsid w:val="002F7B60"/>
    <w:rsid w:val="00304EFE"/>
    <w:rsid w:val="00312AB8"/>
    <w:rsid w:val="003273CF"/>
    <w:rsid w:val="00330F67"/>
    <w:rsid w:val="003314D3"/>
    <w:rsid w:val="003425CF"/>
    <w:rsid w:val="00343709"/>
    <w:rsid w:val="00343B73"/>
    <w:rsid w:val="0034647B"/>
    <w:rsid w:val="00353695"/>
    <w:rsid w:val="00353CD9"/>
    <w:rsid w:val="003544C2"/>
    <w:rsid w:val="003656C8"/>
    <w:rsid w:val="003720D6"/>
    <w:rsid w:val="00380994"/>
    <w:rsid w:val="0038190D"/>
    <w:rsid w:val="003866F2"/>
    <w:rsid w:val="0038707A"/>
    <w:rsid w:val="00387F3D"/>
    <w:rsid w:val="00391A3D"/>
    <w:rsid w:val="0039208D"/>
    <w:rsid w:val="003953E2"/>
    <w:rsid w:val="003A00AB"/>
    <w:rsid w:val="003A5BC4"/>
    <w:rsid w:val="003B0192"/>
    <w:rsid w:val="003B6469"/>
    <w:rsid w:val="003B7518"/>
    <w:rsid w:val="003C1E53"/>
    <w:rsid w:val="003D005F"/>
    <w:rsid w:val="003D03E6"/>
    <w:rsid w:val="003D22F4"/>
    <w:rsid w:val="003D4DC0"/>
    <w:rsid w:val="003D710F"/>
    <w:rsid w:val="003E2E4D"/>
    <w:rsid w:val="003E341F"/>
    <w:rsid w:val="003E3E39"/>
    <w:rsid w:val="003F1F00"/>
    <w:rsid w:val="003F741A"/>
    <w:rsid w:val="00402AB0"/>
    <w:rsid w:val="00411EA5"/>
    <w:rsid w:val="0041369D"/>
    <w:rsid w:val="00432BCA"/>
    <w:rsid w:val="00433456"/>
    <w:rsid w:val="0043622B"/>
    <w:rsid w:val="00437B36"/>
    <w:rsid w:val="004401C8"/>
    <w:rsid w:val="00451B8D"/>
    <w:rsid w:val="0045798E"/>
    <w:rsid w:val="00462C4E"/>
    <w:rsid w:val="004653FF"/>
    <w:rsid w:val="00467FF1"/>
    <w:rsid w:val="004737F2"/>
    <w:rsid w:val="0047686D"/>
    <w:rsid w:val="0048088C"/>
    <w:rsid w:val="00481244"/>
    <w:rsid w:val="00485BE4"/>
    <w:rsid w:val="00486D80"/>
    <w:rsid w:val="00487E86"/>
    <w:rsid w:val="0049373B"/>
    <w:rsid w:val="004A3D90"/>
    <w:rsid w:val="004A6E52"/>
    <w:rsid w:val="004B5BE0"/>
    <w:rsid w:val="004C28DE"/>
    <w:rsid w:val="004D0990"/>
    <w:rsid w:val="004D0FC0"/>
    <w:rsid w:val="004E551D"/>
    <w:rsid w:val="004F180B"/>
    <w:rsid w:val="004F3DED"/>
    <w:rsid w:val="00506919"/>
    <w:rsid w:val="0051127D"/>
    <w:rsid w:val="00512378"/>
    <w:rsid w:val="00514C45"/>
    <w:rsid w:val="005168AF"/>
    <w:rsid w:val="0052011D"/>
    <w:rsid w:val="00522AE0"/>
    <w:rsid w:val="0052457D"/>
    <w:rsid w:val="00525E20"/>
    <w:rsid w:val="005277DF"/>
    <w:rsid w:val="00554230"/>
    <w:rsid w:val="00554FF9"/>
    <w:rsid w:val="00556F6C"/>
    <w:rsid w:val="005652D6"/>
    <w:rsid w:val="0056638B"/>
    <w:rsid w:val="00567C9E"/>
    <w:rsid w:val="005718FE"/>
    <w:rsid w:val="00582B7E"/>
    <w:rsid w:val="00584DF8"/>
    <w:rsid w:val="00591650"/>
    <w:rsid w:val="005A1246"/>
    <w:rsid w:val="005A73C3"/>
    <w:rsid w:val="005B6209"/>
    <w:rsid w:val="005C03D0"/>
    <w:rsid w:val="005C253E"/>
    <w:rsid w:val="005C5145"/>
    <w:rsid w:val="005D0703"/>
    <w:rsid w:val="005D08E4"/>
    <w:rsid w:val="005D2359"/>
    <w:rsid w:val="005D53C9"/>
    <w:rsid w:val="005E12FA"/>
    <w:rsid w:val="005E36E0"/>
    <w:rsid w:val="005E5E09"/>
    <w:rsid w:val="005F412F"/>
    <w:rsid w:val="005F4B6D"/>
    <w:rsid w:val="00604AAD"/>
    <w:rsid w:val="00613217"/>
    <w:rsid w:val="0061404D"/>
    <w:rsid w:val="0061489E"/>
    <w:rsid w:val="00614C7C"/>
    <w:rsid w:val="00615A4F"/>
    <w:rsid w:val="006164D2"/>
    <w:rsid w:val="00624182"/>
    <w:rsid w:val="00626CF6"/>
    <w:rsid w:val="00626FEC"/>
    <w:rsid w:val="006326A4"/>
    <w:rsid w:val="006475D8"/>
    <w:rsid w:val="00652279"/>
    <w:rsid w:val="0065577B"/>
    <w:rsid w:val="006621CB"/>
    <w:rsid w:val="006826AD"/>
    <w:rsid w:val="00682D6A"/>
    <w:rsid w:val="0068437A"/>
    <w:rsid w:val="006877AE"/>
    <w:rsid w:val="00692D8E"/>
    <w:rsid w:val="00697B6B"/>
    <w:rsid w:val="006A7580"/>
    <w:rsid w:val="006C09AB"/>
    <w:rsid w:val="006C5228"/>
    <w:rsid w:val="006C6636"/>
    <w:rsid w:val="006D0115"/>
    <w:rsid w:val="006D2343"/>
    <w:rsid w:val="006D6B9C"/>
    <w:rsid w:val="006E6896"/>
    <w:rsid w:val="006E6CEB"/>
    <w:rsid w:val="006F1847"/>
    <w:rsid w:val="006F597A"/>
    <w:rsid w:val="00703781"/>
    <w:rsid w:val="007041D1"/>
    <w:rsid w:val="00705056"/>
    <w:rsid w:val="0070550F"/>
    <w:rsid w:val="00707BD8"/>
    <w:rsid w:val="0071455D"/>
    <w:rsid w:val="00723414"/>
    <w:rsid w:val="00724B85"/>
    <w:rsid w:val="0073321B"/>
    <w:rsid w:val="00736827"/>
    <w:rsid w:val="00746A5F"/>
    <w:rsid w:val="00753CAB"/>
    <w:rsid w:val="00756B8F"/>
    <w:rsid w:val="00765914"/>
    <w:rsid w:val="007725CF"/>
    <w:rsid w:val="00772A40"/>
    <w:rsid w:val="0077506F"/>
    <w:rsid w:val="00776757"/>
    <w:rsid w:val="00777082"/>
    <w:rsid w:val="00782F2C"/>
    <w:rsid w:val="00785B36"/>
    <w:rsid w:val="00786C27"/>
    <w:rsid w:val="0079630B"/>
    <w:rsid w:val="007A3AEB"/>
    <w:rsid w:val="007A492E"/>
    <w:rsid w:val="007A6C21"/>
    <w:rsid w:val="007B0929"/>
    <w:rsid w:val="007B5F72"/>
    <w:rsid w:val="007D5C9A"/>
    <w:rsid w:val="007D602A"/>
    <w:rsid w:val="007D6C9F"/>
    <w:rsid w:val="007F1231"/>
    <w:rsid w:val="007F5105"/>
    <w:rsid w:val="007F6E66"/>
    <w:rsid w:val="00802834"/>
    <w:rsid w:val="00803630"/>
    <w:rsid w:val="00804183"/>
    <w:rsid w:val="0081347B"/>
    <w:rsid w:val="008163CB"/>
    <w:rsid w:val="00823314"/>
    <w:rsid w:val="00827AA5"/>
    <w:rsid w:val="00827C96"/>
    <w:rsid w:val="00834DE2"/>
    <w:rsid w:val="008467BF"/>
    <w:rsid w:val="00853461"/>
    <w:rsid w:val="00856D17"/>
    <w:rsid w:val="00871D64"/>
    <w:rsid w:val="0087236E"/>
    <w:rsid w:val="00890305"/>
    <w:rsid w:val="00892F01"/>
    <w:rsid w:val="008A1258"/>
    <w:rsid w:val="008A3172"/>
    <w:rsid w:val="008A556F"/>
    <w:rsid w:val="008B34A7"/>
    <w:rsid w:val="008B4F27"/>
    <w:rsid w:val="008C38E8"/>
    <w:rsid w:val="008C3E36"/>
    <w:rsid w:val="008C4571"/>
    <w:rsid w:val="008C4606"/>
    <w:rsid w:val="008D2895"/>
    <w:rsid w:val="008D2C4B"/>
    <w:rsid w:val="008D4527"/>
    <w:rsid w:val="008D63E8"/>
    <w:rsid w:val="008D6A6C"/>
    <w:rsid w:val="008E3526"/>
    <w:rsid w:val="008E3F3D"/>
    <w:rsid w:val="008E7E46"/>
    <w:rsid w:val="008F04A9"/>
    <w:rsid w:val="008F073B"/>
    <w:rsid w:val="0090551C"/>
    <w:rsid w:val="0090705F"/>
    <w:rsid w:val="009111DB"/>
    <w:rsid w:val="009156F7"/>
    <w:rsid w:val="00923A97"/>
    <w:rsid w:val="00924F70"/>
    <w:rsid w:val="00927047"/>
    <w:rsid w:val="00935310"/>
    <w:rsid w:val="00941482"/>
    <w:rsid w:val="0094523E"/>
    <w:rsid w:val="00945595"/>
    <w:rsid w:val="00946449"/>
    <w:rsid w:val="00954E7C"/>
    <w:rsid w:val="00957021"/>
    <w:rsid w:val="009752FF"/>
    <w:rsid w:val="00976036"/>
    <w:rsid w:val="00985F46"/>
    <w:rsid w:val="00986934"/>
    <w:rsid w:val="009A27A1"/>
    <w:rsid w:val="009A4402"/>
    <w:rsid w:val="009A77B6"/>
    <w:rsid w:val="009B4F86"/>
    <w:rsid w:val="009B714D"/>
    <w:rsid w:val="009C14DD"/>
    <w:rsid w:val="009C59AA"/>
    <w:rsid w:val="009C61C6"/>
    <w:rsid w:val="009D1ED6"/>
    <w:rsid w:val="009D62BC"/>
    <w:rsid w:val="009E23A3"/>
    <w:rsid w:val="009E4A6B"/>
    <w:rsid w:val="009E4FE3"/>
    <w:rsid w:val="009E535A"/>
    <w:rsid w:val="009F293B"/>
    <w:rsid w:val="009F7F07"/>
    <w:rsid w:val="00A018F5"/>
    <w:rsid w:val="00A03319"/>
    <w:rsid w:val="00A03CD4"/>
    <w:rsid w:val="00A1014D"/>
    <w:rsid w:val="00A34C56"/>
    <w:rsid w:val="00A400D5"/>
    <w:rsid w:val="00A41811"/>
    <w:rsid w:val="00A45C39"/>
    <w:rsid w:val="00A5636E"/>
    <w:rsid w:val="00A666AC"/>
    <w:rsid w:val="00A82A14"/>
    <w:rsid w:val="00A96E22"/>
    <w:rsid w:val="00AB3FDE"/>
    <w:rsid w:val="00AB6E3A"/>
    <w:rsid w:val="00AB71D3"/>
    <w:rsid w:val="00AC3DCF"/>
    <w:rsid w:val="00AC4EBE"/>
    <w:rsid w:val="00AC5AB4"/>
    <w:rsid w:val="00AE238F"/>
    <w:rsid w:val="00AE622E"/>
    <w:rsid w:val="00AF109B"/>
    <w:rsid w:val="00AF12EF"/>
    <w:rsid w:val="00AF5F7A"/>
    <w:rsid w:val="00AF6E8F"/>
    <w:rsid w:val="00B03350"/>
    <w:rsid w:val="00B04B9B"/>
    <w:rsid w:val="00B07952"/>
    <w:rsid w:val="00B07992"/>
    <w:rsid w:val="00B1024A"/>
    <w:rsid w:val="00B32BB3"/>
    <w:rsid w:val="00B452D1"/>
    <w:rsid w:val="00B542C3"/>
    <w:rsid w:val="00B547F2"/>
    <w:rsid w:val="00B54F18"/>
    <w:rsid w:val="00B55192"/>
    <w:rsid w:val="00B55A47"/>
    <w:rsid w:val="00B56BE7"/>
    <w:rsid w:val="00B67B93"/>
    <w:rsid w:val="00B73034"/>
    <w:rsid w:val="00B73200"/>
    <w:rsid w:val="00B74C84"/>
    <w:rsid w:val="00B92390"/>
    <w:rsid w:val="00B92E45"/>
    <w:rsid w:val="00B941F8"/>
    <w:rsid w:val="00B953A2"/>
    <w:rsid w:val="00BA29BC"/>
    <w:rsid w:val="00BB0A10"/>
    <w:rsid w:val="00BB7E10"/>
    <w:rsid w:val="00BC3CBC"/>
    <w:rsid w:val="00BD1347"/>
    <w:rsid w:val="00BD5A11"/>
    <w:rsid w:val="00BE39D4"/>
    <w:rsid w:val="00BE415D"/>
    <w:rsid w:val="00BE5938"/>
    <w:rsid w:val="00BF376D"/>
    <w:rsid w:val="00C00629"/>
    <w:rsid w:val="00C07428"/>
    <w:rsid w:val="00C16A37"/>
    <w:rsid w:val="00C177C4"/>
    <w:rsid w:val="00C250CF"/>
    <w:rsid w:val="00C25C09"/>
    <w:rsid w:val="00C273EF"/>
    <w:rsid w:val="00C2781F"/>
    <w:rsid w:val="00C3222A"/>
    <w:rsid w:val="00C34DA8"/>
    <w:rsid w:val="00C47361"/>
    <w:rsid w:val="00C47F11"/>
    <w:rsid w:val="00C50DB1"/>
    <w:rsid w:val="00C553D1"/>
    <w:rsid w:val="00C56210"/>
    <w:rsid w:val="00C6172C"/>
    <w:rsid w:val="00C61AF4"/>
    <w:rsid w:val="00C7022A"/>
    <w:rsid w:val="00C71856"/>
    <w:rsid w:val="00C72750"/>
    <w:rsid w:val="00C85F66"/>
    <w:rsid w:val="00C87EF4"/>
    <w:rsid w:val="00C920F0"/>
    <w:rsid w:val="00CA39ED"/>
    <w:rsid w:val="00CA3E6E"/>
    <w:rsid w:val="00CA46F2"/>
    <w:rsid w:val="00CA6344"/>
    <w:rsid w:val="00CB3270"/>
    <w:rsid w:val="00CB5CDC"/>
    <w:rsid w:val="00CC0989"/>
    <w:rsid w:val="00CE64CA"/>
    <w:rsid w:val="00CE6E78"/>
    <w:rsid w:val="00CF68B6"/>
    <w:rsid w:val="00D0009A"/>
    <w:rsid w:val="00D001B1"/>
    <w:rsid w:val="00D0089D"/>
    <w:rsid w:val="00D050FC"/>
    <w:rsid w:val="00D05A62"/>
    <w:rsid w:val="00D0627E"/>
    <w:rsid w:val="00D06DF0"/>
    <w:rsid w:val="00D14F3E"/>
    <w:rsid w:val="00D218DB"/>
    <w:rsid w:val="00D243B0"/>
    <w:rsid w:val="00D33A74"/>
    <w:rsid w:val="00D370A1"/>
    <w:rsid w:val="00D47EA4"/>
    <w:rsid w:val="00D511DC"/>
    <w:rsid w:val="00D60280"/>
    <w:rsid w:val="00D62843"/>
    <w:rsid w:val="00D64EC3"/>
    <w:rsid w:val="00D650CD"/>
    <w:rsid w:val="00D6574A"/>
    <w:rsid w:val="00D71DF2"/>
    <w:rsid w:val="00D93F72"/>
    <w:rsid w:val="00D94DC7"/>
    <w:rsid w:val="00D97191"/>
    <w:rsid w:val="00DA1384"/>
    <w:rsid w:val="00DA2F6F"/>
    <w:rsid w:val="00DB4DFD"/>
    <w:rsid w:val="00DB5505"/>
    <w:rsid w:val="00DB5964"/>
    <w:rsid w:val="00DC223A"/>
    <w:rsid w:val="00DC2B67"/>
    <w:rsid w:val="00DC3E53"/>
    <w:rsid w:val="00DD5548"/>
    <w:rsid w:val="00DE317B"/>
    <w:rsid w:val="00DE463A"/>
    <w:rsid w:val="00DE509C"/>
    <w:rsid w:val="00DE523D"/>
    <w:rsid w:val="00DE6207"/>
    <w:rsid w:val="00DF2E1F"/>
    <w:rsid w:val="00DF3885"/>
    <w:rsid w:val="00E0474A"/>
    <w:rsid w:val="00E0606E"/>
    <w:rsid w:val="00E1187E"/>
    <w:rsid w:val="00E127F8"/>
    <w:rsid w:val="00E13AFB"/>
    <w:rsid w:val="00E147D2"/>
    <w:rsid w:val="00E16093"/>
    <w:rsid w:val="00E16AF1"/>
    <w:rsid w:val="00E21A4D"/>
    <w:rsid w:val="00E2693A"/>
    <w:rsid w:val="00E26A20"/>
    <w:rsid w:val="00E42446"/>
    <w:rsid w:val="00E4531C"/>
    <w:rsid w:val="00E501CA"/>
    <w:rsid w:val="00E52EE1"/>
    <w:rsid w:val="00E53E6E"/>
    <w:rsid w:val="00E57966"/>
    <w:rsid w:val="00E61540"/>
    <w:rsid w:val="00E63F2A"/>
    <w:rsid w:val="00E91EDF"/>
    <w:rsid w:val="00E92D86"/>
    <w:rsid w:val="00EA2875"/>
    <w:rsid w:val="00EA472D"/>
    <w:rsid w:val="00EB2010"/>
    <w:rsid w:val="00EC29B9"/>
    <w:rsid w:val="00EC3603"/>
    <w:rsid w:val="00EC6AD3"/>
    <w:rsid w:val="00ED1C01"/>
    <w:rsid w:val="00ED61DE"/>
    <w:rsid w:val="00EE3AE7"/>
    <w:rsid w:val="00EE4660"/>
    <w:rsid w:val="00EE5733"/>
    <w:rsid w:val="00EE7EB3"/>
    <w:rsid w:val="00EF0302"/>
    <w:rsid w:val="00EF2227"/>
    <w:rsid w:val="00EF6D2B"/>
    <w:rsid w:val="00F0150F"/>
    <w:rsid w:val="00F0200F"/>
    <w:rsid w:val="00F02576"/>
    <w:rsid w:val="00F0513F"/>
    <w:rsid w:val="00F12656"/>
    <w:rsid w:val="00F25BA8"/>
    <w:rsid w:val="00F3039C"/>
    <w:rsid w:val="00F30822"/>
    <w:rsid w:val="00F425A3"/>
    <w:rsid w:val="00F4356D"/>
    <w:rsid w:val="00F43A4C"/>
    <w:rsid w:val="00F5001A"/>
    <w:rsid w:val="00F520EC"/>
    <w:rsid w:val="00F53DD8"/>
    <w:rsid w:val="00F546AF"/>
    <w:rsid w:val="00F608C5"/>
    <w:rsid w:val="00F63A8E"/>
    <w:rsid w:val="00F64460"/>
    <w:rsid w:val="00F64A9F"/>
    <w:rsid w:val="00F676FA"/>
    <w:rsid w:val="00F67B42"/>
    <w:rsid w:val="00F75E3C"/>
    <w:rsid w:val="00F77A64"/>
    <w:rsid w:val="00F868BF"/>
    <w:rsid w:val="00F903D8"/>
    <w:rsid w:val="00F9682C"/>
    <w:rsid w:val="00FA4B78"/>
    <w:rsid w:val="00FB09D4"/>
    <w:rsid w:val="00FB4355"/>
    <w:rsid w:val="00FB62C5"/>
    <w:rsid w:val="00FB6534"/>
    <w:rsid w:val="00FC05D7"/>
    <w:rsid w:val="00FC1B89"/>
    <w:rsid w:val="00FD1DCC"/>
    <w:rsid w:val="00FD556B"/>
    <w:rsid w:val="00FD55D5"/>
    <w:rsid w:val="00FE1AF1"/>
    <w:rsid w:val="00FE3D97"/>
    <w:rsid w:val="00FE7B06"/>
    <w:rsid w:val="00FF1732"/>
    <w:rsid w:val="00FF4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No Spacing"/>
    <w:uiPriority w:val="1"/>
    <w:qFormat/>
    <w:rsid w:val="000B6EF7"/>
    <w:pPr>
      <w:jc w:val="both"/>
    </w:pPr>
    <w:rPr>
      <w:sz w:val="24"/>
    </w:rPr>
  </w:style>
  <w:style w:type="paragraph" w:customStyle="1" w:styleId="ConsPlusNormal">
    <w:name w:val="ConsPlusNormal"/>
    <w:rsid w:val="0061404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0">
    <w:name w:val="List Paragraph"/>
    <w:basedOn w:val="a"/>
    <w:uiPriority w:val="34"/>
    <w:qFormat/>
    <w:rsid w:val="00F12656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8A3172"/>
    <w:rPr>
      <w:color w:val="0000FF"/>
      <w:u w:val="single"/>
    </w:rPr>
  </w:style>
  <w:style w:type="paragraph" w:styleId="af2">
    <w:name w:val="Balloon Text"/>
    <w:basedOn w:val="a"/>
    <w:link w:val="af3"/>
    <w:rsid w:val="005F4B6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5F4B6D"/>
    <w:rPr>
      <w:rFonts w:ascii="Tahoma" w:hAnsi="Tahoma" w:cs="Tahoma"/>
      <w:sz w:val="16"/>
      <w:szCs w:val="16"/>
    </w:rPr>
  </w:style>
  <w:style w:type="table" w:styleId="af4">
    <w:name w:val="Table Grid"/>
    <w:basedOn w:val="a1"/>
    <w:rsid w:val="00BC3C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line number"/>
    <w:basedOn w:val="a0"/>
    <w:rsid w:val="002235A0"/>
  </w:style>
  <w:style w:type="character" w:customStyle="1" w:styleId="a4">
    <w:name w:val="Верхний колонтитул Знак"/>
    <w:basedOn w:val="a0"/>
    <w:link w:val="a3"/>
    <w:uiPriority w:val="99"/>
    <w:rsid w:val="005A73C3"/>
    <w:rPr>
      <w:sz w:val="24"/>
      <w:lang w:val="uk-UA"/>
    </w:rPr>
  </w:style>
  <w:style w:type="paragraph" w:customStyle="1" w:styleId="ConsPlusNonformat">
    <w:name w:val="ConsPlusNonformat"/>
    <w:uiPriority w:val="99"/>
    <w:rsid w:val="005A73C3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af6">
    <w:name w:val="Знак"/>
    <w:basedOn w:val="a"/>
    <w:rsid w:val="00BB7E10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ConsPlusTitle">
    <w:name w:val="ConsPlusTitle"/>
    <w:rsid w:val="008B34A7"/>
    <w:pPr>
      <w:widowControl w:val="0"/>
      <w:autoSpaceDE w:val="0"/>
      <w:autoSpaceDN w:val="0"/>
    </w:pPr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No Spacing"/>
    <w:uiPriority w:val="1"/>
    <w:qFormat/>
    <w:rsid w:val="000B6EF7"/>
    <w:pPr>
      <w:jc w:val="both"/>
    </w:pPr>
    <w:rPr>
      <w:sz w:val="24"/>
    </w:rPr>
  </w:style>
  <w:style w:type="paragraph" w:customStyle="1" w:styleId="ConsPlusNormal">
    <w:name w:val="ConsPlusNormal"/>
    <w:rsid w:val="0061404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0">
    <w:name w:val="List Paragraph"/>
    <w:basedOn w:val="a"/>
    <w:uiPriority w:val="34"/>
    <w:qFormat/>
    <w:rsid w:val="00F12656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8A3172"/>
    <w:rPr>
      <w:color w:val="0000FF"/>
      <w:u w:val="single"/>
    </w:rPr>
  </w:style>
  <w:style w:type="paragraph" w:styleId="af2">
    <w:name w:val="Balloon Text"/>
    <w:basedOn w:val="a"/>
    <w:link w:val="af3"/>
    <w:rsid w:val="005F4B6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5F4B6D"/>
    <w:rPr>
      <w:rFonts w:ascii="Tahoma" w:hAnsi="Tahoma" w:cs="Tahoma"/>
      <w:sz w:val="16"/>
      <w:szCs w:val="16"/>
    </w:rPr>
  </w:style>
  <w:style w:type="table" w:styleId="af4">
    <w:name w:val="Table Grid"/>
    <w:basedOn w:val="a1"/>
    <w:rsid w:val="00BC3C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line number"/>
    <w:basedOn w:val="a0"/>
    <w:rsid w:val="002235A0"/>
  </w:style>
  <w:style w:type="character" w:customStyle="1" w:styleId="a4">
    <w:name w:val="Верхний колонтитул Знак"/>
    <w:basedOn w:val="a0"/>
    <w:link w:val="a3"/>
    <w:uiPriority w:val="99"/>
    <w:rsid w:val="005A73C3"/>
    <w:rPr>
      <w:sz w:val="24"/>
      <w:lang w:val="uk-UA"/>
    </w:rPr>
  </w:style>
  <w:style w:type="paragraph" w:customStyle="1" w:styleId="ConsPlusNonformat">
    <w:name w:val="ConsPlusNonformat"/>
    <w:uiPriority w:val="99"/>
    <w:rsid w:val="005A73C3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af6">
    <w:name w:val="Знак"/>
    <w:basedOn w:val="a"/>
    <w:rsid w:val="00BB7E10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ConsPlusTitle">
    <w:name w:val="ConsPlusTitle"/>
    <w:rsid w:val="008B34A7"/>
    <w:pPr>
      <w:widowControl w:val="0"/>
      <w:autoSpaceDE w:val="0"/>
      <w:autoSpaceDN w:val="0"/>
    </w:pPr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6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E0450-9F12-498C-AD74-B86540B22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2887</TotalTime>
  <Pages>4</Pages>
  <Words>1129</Words>
  <Characters>6438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Усачёва Наталья Игоревна</dc:creator>
  <cp:lastModifiedBy>Макеева Нина Алексеевна</cp:lastModifiedBy>
  <cp:revision>367</cp:revision>
  <cp:lastPrinted>2018-12-14T09:16:00Z</cp:lastPrinted>
  <dcterms:created xsi:type="dcterms:W3CDTF">2016-04-15T07:34:00Z</dcterms:created>
  <dcterms:modified xsi:type="dcterms:W3CDTF">2020-08-31T09:32:00Z</dcterms:modified>
</cp:coreProperties>
</file>