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64C" w:rsidRDefault="004A5CEC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26001B" w:rsidRPr="00DB7824" w:rsidRDefault="00547B82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территориального развития Санкт-Петербурга</w:t>
      </w:r>
      <w:r w:rsidR="00AD764C">
        <w:rPr>
          <w:rFonts w:ascii="Times New Roman" w:hAnsi="Times New Roman" w:cs="Times New Roman"/>
          <w:sz w:val="24"/>
          <w:szCs w:val="24"/>
        </w:rPr>
        <w:t xml:space="preserve"> о </w:t>
      </w:r>
      <w:r w:rsidR="004A5CEC">
        <w:rPr>
          <w:rFonts w:ascii="Times New Roman" w:hAnsi="Times New Roman" w:cs="Times New Roman"/>
          <w:sz w:val="24"/>
          <w:szCs w:val="24"/>
        </w:rPr>
        <w:t>реализации</w:t>
      </w:r>
      <w:r w:rsidR="00AD764C">
        <w:rPr>
          <w:rFonts w:ascii="Times New Roman" w:hAnsi="Times New Roman" w:cs="Times New Roman"/>
          <w:sz w:val="24"/>
          <w:szCs w:val="24"/>
        </w:rPr>
        <w:t xml:space="preserve"> </w:t>
      </w:r>
      <w:r w:rsidR="00E9713F">
        <w:rPr>
          <w:rFonts w:ascii="Times New Roman" w:hAnsi="Times New Roman" w:cs="Times New Roman"/>
          <w:sz w:val="24"/>
          <w:szCs w:val="24"/>
        </w:rPr>
        <w:br/>
      </w:r>
      <w:r w:rsidR="00AD764C">
        <w:rPr>
          <w:rFonts w:ascii="Times New Roman" w:hAnsi="Times New Roman" w:cs="Times New Roman"/>
          <w:sz w:val="24"/>
          <w:szCs w:val="24"/>
        </w:rPr>
        <w:t xml:space="preserve">Плана мероприятий по противодействию коррупции </w:t>
      </w:r>
      <w:r w:rsidR="006862C0">
        <w:rPr>
          <w:rFonts w:ascii="Times New Roman" w:hAnsi="Times New Roman" w:cs="Times New Roman"/>
          <w:sz w:val="24"/>
          <w:szCs w:val="24"/>
        </w:rPr>
        <w:br/>
      </w:r>
      <w:r w:rsidR="00601480">
        <w:rPr>
          <w:rFonts w:ascii="Times New Roman" w:hAnsi="Times New Roman" w:cs="Times New Roman"/>
          <w:sz w:val="24"/>
          <w:szCs w:val="24"/>
        </w:rPr>
        <w:t>в Санкт-Петербурге на 2018</w:t>
      </w:r>
      <w:r w:rsidR="00AD764C">
        <w:rPr>
          <w:rFonts w:ascii="Times New Roman" w:hAnsi="Times New Roman" w:cs="Times New Roman"/>
          <w:sz w:val="24"/>
          <w:szCs w:val="24"/>
        </w:rPr>
        <w:t>-20</w:t>
      </w:r>
      <w:r w:rsidR="00601480">
        <w:rPr>
          <w:rFonts w:ascii="Times New Roman" w:hAnsi="Times New Roman" w:cs="Times New Roman"/>
          <w:sz w:val="24"/>
          <w:szCs w:val="24"/>
        </w:rPr>
        <w:t>22</w:t>
      </w:r>
      <w:r w:rsidR="00AD764C">
        <w:rPr>
          <w:rFonts w:ascii="Times New Roman" w:hAnsi="Times New Roman" w:cs="Times New Roman"/>
          <w:sz w:val="24"/>
          <w:szCs w:val="24"/>
        </w:rPr>
        <w:t xml:space="preserve"> годы </w:t>
      </w:r>
    </w:p>
    <w:p w:rsidR="0026001B" w:rsidRDefault="0026001B" w:rsidP="00C22B87">
      <w:pPr>
        <w:pStyle w:val="ConsPlusNormal"/>
        <w:ind w:firstLine="540"/>
        <w:jc w:val="both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985"/>
        <w:gridCol w:w="7371"/>
      </w:tblGrid>
      <w:tr w:rsidR="00D63BE4" w:rsidRPr="00DF7611" w:rsidTr="00046FEC">
        <w:trPr>
          <w:trHeight w:val="629"/>
        </w:trPr>
        <w:tc>
          <w:tcPr>
            <w:tcW w:w="567" w:type="dxa"/>
            <w:vAlign w:val="center"/>
          </w:tcPr>
          <w:p w:rsidR="00D63BE4" w:rsidRPr="00DF7611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D63BE4" w:rsidRPr="00DF7611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D63BE4" w:rsidRPr="00DF7611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371" w:type="dxa"/>
            <w:vAlign w:val="center"/>
          </w:tcPr>
          <w:p w:rsidR="00D63BE4" w:rsidRPr="00DF7611" w:rsidRDefault="00D63BE4" w:rsidP="004F72AD">
            <w:pPr>
              <w:ind w:right="147"/>
              <w:jc w:val="center"/>
              <w:rPr>
                <w:b/>
              </w:rPr>
            </w:pPr>
            <w:r w:rsidRPr="00DF7611">
              <w:rPr>
                <w:b/>
              </w:rPr>
              <w:t>Информация о реализации мероприятия</w:t>
            </w:r>
          </w:p>
        </w:tc>
      </w:tr>
      <w:tr w:rsidR="00DB7824" w:rsidRPr="00DF7611" w:rsidTr="00AD18AF">
        <w:tc>
          <w:tcPr>
            <w:tcW w:w="15026" w:type="dxa"/>
            <w:gridSpan w:val="4"/>
            <w:vAlign w:val="center"/>
          </w:tcPr>
          <w:p w:rsidR="00DB7824" w:rsidRPr="00DF7611" w:rsidRDefault="001817B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B782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Профилактика коррупционных и иных правонарушений при прохождении гражданской службы</w:t>
            </w:r>
          </w:p>
        </w:tc>
      </w:tr>
      <w:tr w:rsidR="008C7E11" w:rsidRPr="00DF7611" w:rsidTr="00AD18AF">
        <w:tc>
          <w:tcPr>
            <w:tcW w:w="567" w:type="dxa"/>
          </w:tcPr>
          <w:p w:rsidR="008C7E11" w:rsidRPr="00DF7611" w:rsidRDefault="008C7E11" w:rsidP="00DF76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</w:tcPr>
          <w:p w:rsidR="008C7E11" w:rsidRPr="00DF7611" w:rsidRDefault="008C7E11" w:rsidP="00DF7611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985" w:type="dxa"/>
            <w:vAlign w:val="center"/>
          </w:tcPr>
          <w:p w:rsidR="008C7E11" w:rsidRPr="00DF7611" w:rsidRDefault="008C7E11" w:rsidP="00DF76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8C7E11" w:rsidRPr="00DF7611" w:rsidRDefault="00963AFD" w:rsidP="004F72A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в Комитете территориального развития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Санкт-Петербурга (далее – Комитет) состоялось одно заседание Комиссии по противодействию коррупции Комитета (далее – Комиссия) 11.06.2020.</w:t>
            </w:r>
          </w:p>
          <w:p w:rsidR="00963AFD" w:rsidRPr="00DF7611" w:rsidRDefault="00307F88" w:rsidP="00307F88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28 </w:t>
            </w:r>
            <w:r w:rsidR="00963AFD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декабря 2020 года состо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ялось</w:t>
            </w:r>
            <w:r w:rsidR="00963AFD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засед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ание Комиссии, на котором </w:t>
            </w:r>
            <w:r w:rsidR="00963AFD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подведены итоги реализации антикоррупционной политики </w:t>
            </w:r>
            <w:r w:rsidR="00DF761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Комитете и подведомственном Комитету государственном казенном учреждении </w:t>
            </w:r>
            <w:r w:rsidR="00963AFD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2020 году</w:t>
            </w:r>
            <w:r w:rsidR="00DF761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963AFD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C7E11" w:rsidRPr="00DF7611" w:rsidTr="00AD18AF">
        <w:tc>
          <w:tcPr>
            <w:tcW w:w="567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5103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Представление в КГСКП отчетов о реализации решений Комиссии</w:t>
            </w:r>
          </w:p>
        </w:tc>
        <w:tc>
          <w:tcPr>
            <w:tcW w:w="1985" w:type="dxa"/>
            <w:vAlign w:val="center"/>
          </w:tcPr>
          <w:p w:rsidR="008C7E11" w:rsidRPr="00DF7611" w:rsidRDefault="008C7E11" w:rsidP="00DF76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7371" w:type="dxa"/>
          </w:tcPr>
          <w:p w:rsidR="008C7E11" w:rsidRPr="00DF7611" w:rsidRDefault="00177591" w:rsidP="004F72AD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Отчёты</w:t>
            </w:r>
            <w:r w:rsidR="008C7E11" w:rsidRPr="00DF7611">
              <w:rPr>
                <w:rFonts w:eastAsiaTheme="minorHAnsi"/>
                <w:lang w:eastAsia="en-US"/>
              </w:rPr>
              <w:t xml:space="preserve"> о реализации решений Комиссии по координации работы </w:t>
            </w:r>
            <w:r w:rsidR="00BC56B0" w:rsidRPr="00DF7611">
              <w:rPr>
                <w:rFonts w:eastAsiaTheme="minorHAnsi"/>
                <w:lang w:eastAsia="en-US"/>
              </w:rPr>
              <w:br/>
            </w:r>
            <w:r w:rsidR="008C7E11" w:rsidRPr="00DF7611">
              <w:rPr>
                <w:rFonts w:eastAsiaTheme="minorHAnsi"/>
                <w:lang w:eastAsia="en-US"/>
              </w:rPr>
              <w:t xml:space="preserve">по противодействию коррупции в Санкт-Петербурге </w:t>
            </w:r>
            <w:r w:rsidR="00E1052B" w:rsidRPr="00DF7611">
              <w:rPr>
                <w:rFonts w:eastAsiaTheme="minorHAnsi"/>
                <w:lang w:eastAsia="en-US"/>
              </w:rPr>
              <w:t xml:space="preserve">направляются </w:t>
            </w:r>
            <w:r w:rsidR="00E1052B" w:rsidRPr="00DF7611">
              <w:rPr>
                <w:rFonts w:eastAsiaTheme="minorHAnsi"/>
                <w:lang w:eastAsia="en-US"/>
              </w:rPr>
              <w:br/>
              <w:t>в Комитет государственной службы и кадровой политики Администрации Губернатора Санкт-Петербурга в установленные сроки.</w:t>
            </w:r>
            <w:r w:rsidR="008C7E11" w:rsidRPr="00DF7611">
              <w:rPr>
                <w:rFonts w:eastAsiaTheme="minorHAnsi"/>
                <w:lang w:eastAsia="en-US"/>
              </w:rPr>
              <w:t xml:space="preserve"> </w:t>
            </w:r>
            <w:r w:rsidR="00E9713F" w:rsidRPr="00DF7611">
              <w:rPr>
                <w:rFonts w:eastAsiaTheme="minorHAnsi"/>
                <w:lang w:eastAsia="en-US"/>
              </w:rPr>
              <w:br/>
            </w:r>
          </w:p>
        </w:tc>
      </w:tr>
      <w:tr w:rsidR="008C7E11" w:rsidRPr="00DF7611" w:rsidTr="00101808">
        <w:tc>
          <w:tcPr>
            <w:tcW w:w="567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1.7</w:t>
            </w:r>
          </w:p>
        </w:tc>
        <w:tc>
          <w:tcPr>
            <w:tcW w:w="5103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5" w:type="dxa"/>
          </w:tcPr>
          <w:p w:rsidR="00307F88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Ежеквартально </w:t>
            </w:r>
          </w:p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7371" w:type="dxa"/>
          </w:tcPr>
          <w:p w:rsidR="008C7E11" w:rsidRPr="00DF7611" w:rsidRDefault="00547B82" w:rsidP="004F72AD">
            <w:pPr>
              <w:pStyle w:val="ConsPlusNormal"/>
              <w:tabs>
                <w:tab w:val="left" w:pos="7247"/>
              </w:tabs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1775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Комитетом на служебных совещаниях 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рассматривались вопросы правоприменительной практики ввиду отсутствия в текущем периоде вступивших в законную силу решений судов 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E1052B" w:rsidRPr="00DF7611" w:rsidTr="009465D1">
        <w:tc>
          <w:tcPr>
            <w:tcW w:w="567" w:type="dxa"/>
          </w:tcPr>
          <w:p w:rsidR="00E1052B" w:rsidRPr="00DF7611" w:rsidRDefault="00E1052B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>1.8</w:t>
            </w:r>
          </w:p>
        </w:tc>
        <w:tc>
          <w:tcPr>
            <w:tcW w:w="5103" w:type="dxa"/>
          </w:tcPr>
          <w:p w:rsidR="00E1052B" w:rsidRPr="00DF7611" w:rsidRDefault="00E1052B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985" w:type="dxa"/>
          </w:tcPr>
          <w:p w:rsidR="00E1052B" w:rsidRPr="00DF7611" w:rsidRDefault="00E1052B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В течение</w:t>
            </w:r>
          </w:p>
          <w:p w:rsidR="00E1052B" w:rsidRPr="00DF7611" w:rsidRDefault="00E1052B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</w:tcPr>
          <w:p w:rsidR="00E1052B" w:rsidRPr="00DF7611" w:rsidRDefault="00E1052B" w:rsidP="004F72A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проводился анализ информации о деятельности должностных лиц Комитета, размещенной в средствах массовой информации, в том числе на предмет коррупционных проявлений </w:t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деятельности должностных лиц Комитета. Проведенный анализ показал отсутствие в средствах массовой информации сведений </w:t>
            </w:r>
            <w:r w:rsidR="004F72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о коррупционных проявлениях в деятельности должностных лиц Комитета.</w:t>
            </w:r>
          </w:p>
        </w:tc>
      </w:tr>
      <w:tr w:rsidR="00C64426" w:rsidRPr="00DF7611" w:rsidTr="009465D1">
        <w:tc>
          <w:tcPr>
            <w:tcW w:w="567" w:type="dxa"/>
          </w:tcPr>
          <w:p w:rsidR="00C64426" w:rsidRPr="00DF7611" w:rsidRDefault="00C64426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1.9.</w:t>
            </w:r>
          </w:p>
        </w:tc>
        <w:tc>
          <w:tcPr>
            <w:tcW w:w="5103" w:type="dxa"/>
          </w:tcPr>
          <w:p w:rsidR="00C64426" w:rsidRPr="00DF7611" w:rsidRDefault="00C64426" w:rsidP="00DF7611">
            <w:pPr>
              <w:pStyle w:val="formattext"/>
              <w:spacing w:before="0" w:beforeAutospacing="0" w:after="0" w:afterAutospacing="0"/>
            </w:pPr>
            <w:r w:rsidRPr="00DF7611">
              <w:t xml:space="preserve"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 </w:t>
            </w:r>
          </w:p>
        </w:tc>
        <w:tc>
          <w:tcPr>
            <w:tcW w:w="1985" w:type="dxa"/>
          </w:tcPr>
          <w:p w:rsidR="004B440A" w:rsidRPr="00DF7611" w:rsidRDefault="00C644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В течение </w:t>
            </w:r>
          </w:p>
          <w:p w:rsidR="00C64426" w:rsidRPr="00DF7611" w:rsidRDefault="00C644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>2018-2022 гг.</w:t>
            </w:r>
          </w:p>
        </w:tc>
        <w:tc>
          <w:tcPr>
            <w:tcW w:w="7371" w:type="dxa"/>
          </w:tcPr>
          <w:p w:rsidR="00C64426" w:rsidRPr="00DF7611" w:rsidRDefault="00E1052B" w:rsidP="004F72A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не вносились изменения в приказ Комитета </w:t>
            </w:r>
            <w:r w:rsidR="004F72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от 12.01.</w:t>
            </w:r>
            <w:r w:rsidR="00A14542" w:rsidRPr="00DF7611">
              <w:rPr>
                <w:rFonts w:ascii="Times New Roman" w:hAnsi="Times New Roman" w:cs="Times New Roman"/>
                <w:sz w:val="24"/>
                <w:szCs w:val="24"/>
              </w:rPr>
              <w:t>2020 № 1</w:t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мероприятий </w:t>
            </w:r>
            <w:r w:rsidR="004F72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</w:t>
            </w:r>
            <w:r w:rsidR="00A14542" w:rsidRPr="00DF7611">
              <w:rPr>
                <w:rFonts w:ascii="Times New Roman" w:hAnsi="Times New Roman" w:cs="Times New Roman"/>
                <w:sz w:val="24"/>
                <w:szCs w:val="24"/>
              </w:rPr>
              <w:t>Комитете территориального развития Санкт-Петербурга</w:t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 на 2018-2022 годы».</w:t>
            </w:r>
          </w:p>
        </w:tc>
      </w:tr>
      <w:tr w:rsidR="001B0997" w:rsidRPr="00DF7611" w:rsidTr="009465D1">
        <w:tc>
          <w:tcPr>
            <w:tcW w:w="567" w:type="dxa"/>
          </w:tcPr>
          <w:p w:rsidR="001B0997" w:rsidRPr="00DF7611" w:rsidRDefault="001B0997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1.10 </w:t>
            </w:r>
          </w:p>
        </w:tc>
        <w:tc>
          <w:tcPr>
            <w:tcW w:w="5103" w:type="dxa"/>
          </w:tcPr>
          <w:p w:rsidR="001B0997" w:rsidRPr="00DF7611" w:rsidRDefault="001B0997" w:rsidP="00DF7611">
            <w:pPr>
              <w:pStyle w:val="formattext"/>
              <w:spacing w:before="0" w:beforeAutospacing="0" w:after="0" w:afterAutospacing="0"/>
            </w:pPr>
            <w:r w:rsidRPr="00DF7611"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 </w:t>
            </w:r>
          </w:p>
        </w:tc>
        <w:tc>
          <w:tcPr>
            <w:tcW w:w="1985" w:type="dxa"/>
          </w:tcPr>
          <w:p w:rsidR="001B0997" w:rsidRPr="00DF7611" w:rsidRDefault="001B0997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До 1 июля и 31 декабря ежегодно </w:t>
            </w:r>
          </w:p>
        </w:tc>
        <w:tc>
          <w:tcPr>
            <w:tcW w:w="7371" w:type="dxa"/>
          </w:tcPr>
          <w:p w:rsidR="001B0997" w:rsidRPr="00DF7611" w:rsidRDefault="00414C05" w:rsidP="004F72A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Информация о выполнении Плана мероприятий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противодействию коррупции в Санкт-Петерб</w:t>
            </w:r>
            <w:r w:rsidR="00A1454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урге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A1454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2018-2022 годы размещается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официальном сайте </w:t>
            </w:r>
            <w:r w:rsidR="005E40C3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сети «</w:t>
            </w:r>
            <w:r w:rsidR="0048529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Интернет</w:t>
            </w:r>
            <w:r w:rsidR="00A1454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установленные сроки</w:t>
            </w:r>
            <w:r w:rsidR="00A1454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61464" w:rsidRPr="00DF7611" w:rsidTr="008C7921">
        <w:tc>
          <w:tcPr>
            <w:tcW w:w="15026" w:type="dxa"/>
            <w:gridSpan w:val="4"/>
          </w:tcPr>
          <w:p w:rsidR="00B61464" w:rsidRPr="00DF7611" w:rsidRDefault="00601480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E5A82" w:rsidRPr="00DF7611" w:rsidTr="009465D1">
        <w:tc>
          <w:tcPr>
            <w:tcW w:w="567" w:type="dxa"/>
          </w:tcPr>
          <w:p w:rsidR="007E5A82" w:rsidRPr="00DF7611" w:rsidRDefault="007E5A8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5103" w:type="dxa"/>
          </w:tcPr>
          <w:p w:rsidR="007E5A82" w:rsidRPr="00DF7611" w:rsidRDefault="007E5A82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5" w:type="dxa"/>
          </w:tcPr>
          <w:p w:rsidR="007E5A82" w:rsidRPr="00DF7611" w:rsidRDefault="007E5A8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Январь-апрель, ежегодно</w:t>
            </w:r>
          </w:p>
        </w:tc>
        <w:tc>
          <w:tcPr>
            <w:tcW w:w="7371" w:type="dxa"/>
          </w:tcPr>
          <w:p w:rsidR="007E5A82" w:rsidRPr="00DF7611" w:rsidRDefault="007E5A82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Государственные гражданские служащие Санкт-Петербурга, замещающие должности государственной гражданской службы Санкт-Петербурга в </w:t>
            </w:r>
            <w:r w:rsidR="00547B8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Комитете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(далее – гражданские служащие </w:t>
            </w:r>
            <w:r w:rsidR="00547B8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), 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включённые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Перечень должностей государственной гражданской службы Санкт-Петербурга в </w:t>
            </w:r>
            <w:r w:rsidR="00547B8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Комитете территориального развития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Санкт-Петербурга, при назначении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которые и при замещении которых гражданские служащие </w:t>
            </w:r>
            <w:r w:rsidR="005E40C3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обязаны представлять сведения о своих доходах, расходах,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имуществе, и об обязательствах имущественного характера,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 также сведения о доходах, расходах, об имуществе,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об обязательствах имущественного характера своих супруги (супруга) и нес</w:t>
            </w:r>
            <w:r w:rsidR="00B13FA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овершеннолетних детей (далее – П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еречень) представили сведения в соответствии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действующим законодательством (</w:t>
            </w:r>
            <w:r w:rsidR="00A1454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48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гражданских служащих).</w:t>
            </w:r>
          </w:p>
        </w:tc>
      </w:tr>
      <w:tr w:rsidR="00BF508E" w:rsidRPr="00DF7611" w:rsidTr="009465D1">
        <w:tc>
          <w:tcPr>
            <w:tcW w:w="567" w:type="dxa"/>
          </w:tcPr>
          <w:p w:rsidR="00BF508E" w:rsidRPr="00DF7611" w:rsidRDefault="00BF508E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>2.2</w:t>
            </w:r>
          </w:p>
        </w:tc>
        <w:tc>
          <w:tcPr>
            <w:tcW w:w="5103" w:type="dxa"/>
          </w:tcPr>
          <w:p w:rsidR="00BF508E" w:rsidRPr="00DF7611" w:rsidRDefault="00BF508E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985" w:type="dxa"/>
          </w:tcPr>
          <w:p w:rsidR="00BF508E" w:rsidRPr="00DF7611" w:rsidRDefault="00BF508E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Май, ежегодно</w:t>
            </w:r>
          </w:p>
        </w:tc>
        <w:tc>
          <w:tcPr>
            <w:tcW w:w="7371" w:type="dxa"/>
          </w:tcPr>
          <w:p w:rsidR="00BF508E" w:rsidRPr="00DF7611" w:rsidRDefault="00A14542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 августа 2020</w:t>
            </w:r>
            <w:r w:rsidR="008C7E1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года сведения о доходах, расходах, об имуществе 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8C7E1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обязательствах имущественного характера гражданских служащих </w:t>
            </w:r>
            <w:r w:rsidR="00F843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</w:t>
            </w:r>
            <w:r w:rsidR="008C7E1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их супруг (супругов) и несовершеннолетних детей размещены на официальном сайте </w:t>
            </w:r>
            <w:r w:rsidR="00F843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</w:t>
            </w:r>
            <w:r w:rsidR="008C7E1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сети Интернет 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8C7E1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соответствии с действующим законодательством.</w:t>
            </w:r>
          </w:p>
        </w:tc>
      </w:tr>
      <w:tr w:rsidR="008C7E11" w:rsidRPr="00DF7611" w:rsidTr="009465D1">
        <w:tc>
          <w:tcPr>
            <w:tcW w:w="567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2.3</w:t>
            </w:r>
          </w:p>
        </w:tc>
        <w:tc>
          <w:tcPr>
            <w:tcW w:w="5103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DF7611">
                <w:rPr>
                  <w:rFonts w:eastAsiaTheme="minorHAnsi"/>
                  <w:lang w:eastAsia="en-US"/>
                </w:rPr>
                <w:t>частью 2 статьи 14</w:t>
              </w:r>
            </w:hyperlink>
            <w:r w:rsidRPr="00DF7611">
              <w:rPr>
                <w:rFonts w:eastAsiaTheme="minorHAnsi"/>
                <w:lang w:eastAsia="en-US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5" w:type="dxa"/>
          </w:tcPr>
          <w:p w:rsidR="004B440A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8C7E11" w:rsidRPr="00DF7611" w:rsidRDefault="008C7E11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1775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</w:t>
            </w:r>
            <w:r w:rsidR="00A1454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поступило уведомлени</w:t>
            </w:r>
            <w:r w:rsidR="00A1454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 иной оплачиваемой работе. </w:t>
            </w:r>
          </w:p>
        </w:tc>
      </w:tr>
      <w:tr w:rsidR="00963AFD" w:rsidRPr="00DF7611" w:rsidTr="009465D1">
        <w:tc>
          <w:tcPr>
            <w:tcW w:w="567" w:type="dxa"/>
          </w:tcPr>
          <w:p w:rsidR="00963AFD" w:rsidRPr="00DF7611" w:rsidRDefault="00963AF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2.4</w:t>
            </w:r>
          </w:p>
        </w:tc>
        <w:tc>
          <w:tcPr>
            <w:tcW w:w="5103" w:type="dxa"/>
          </w:tcPr>
          <w:p w:rsidR="00963AFD" w:rsidRPr="00DF7611" w:rsidRDefault="00963AFD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985" w:type="dxa"/>
          </w:tcPr>
          <w:p w:rsidR="00963AFD" w:rsidRPr="00DF7611" w:rsidRDefault="00963AF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963AFD" w:rsidRPr="00DF7611" w:rsidRDefault="00963AF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963AFD" w:rsidRPr="00DF7611" w:rsidRDefault="00963AFD" w:rsidP="004F72AD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Комитете для организации работы по рассмотрению уведомлений, поступающих от гражданских служащих Комитета, </w:t>
            </w:r>
            <w:r w:rsidR="004F72AD">
              <w:rPr>
                <w:rFonts w:eastAsiaTheme="minorHAnsi"/>
                <w:lang w:eastAsia="en-US"/>
              </w:rPr>
              <w:br/>
            </w:r>
            <w:r w:rsidRPr="00DF7611">
              <w:rPr>
                <w:rFonts w:eastAsiaTheme="minorHAnsi"/>
                <w:lang w:eastAsia="en-US"/>
              </w:rPr>
              <w:t>о фактах обращений в целях склонения их к совершению коррупционных правонарушений приказом Комитета от 29.09.2017 № 55-к были утверждены:</w:t>
            </w:r>
          </w:p>
          <w:p w:rsidR="00963AFD" w:rsidRPr="00DF7611" w:rsidRDefault="00963AFD" w:rsidP="004F72AD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-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Комитете, к совершению коррупционных правонарушений;</w:t>
            </w:r>
          </w:p>
          <w:p w:rsidR="00963AFD" w:rsidRPr="00DF7611" w:rsidRDefault="00963AFD" w:rsidP="004F72AD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- форма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правонарушений;</w:t>
            </w:r>
          </w:p>
          <w:p w:rsidR="00963AFD" w:rsidRPr="00DF7611" w:rsidRDefault="00963AFD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Журнал регистрации уведомлений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правонарушений.</w:t>
            </w:r>
          </w:p>
          <w:p w:rsidR="00963AFD" w:rsidRPr="00DF7611" w:rsidRDefault="00963AFD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Количество уведомивших гражданских служащих– 0 чел.</w:t>
            </w:r>
          </w:p>
        </w:tc>
      </w:tr>
      <w:tr w:rsidR="00DF7611" w:rsidRPr="00DF7611" w:rsidTr="009465D1">
        <w:tc>
          <w:tcPr>
            <w:tcW w:w="567" w:type="dxa"/>
          </w:tcPr>
          <w:p w:rsidR="00DF7611" w:rsidRPr="00DF7611" w:rsidRDefault="00DF76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>2.5</w:t>
            </w:r>
          </w:p>
        </w:tc>
        <w:tc>
          <w:tcPr>
            <w:tcW w:w="5103" w:type="dxa"/>
          </w:tcPr>
          <w:p w:rsidR="00DF7611" w:rsidRPr="00DF7611" w:rsidRDefault="00DF76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5" w:type="dxa"/>
          </w:tcPr>
          <w:p w:rsidR="00DF7611" w:rsidRPr="00DF7611" w:rsidRDefault="00DF76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DF7611" w:rsidRPr="00DF7611" w:rsidRDefault="00DF76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DF7611" w:rsidRPr="002A24CD" w:rsidRDefault="00DF7611" w:rsidP="004F72AD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4CD">
              <w:rPr>
                <w:rFonts w:ascii="Times New Roman" w:hAnsi="Times New Roman"/>
                <w:sz w:val="24"/>
                <w:szCs w:val="24"/>
              </w:rPr>
              <w:t xml:space="preserve">Работа по выявлению случаев возникновения конфликта интересов, одной из сторон которого являются госслужащие, проводится постоянно. </w:t>
            </w:r>
          </w:p>
          <w:p w:rsidR="00DF7611" w:rsidRPr="002A24CD" w:rsidRDefault="00DF7611" w:rsidP="004F72AD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24CD">
              <w:rPr>
                <w:rFonts w:ascii="Times New Roman" w:hAnsi="Times New Roman"/>
                <w:sz w:val="24"/>
                <w:szCs w:val="24"/>
              </w:rPr>
              <w:t>Все граждане, поступающие на государственную гражданскую службу Санкт-Петербурга, письменно знакомятся с нормативными правовыми актами в сфере противодействия коррупции, в том числе с положениями Фед</w:t>
            </w:r>
            <w:r w:rsidR="004F72AD">
              <w:rPr>
                <w:rFonts w:ascii="Times New Roman" w:hAnsi="Times New Roman"/>
                <w:sz w:val="24"/>
                <w:szCs w:val="24"/>
              </w:rPr>
              <w:t xml:space="preserve">ерального закона от 25.12.2008 </w:t>
            </w:r>
            <w:r w:rsidRPr="002A24CD">
              <w:rPr>
                <w:rFonts w:ascii="Times New Roman" w:hAnsi="Times New Roman"/>
                <w:sz w:val="24"/>
                <w:szCs w:val="24"/>
              </w:rPr>
              <w:t xml:space="preserve">№ 273-ФЗ </w:t>
            </w:r>
            <w:r w:rsidR="004F72AD">
              <w:rPr>
                <w:rFonts w:ascii="Times New Roman" w:hAnsi="Times New Roman"/>
                <w:sz w:val="24"/>
                <w:szCs w:val="24"/>
              </w:rPr>
              <w:br/>
            </w:r>
            <w:r w:rsidRPr="002A24CD">
              <w:rPr>
                <w:rFonts w:ascii="Times New Roman" w:hAnsi="Times New Roman"/>
                <w:sz w:val="24"/>
                <w:szCs w:val="24"/>
              </w:rPr>
              <w:t>«О противодействии коррупции».</w:t>
            </w:r>
          </w:p>
          <w:p w:rsidR="00DF7611" w:rsidRPr="002A24CD" w:rsidRDefault="00DF7611" w:rsidP="004F72AD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24C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  <w:r w:rsidRPr="002A24CD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ведется работа, направленная на правовое просвещение в области противодействия коррупции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ражданских с</w:t>
            </w:r>
            <w:r w:rsidRPr="002A24CD">
              <w:rPr>
                <w:rFonts w:ascii="Times New Roman" w:hAnsi="Times New Roman" w:cs="Times New Roman"/>
                <w:sz w:val="24"/>
                <w:szCs w:val="24"/>
              </w:rPr>
              <w:t xml:space="preserve">лужащих. </w:t>
            </w:r>
            <w:r w:rsidRPr="002A24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Сотрудники отдела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правового и кадрового обеспечения Комитета</w:t>
            </w:r>
            <w:r w:rsidRPr="002A24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постоянной основе консультируют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ражданских </w:t>
            </w:r>
            <w:r w:rsidRPr="002A24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служащих по вопросам противодействия коррупции, возникающим при прохождении государственной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2A24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Санкт-Петербурга. </w:t>
            </w:r>
          </w:p>
          <w:p w:rsidR="00DF7611" w:rsidRPr="002A24CD" w:rsidRDefault="00DF7611" w:rsidP="004F72AD">
            <w:pPr>
              <w:autoSpaceDE w:val="0"/>
              <w:autoSpaceDN w:val="0"/>
              <w:adjustRightInd w:val="0"/>
              <w:ind w:right="147" w:firstLine="438"/>
              <w:jc w:val="both"/>
            </w:pPr>
            <w:r w:rsidRPr="002A24CD">
              <w:t xml:space="preserve">В рамках семинара, состоявшегося </w:t>
            </w:r>
            <w:r>
              <w:t>10</w:t>
            </w:r>
            <w:r w:rsidRPr="002A24CD">
              <w:t xml:space="preserve">.02.2020, </w:t>
            </w:r>
            <w:r>
              <w:t xml:space="preserve">гражданские </w:t>
            </w:r>
            <w:r w:rsidRPr="002A24CD">
              <w:t xml:space="preserve">служащие проинформированы о том, что непринятие </w:t>
            </w:r>
            <w:r>
              <w:t>гражданскими служащими</w:t>
            </w:r>
            <w:r w:rsidRPr="002A24CD">
              <w:t xml:space="preserve">, являющимся стороной конфликта интересов, мер </w:t>
            </w:r>
            <w:r>
              <w:br/>
            </w:r>
            <w:r w:rsidRPr="002A24CD">
              <w:t xml:space="preserve">по предотвращению или урегулированию конфликта интересов является правонарушением, влекущим увольнение </w:t>
            </w:r>
            <w:r w:rsidR="005B4990">
              <w:t xml:space="preserve">гражданского </w:t>
            </w:r>
            <w:r w:rsidRPr="002A24CD">
              <w:t>служащего с гражданской службы.</w:t>
            </w:r>
          </w:p>
          <w:p w:rsidR="00DF7611" w:rsidRPr="002A24CD" w:rsidRDefault="00DF7611" w:rsidP="004F72AD">
            <w:pPr>
              <w:ind w:left="23" w:right="147" w:firstLine="438"/>
              <w:jc w:val="both"/>
            </w:pPr>
            <w:r w:rsidRPr="002A24CD">
              <w:t xml:space="preserve">На </w:t>
            </w:r>
            <w:r w:rsidR="005B4990">
              <w:t xml:space="preserve">проводимых </w:t>
            </w:r>
            <w:r w:rsidRPr="002A24CD">
              <w:t>аттестациях и квалификационных экзаменах особое внимание удел</w:t>
            </w:r>
            <w:r w:rsidR="005B4990">
              <w:t>яется</w:t>
            </w:r>
            <w:r w:rsidRPr="002A24CD">
              <w:t xml:space="preserve"> наличию </w:t>
            </w:r>
            <w:r w:rsidR="005B4990">
              <w:t xml:space="preserve">у гражданских </w:t>
            </w:r>
            <w:r w:rsidRPr="002A24CD">
              <w:t>служащих знаний в области противодействия коррупции.</w:t>
            </w:r>
          </w:p>
          <w:p w:rsidR="00DF7611" w:rsidRPr="002A24CD" w:rsidRDefault="00DF7611" w:rsidP="004F72AD">
            <w:pPr>
              <w:ind w:left="23" w:right="147" w:firstLine="438"/>
              <w:jc w:val="both"/>
            </w:pPr>
            <w:r w:rsidRPr="002A24CD">
              <w:t xml:space="preserve"> С целью выявления возможных случаев конфликта интересов анализируются анкетные данные лиц, </w:t>
            </w:r>
            <w:r w:rsidR="005B4990">
              <w:t xml:space="preserve">впервые </w:t>
            </w:r>
            <w:r w:rsidRPr="002A24CD">
              <w:t xml:space="preserve">поступающих </w:t>
            </w:r>
            <w:r w:rsidR="005B4990">
              <w:br/>
            </w:r>
            <w:r w:rsidRPr="002A24CD">
              <w:t>на государственную гражданс</w:t>
            </w:r>
            <w:r w:rsidR="005B4990">
              <w:t xml:space="preserve">кую службу Санкт-Петербурга </w:t>
            </w:r>
            <w:r w:rsidR="005B4990">
              <w:br/>
              <w:t xml:space="preserve">для замещения должностей государственной гражданской службы </w:t>
            </w:r>
            <w:r w:rsidR="005B4990">
              <w:br/>
              <w:t>в Комитете (6 чел.</w:t>
            </w:r>
            <w:r w:rsidRPr="002A24CD">
              <w:t>).</w:t>
            </w:r>
          </w:p>
        </w:tc>
      </w:tr>
      <w:tr w:rsidR="001E373D" w:rsidRPr="00DF7611" w:rsidTr="009465D1">
        <w:tc>
          <w:tcPr>
            <w:tcW w:w="567" w:type="dxa"/>
          </w:tcPr>
          <w:p w:rsidR="001E373D" w:rsidRPr="00DF7611" w:rsidRDefault="001E373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2.6</w:t>
            </w:r>
          </w:p>
        </w:tc>
        <w:tc>
          <w:tcPr>
            <w:tcW w:w="5103" w:type="dxa"/>
          </w:tcPr>
          <w:p w:rsidR="001E373D" w:rsidRPr="00DF7611" w:rsidRDefault="001E373D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</w:t>
            </w:r>
            <w:r w:rsidRPr="00DF7611">
              <w:rPr>
                <w:rFonts w:eastAsiaTheme="minorHAnsi"/>
                <w:lang w:eastAsia="en-US"/>
              </w:rPr>
              <w:lastRenderedPageBreak/>
              <w:t>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85" w:type="dxa"/>
          </w:tcPr>
          <w:p w:rsidR="004B440A" w:rsidRPr="00DF7611" w:rsidRDefault="001E373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 xml:space="preserve">В течение </w:t>
            </w:r>
          </w:p>
          <w:p w:rsidR="001E373D" w:rsidRPr="00DF7611" w:rsidRDefault="001E373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1E373D" w:rsidRPr="00DF7611" w:rsidRDefault="00BB2506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Обращения</w:t>
            </w:r>
            <w:r w:rsidR="00C71C8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представителя нанимателя на участие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C71C8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C71C8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или вхождения в состав коллегиальных органов управления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C71C8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отчетном периоде не поступали.</w:t>
            </w:r>
          </w:p>
        </w:tc>
      </w:tr>
      <w:tr w:rsidR="00C71C84" w:rsidRPr="00DF7611" w:rsidTr="009465D1">
        <w:tc>
          <w:tcPr>
            <w:tcW w:w="567" w:type="dxa"/>
          </w:tcPr>
          <w:p w:rsidR="00C71C84" w:rsidRPr="00DF7611" w:rsidRDefault="00C71C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>2.7</w:t>
            </w:r>
          </w:p>
        </w:tc>
        <w:tc>
          <w:tcPr>
            <w:tcW w:w="5103" w:type="dxa"/>
          </w:tcPr>
          <w:p w:rsidR="00C71C84" w:rsidRPr="00DF7611" w:rsidRDefault="00C71C84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5" w:type="dxa"/>
          </w:tcPr>
          <w:p w:rsidR="00C71C84" w:rsidRPr="00DF7611" w:rsidRDefault="00C71C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</w:tcPr>
          <w:p w:rsidR="00C71C84" w:rsidRPr="00DF7611" w:rsidRDefault="00C71C84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1775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отчётном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периоде заседания Комиссии </w:t>
            </w:r>
            <w:r w:rsidR="00584856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</w:t>
            </w:r>
            <w:r w:rsidR="00BB2506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="00584856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анкт-Петербурга в Комитете территориального развития Санкт-Пете</w:t>
            </w:r>
            <w:r w:rsidR="00BB2506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рбурга,</w:t>
            </w:r>
            <w:r w:rsidR="00584856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урегулированию конфликта интересов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проводились</w:t>
            </w:r>
            <w:r w:rsidR="00B13FA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связи с отсутствием оснований для их проведения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71C84" w:rsidRPr="00DF7611" w:rsidTr="009465D1">
        <w:tc>
          <w:tcPr>
            <w:tcW w:w="567" w:type="dxa"/>
          </w:tcPr>
          <w:p w:rsidR="00C71C84" w:rsidRPr="00DF7611" w:rsidRDefault="00C71C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2.8</w:t>
            </w:r>
          </w:p>
        </w:tc>
        <w:tc>
          <w:tcPr>
            <w:tcW w:w="5103" w:type="dxa"/>
          </w:tcPr>
          <w:p w:rsidR="00C71C84" w:rsidRPr="00DF7611" w:rsidRDefault="00C71C84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85" w:type="dxa"/>
          </w:tcPr>
          <w:p w:rsidR="00C71C84" w:rsidRPr="00DF7611" w:rsidRDefault="00C71C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8C7E11" w:rsidRPr="00DF7611" w:rsidRDefault="008C7E11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сообщению гражданскими служащими </w:t>
            </w:r>
            <w:r w:rsidR="00F843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Комитета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 получении ими подарка в связи с их должностным положением или в связи с исполнением ими служебных обязанностей организована. Приказом </w:t>
            </w:r>
            <w:r w:rsidR="005E40C3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от </w:t>
            </w:r>
            <w:r w:rsidR="00F843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29.12.2017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№</w:t>
            </w:r>
            <w:r w:rsidR="002F3ED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43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111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F843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43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утверждён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</w:t>
            </w:r>
            <w:r w:rsidR="00F843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Комитете территориального развития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Санкт-Петербурга, в связи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их должностным положением или исполнением ими должностных (служебных) обязанностей.</w:t>
            </w:r>
          </w:p>
          <w:p w:rsidR="00C71C84" w:rsidRPr="00DF7611" w:rsidRDefault="008C7E11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Гражданским</w:t>
            </w:r>
            <w:r w:rsidR="002F3ED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служащим</w:t>
            </w:r>
            <w:r w:rsidR="002F3ED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Комитета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сдано </w:t>
            </w:r>
            <w:r w:rsidR="002F3ED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F8439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подарк</w:t>
            </w:r>
            <w:r w:rsidR="002F3ED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ов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C7E11" w:rsidRPr="00DF7611" w:rsidTr="009465D1">
        <w:tc>
          <w:tcPr>
            <w:tcW w:w="567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2.9</w:t>
            </w:r>
          </w:p>
        </w:tc>
        <w:tc>
          <w:tcPr>
            <w:tcW w:w="5103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Организация работы по реализации требований </w:t>
            </w:r>
            <w:hyperlink r:id="rId8" w:history="1">
              <w:r w:rsidRPr="00DF7611">
                <w:rPr>
                  <w:rFonts w:eastAsiaTheme="minorHAnsi"/>
                  <w:lang w:eastAsia="en-US"/>
                </w:rPr>
                <w:t>статьи 12</w:t>
              </w:r>
            </w:hyperlink>
            <w:r w:rsidRPr="00DF7611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4B440A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8C7E11" w:rsidRPr="00DF7611" w:rsidRDefault="00B13FA2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В 2020 году в Комитет поступило 2 сообщения от организаций </w:t>
            </w:r>
            <w:r w:rsidR="004F72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о заключении трудового договора с гражданами, замещавшими должности государственной службы Санкт-Петербурга в Комитете, включенными в Перечень.</w:t>
            </w:r>
            <w:r w:rsidR="005B4990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законодательства соблюдены, конфликт интересов отсутствует.</w:t>
            </w:r>
          </w:p>
        </w:tc>
      </w:tr>
      <w:tr w:rsidR="00B13FA2" w:rsidRPr="00DF7611" w:rsidTr="009465D1">
        <w:tc>
          <w:tcPr>
            <w:tcW w:w="567" w:type="dxa"/>
          </w:tcPr>
          <w:p w:rsidR="00B13FA2" w:rsidRPr="00DF7611" w:rsidRDefault="00B13FA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2.10</w:t>
            </w:r>
          </w:p>
        </w:tc>
        <w:tc>
          <w:tcPr>
            <w:tcW w:w="5103" w:type="dxa"/>
          </w:tcPr>
          <w:p w:rsidR="00B13FA2" w:rsidRPr="00DF7611" w:rsidRDefault="00B13FA2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B13FA2" w:rsidRPr="00DF7611" w:rsidRDefault="00B13FA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B13FA2" w:rsidRPr="00DF7611" w:rsidRDefault="00B13FA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B13FA2" w:rsidRPr="00DF7611" w:rsidRDefault="005B4990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10.02.2020 проведен</w:t>
            </w:r>
            <w:r w:rsidR="00B13FA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семинар с государственными гражданскими служащими Комитета, также проведено 47 бесед о порядке представления гражданскими служащими Комитета сведений о своих доходах, расходах, об имуществе и обязательствах имущественного характера, а также о доходах, расходах, об имуществе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B13FA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обязательствах имущественного характера своих супруги (супруга) и несовершеннолетних детей; о порядке проверки достоверности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B13FA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и полноты сведений, представляемых гражданскими слу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жащими Комитета в соответствии с действующим </w:t>
            </w:r>
            <w:r w:rsidR="00B13FA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законодательством.</w:t>
            </w:r>
          </w:p>
        </w:tc>
      </w:tr>
      <w:tr w:rsidR="001B44AD" w:rsidRPr="00DF7611" w:rsidTr="009465D1">
        <w:tc>
          <w:tcPr>
            <w:tcW w:w="567" w:type="dxa"/>
          </w:tcPr>
          <w:p w:rsidR="001B44AD" w:rsidRPr="00DF7611" w:rsidRDefault="001B44A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lastRenderedPageBreak/>
              <w:t>2.11</w:t>
            </w:r>
          </w:p>
        </w:tc>
        <w:tc>
          <w:tcPr>
            <w:tcW w:w="5103" w:type="dxa"/>
          </w:tcPr>
          <w:p w:rsidR="001B44AD" w:rsidRPr="00DF7611" w:rsidRDefault="001B44AD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4B440A" w:rsidRPr="00DF7611" w:rsidRDefault="001B44A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1B44AD" w:rsidRPr="00DF7611" w:rsidRDefault="001B44A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1B44AD" w:rsidRPr="00DF7611" w:rsidRDefault="001B44AD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 поступлении граждан на государственную гражданскую службу Санкт-Петербурга в </w:t>
            </w:r>
            <w:r w:rsidR="00E5004F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Комитете</w:t>
            </w:r>
            <w:r w:rsidR="00B13FA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все </w:t>
            </w:r>
            <w:r w:rsidR="00B13FA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граждане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 личную роспись знакомятся с Перечнем документов по противодействию коррупции при прохождении государственной гражданской службы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Санкт-Петербурга.</w:t>
            </w:r>
          </w:p>
        </w:tc>
      </w:tr>
      <w:tr w:rsidR="001B44AD" w:rsidRPr="00DF7611" w:rsidTr="009465D1">
        <w:tc>
          <w:tcPr>
            <w:tcW w:w="567" w:type="dxa"/>
          </w:tcPr>
          <w:p w:rsidR="001B44AD" w:rsidRPr="00DF7611" w:rsidRDefault="001B44A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2.13</w:t>
            </w:r>
          </w:p>
        </w:tc>
        <w:tc>
          <w:tcPr>
            <w:tcW w:w="5103" w:type="dxa"/>
          </w:tcPr>
          <w:p w:rsidR="001B44AD" w:rsidRPr="00DF7611" w:rsidRDefault="001B44AD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5" w:type="dxa"/>
          </w:tcPr>
          <w:p w:rsidR="004B440A" w:rsidRPr="00DF7611" w:rsidRDefault="001B44A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1B44AD" w:rsidRPr="00DF7611" w:rsidRDefault="001B44AD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1B44AD" w:rsidRPr="00DF7611" w:rsidRDefault="001B44AD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Консультативная помощь оказывается по мере необходимости.</w:t>
            </w:r>
          </w:p>
        </w:tc>
      </w:tr>
      <w:tr w:rsidR="00CD0D84" w:rsidRPr="00DF7611" w:rsidTr="009465D1">
        <w:tc>
          <w:tcPr>
            <w:tcW w:w="567" w:type="dxa"/>
          </w:tcPr>
          <w:p w:rsidR="00CD0D84" w:rsidRPr="00DF7611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2.14</w:t>
            </w:r>
          </w:p>
        </w:tc>
        <w:tc>
          <w:tcPr>
            <w:tcW w:w="5103" w:type="dxa"/>
          </w:tcPr>
          <w:p w:rsidR="00CD0D84" w:rsidRPr="00DF7611" w:rsidRDefault="00CD0D84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5" w:type="dxa"/>
          </w:tcPr>
          <w:p w:rsidR="00CD0D84" w:rsidRPr="00DF7611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CD0D84" w:rsidRPr="00DF7611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 w:val="restart"/>
          </w:tcPr>
          <w:p w:rsidR="00CD0D84" w:rsidRPr="00DF7611" w:rsidRDefault="00CD0D84" w:rsidP="004F72AD">
            <w:pPr>
              <w:pStyle w:val="Default"/>
              <w:ind w:right="147" w:firstLine="438"/>
              <w:jc w:val="both"/>
              <w:rPr>
                <w:rFonts w:ascii="Times New Roman" w:hAnsi="Times New Roman" w:cs="Times New Roman"/>
              </w:rPr>
            </w:pPr>
            <w:r w:rsidRPr="00DF7611">
              <w:rPr>
                <w:rFonts w:ascii="Times New Roman" w:hAnsi="Times New Roman" w:cs="Times New Roman"/>
              </w:rPr>
              <w:t xml:space="preserve">Для государственных гражданских служащих Комитета подготовлена </w:t>
            </w:r>
            <w:r w:rsidRPr="00DF7611">
              <w:rPr>
                <w:rFonts w:ascii="Times New Roman" w:hAnsi="Times New Roman" w:cs="Times New Roman"/>
                <w:bCs/>
              </w:rPr>
              <w:t xml:space="preserve">Памятка об обязанностях, запретах и ограничениях, установленных в целях противодействия коррупции (размещена </w:t>
            </w:r>
            <w:r w:rsidR="004F72AD">
              <w:rPr>
                <w:rFonts w:ascii="Times New Roman" w:hAnsi="Times New Roman" w:cs="Times New Roman"/>
                <w:bCs/>
              </w:rPr>
              <w:br/>
            </w:r>
            <w:r w:rsidRPr="00DF7611">
              <w:rPr>
                <w:rFonts w:ascii="Times New Roman" w:hAnsi="Times New Roman" w:cs="Times New Roman"/>
                <w:bCs/>
              </w:rPr>
              <w:t xml:space="preserve">на официальном сайте Комитета в разделе «Противодействие коррупции» - «Методические материалы), а также Памятка </w:t>
            </w:r>
            <w:r w:rsidRPr="00DF7611">
              <w:rPr>
                <w:rFonts w:ascii="Times New Roman" w:hAnsi="Times New Roman" w:cs="Times New Roman"/>
              </w:rPr>
              <w:t>по вопросам противодействия коррупции. Гражданские служащие Комитета ознакомлены под роспись с данными документами.</w:t>
            </w:r>
          </w:p>
          <w:p w:rsidR="00CD0D84" w:rsidRPr="00DF7611" w:rsidRDefault="00CD0D84" w:rsidP="004F72AD">
            <w:pPr>
              <w:pStyle w:val="Default"/>
              <w:ind w:right="147" w:firstLine="438"/>
              <w:jc w:val="both"/>
              <w:rPr>
                <w:rFonts w:ascii="Times New Roman" w:hAnsi="Times New Roman" w:cs="Times New Roman"/>
              </w:rPr>
            </w:pPr>
            <w:r w:rsidRPr="00DF7611">
              <w:rPr>
                <w:rFonts w:ascii="Times New Roman" w:hAnsi="Times New Roman" w:cs="Times New Roman"/>
              </w:rPr>
              <w:t xml:space="preserve">В данных материалах особое внимание уделено вопросам соблюдения гражданскими служащими ограничений и запретов, </w:t>
            </w:r>
            <w:r w:rsidR="004F72AD">
              <w:rPr>
                <w:rFonts w:ascii="Times New Roman" w:hAnsi="Times New Roman" w:cs="Times New Roman"/>
              </w:rPr>
              <w:br/>
            </w:r>
            <w:r w:rsidRPr="00DF7611">
              <w:rPr>
                <w:rFonts w:ascii="Times New Roman" w:hAnsi="Times New Roman" w:cs="Times New Roman"/>
              </w:rPr>
              <w:t xml:space="preserve">а также </w:t>
            </w:r>
            <w:r w:rsidR="005B4990">
              <w:rPr>
                <w:rFonts w:ascii="Times New Roman" w:hAnsi="Times New Roman" w:cs="Times New Roman"/>
              </w:rPr>
              <w:t>исполнения</w:t>
            </w:r>
            <w:r w:rsidRPr="00DF7611">
              <w:rPr>
                <w:rFonts w:ascii="Times New Roman" w:hAnsi="Times New Roman" w:cs="Times New Roman"/>
              </w:rPr>
              <w:t xml:space="preserve"> ими обязанностей, установленных в целях противодействия коррупции, недопустимости совершения коррупционных правонарушений.</w:t>
            </w:r>
          </w:p>
          <w:p w:rsidR="00CD0D84" w:rsidRPr="00DF7611" w:rsidRDefault="00CD0D84" w:rsidP="004F72AD">
            <w:pPr>
              <w:pStyle w:val="ac"/>
              <w:widowControl w:val="0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D84" w:rsidRPr="00DF7611" w:rsidRDefault="00CD0D84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0D84" w:rsidRPr="00DF7611" w:rsidTr="009465D1">
        <w:tc>
          <w:tcPr>
            <w:tcW w:w="567" w:type="dxa"/>
          </w:tcPr>
          <w:p w:rsidR="00CD0D84" w:rsidRPr="00DF7611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2.15</w:t>
            </w:r>
          </w:p>
        </w:tc>
        <w:tc>
          <w:tcPr>
            <w:tcW w:w="5103" w:type="dxa"/>
          </w:tcPr>
          <w:p w:rsidR="00CD0D84" w:rsidRPr="00DF7611" w:rsidRDefault="00CD0D84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85" w:type="dxa"/>
          </w:tcPr>
          <w:p w:rsidR="00CD0D84" w:rsidRPr="00DF7611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CD0D84" w:rsidRPr="00DF7611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/>
          </w:tcPr>
          <w:p w:rsidR="00CD0D84" w:rsidRPr="00DF7611" w:rsidRDefault="00CD0D84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D0D84" w:rsidRPr="00DF7611" w:rsidTr="009465D1">
        <w:tc>
          <w:tcPr>
            <w:tcW w:w="567" w:type="dxa"/>
          </w:tcPr>
          <w:p w:rsidR="00CD0D84" w:rsidRPr="00DF7611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2.16</w:t>
            </w:r>
          </w:p>
        </w:tc>
        <w:tc>
          <w:tcPr>
            <w:tcW w:w="5103" w:type="dxa"/>
          </w:tcPr>
          <w:p w:rsidR="00CD0D84" w:rsidRPr="00DF7611" w:rsidRDefault="00CD0D84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Проведение в исполнительных органах и ГО </w:t>
            </w:r>
            <w:r w:rsidRPr="00DF7611">
              <w:rPr>
                <w:rFonts w:eastAsiaTheme="minorHAnsi"/>
                <w:lang w:eastAsia="en-US"/>
              </w:rPr>
              <w:br/>
              <w:t>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85" w:type="dxa"/>
          </w:tcPr>
          <w:p w:rsidR="00CD0D84" w:rsidRPr="00DF7611" w:rsidRDefault="00CD0D84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vMerge/>
          </w:tcPr>
          <w:p w:rsidR="00CD0D84" w:rsidRPr="00DF7611" w:rsidRDefault="00CD0D84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B0997" w:rsidRPr="00DF7611" w:rsidTr="009465D1">
        <w:tc>
          <w:tcPr>
            <w:tcW w:w="567" w:type="dxa"/>
          </w:tcPr>
          <w:p w:rsidR="001B0997" w:rsidRPr="00DF7611" w:rsidRDefault="001B099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2.17</w:t>
            </w:r>
          </w:p>
        </w:tc>
        <w:tc>
          <w:tcPr>
            <w:tcW w:w="5103" w:type="dxa"/>
          </w:tcPr>
          <w:p w:rsidR="001B0997" w:rsidRPr="00DF7611" w:rsidRDefault="001B0997" w:rsidP="00DF7611">
            <w:pPr>
              <w:pStyle w:val="formattext"/>
              <w:spacing w:before="0" w:beforeAutospacing="0" w:after="0" w:afterAutospacing="0"/>
            </w:pPr>
            <w:r w:rsidRPr="00DF7611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</w:tc>
        <w:tc>
          <w:tcPr>
            <w:tcW w:w="1985" w:type="dxa"/>
          </w:tcPr>
          <w:p w:rsidR="004B440A" w:rsidRPr="00DF7611" w:rsidRDefault="001B0997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В течение </w:t>
            </w:r>
          </w:p>
          <w:p w:rsidR="001B0997" w:rsidRPr="00DF7611" w:rsidRDefault="001B0997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>2018-2022 гг.</w:t>
            </w:r>
          </w:p>
        </w:tc>
        <w:tc>
          <w:tcPr>
            <w:tcW w:w="7371" w:type="dxa"/>
          </w:tcPr>
          <w:p w:rsidR="001B0997" w:rsidRPr="00DF7611" w:rsidRDefault="00A84ECB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случае изменения личных данных </w:t>
            </w:r>
            <w:r w:rsidR="00386B09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гражданских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служащих </w:t>
            </w:r>
            <w:r w:rsidR="00E5004F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</w:t>
            </w:r>
            <w:r w:rsidR="00386B09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личные дела дополнялись подтверждающими документами. Также актуализированы личные дела </w:t>
            </w:r>
            <w:r w:rsidR="00386B09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гражданских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служащих</w:t>
            </w:r>
            <w:r w:rsidR="00386B09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Комитета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автоматизированной информационной системе «Управление персоналом государственных органов».</w:t>
            </w:r>
          </w:p>
        </w:tc>
      </w:tr>
      <w:tr w:rsidR="001B44AD" w:rsidRPr="00DF7611" w:rsidTr="00B90B8C">
        <w:tc>
          <w:tcPr>
            <w:tcW w:w="15026" w:type="dxa"/>
            <w:gridSpan w:val="4"/>
            <w:vAlign w:val="center"/>
          </w:tcPr>
          <w:p w:rsidR="001B44AD" w:rsidRPr="00DF7611" w:rsidRDefault="00EA5372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Организация работы по противодействию коррупции в ГУ и ГУП</w:t>
            </w:r>
          </w:p>
        </w:tc>
      </w:tr>
      <w:tr w:rsidR="00EA5372" w:rsidRPr="00DF7611" w:rsidTr="008A375A">
        <w:tc>
          <w:tcPr>
            <w:tcW w:w="567" w:type="dxa"/>
          </w:tcPr>
          <w:p w:rsidR="00EA5372" w:rsidRPr="00DF7611" w:rsidRDefault="00EA537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3.2</w:t>
            </w:r>
          </w:p>
        </w:tc>
        <w:tc>
          <w:tcPr>
            <w:tcW w:w="5103" w:type="dxa"/>
          </w:tcPr>
          <w:p w:rsidR="00EA5372" w:rsidRPr="00DF7611" w:rsidRDefault="00EA5372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85" w:type="dxa"/>
          </w:tcPr>
          <w:p w:rsidR="00EA5372" w:rsidRPr="00DF7611" w:rsidRDefault="00EA5372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371" w:type="dxa"/>
          </w:tcPr>
          <w:p w:rsidR="00EA5372" w:rsidRPr="00DF7611" w:rsidRDefault="00601480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Информация из органов прокуратуры, правоохранительных, контролирующих органов </w:t>
            </w:r>
            <w:r w:rsidR="00D27F49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выявлению коррупционных правонарушений в ГУ не поступала.</w:t>
            </w:r>
          </w:p>
        </w:tc>
      </w:tr>
      <w:tr w:rsidR="00A6062F" w:rsidRPr="00DF7611" w:rsidTr="00157A69">
        <w:tc>
          <w:tcPr>
            <w:tcW w:w="567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3.3</w:t>
            </w:r>
          </w:p>
        </w:tc>
        <w:tc>
          <w:tcPr>
            <w:tcW w:w="5103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985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Ежегодно,</w:t>
            </w:r>
          </w:p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I квартал</w:t>
            </w:r>
          </w:p>
        </w:tc>
        <w:tc>
          <w:tcPr>
            <w:tcW w:w="7371" w:type="dxa"/>
          </w:tcPr>
          <w:p w:rsidR="00A6062F" w:rsidRPr="00DF7611" w:rsidRDefault="00A2489E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Совещание с руководителями (заместителями руководителей) ГУ по вопросам организации работы по противодействию </w:t>
            </w:r>
            <w:r w:rsidR="00B74D63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коррупции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B74D63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ГУ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проведено</w:t>
            </w:r>
            <w:r w:rsidR="00CD0D8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03.02.2020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C76401" w:rsidRPr="00DF7611" w:rsidTr="00157A69">
        <w:tc>
          <w:tcPr>
            <w:tcW w:w="567" w:type="dxa"/>
          </w:tcPr>
          <w:p w:rsidR="00C76401" w:rsidRPr="00DF7611" w:rsidRDefault="00C7640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3.4.</w:t>
            </w:r>
          </w:p>
        </w:tc>
        <w:tc>
          <w:tcPr>
            <w:tcW w:w="5103" w:type="dxa"/>
          </w:tcPr>
          <w:p w:rsidR="00C76401" w:rsidRPr="00DF7611" w:rsidRDefault="00C7640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985" w:type="dxa"/>
          </w:tcPr>
          <w:p w:rsidR="00C76401" w:rsidRPr="00DF7611" w:rsidRDefault="00C7640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Ежегодно,</w:t>
            </w:r>
          </w:p>
          <w:p w:rsidR="00C76401" w:rsidRPr="00DF7611" w:rsidRDefault="00C7640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III квартал</w:t>
            </w:r>
          </w:p>
        </w:tc>
        <w:tc>
          <w:tcPr>
            <w:tcW w:w="7371" w:type="dxa"/>
          </w:tcPr>
          <w:p w:rsidR="00C76401" w:rsidRPr="00DF7611" w:rsidRDefault="005B4990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Обучающие</w:t>
            </w:r>
            <w:r w:rsidR="00C7640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мероприяти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="00C7640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должностным лицом ГУ, ответственным за профилактику коррупционных и иных правонарушений</w:t>
            </w:r>
            <w:r w:rsidR="005C58F6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и представителями ГУ  проведен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 04.06.2020,</w:t>
            </w:r>
            <w:r w:rsidR="005C58F6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29</w:t>
            </w:r>
            <w:r w:rsidR="00C7640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.10.20</w:t>
            </w:r>
            <w:r w:rsidR="005C58F6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="00C76401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6062F" w:rsidRPr="00DF7611" w:rsidTr="00056BDA">
        <w:tc>
          <w:tcPr>
            <w:tcW w:w="567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3.5</w:t>
            </w:r>
          </w:p>
        </w:tc>
        <w:tc>
          <w:tcPr>
            <w:tcW w:w="5103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9" w:history="1">
              <w:r w:rsidRPr="00DF7611">
                <w:rPr>
                  <w:rFonts w:eastAsiaTheme="minorHAnsi"/>
                  <w:lang w:eastAsia="en-US"/>
                </w:rPr>
                <w:t>закона</w:t>
              </w:r>
            </w:hyperlink>
            <w:r w:rsidRPr="00DF7611">
              <w:rPr>
                <w:rFonts w:eastAsiaTheme="minorHAnsi"/>
                <w:lang w:eastAsia="en-US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85" w:type="dxa"/>
          </w:tcPr>
          <w:p w:rsidR="004B440A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A6062F" w:rsidRPr="00DF7611" w:rsidRDefault="00A6062F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обращений граждан, общественных объединений или объединений юридических лиц не поступало.</w:t>
            </w:r>
          </w:p>
        </w:tc>
      </w:tr>
      <w:tr w:rsidR="00A6062F" w:rsidRPr="00DF7611" w:rsidTr="006D4772">
        <w:tc>
          <w:tcPr>
            <w:tcW w:w="567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3.6</w:t>
            </w:r>
          </w:p>
        </w:tc>
        <w:tc>
          <w:tcPr>
            <w:tcW w:w="5103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5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Январь-апрель, ежегодно</w:t>
            </w:r>
          </w:p>
        </w:tc>
        <w:tc>
          <w:tcPr>
            <w:tcW w:w="7371" w:type="dxa"/>
          </w:tcPr>
          <w:p w:rsidR="00A6062F" w:rsidRPr="00DF7611" w:rsidRDefault="000C4972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Руководителем </w:t>
            </w:r>
            <w:r w:rsidR="004E19F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представлены сведения </w:t>
            </w:r>
            <w:r w:rsidR="004E19F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 доходах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4E19F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имуществе и обязательствах имущественного характера, а также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4E19F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 доходах, об имуществе и обязательствах имущественного характера своих супруги (супруга) и несовершеннолетних детей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установленные действующим законодательством сроки</w:t>
            </w:r>
            <w:r w:rsidR="004E19F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27F26" w:rsidRPr="00DF7611" w:rsidTr="006D4772">
        <w:tc>
          <w:tcPr>
            <w:tcW w:w="567" w:type="dxa"/>
          </w:tcPr>
          <w:p w:rsidR="00827F26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3.7 </w:t>
            </w:r>
          </w:p>
        </w:tc>
        <w:tc>
          <w:tcPr>
            <w:tcW w:w="5103" w:type="dxa"/>
          </w:tcPr>
          <w:p w:rsidR="00827F26" w:rsidRPr="00DF7611" w:rsidRDefault="00827F26" w:rsidP="00DF7611">
            <w:pPr>
              <w:pStyle w:val="formattext"/>
              <w:spacing w:before="0" w:beforeAutospacing="0" w:after="0" w:afterAutospacing="0"/>
            </w:pPr>
            <w:r w:rsidRPr="00DF7611"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1985" w:type="dxa"/>
          </w:tcPr>
          <w:p w:rsidR="00827F26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2018 г., </w:t>
            </w:r>
          </w:p>
          <w:p w:rsidR="00827F26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2019 г., </w:t>
            </w:r>
          </w:p>
          <w:p w:rsidR="00827F26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2020 г., </w:t>
            </w:r>
          </w:p>
          <w:p w:rsidR="00827F26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2021 г., </w:t>
            </w:r>
          </w:p>
          <w:p w:rsidR="00827F26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май 2022 г. </w:t>
            </w:r>
          </w:p>
        </w:tc>
        <w:tc>
          <w:tcPr>
            <w:tcW w:w="7371" w:type="dxa"/>
          </w:tcPr>
          <w:p w:rsidR="00827F26" w:rsidRPr="00DF7611" w:rsidRDefault="004E19F4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Сведения о доходах, об имуществе и обязательствах имущественного характера, а также о доходах, об имуществе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обязательствах имущественного характера своих супруги (супруга)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несовершеннолетних детей 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руководителя</w:t>
            </w:r>
            <w:r w:rsidR="000C497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</w:t>
            </w:r>
            <w:r w:rsidR="000C497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размещ</w:t>
            </w:r>
            <w:r w:rsidR="000C497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ены 19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.08.</w:t>
            </w:r>
            <w:r w:rsidR="000C497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2020 (28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.08.2020</w:t>
            </w:r>
            <w:r w:rsidR="000C4972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уточненные сведения).</w:t>
            </w:r>
          </w:p>
        </w:tc>
      </w:tr>
      <w:tr w:rsidR="00A6062F" w:rsidRPr="00DF7611" w:rsidTr="005C33A1">
        <w:tc>
          <w:tcPr>
            <w:tcW w:w="567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3.8</w:t>
            </w:r>
          </w:p>
        </w:tc>
        <w:tc>
          <w:tcPr>
            <w:tcW w:w="5103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985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На основании поступившей информации</w:t>
            </w:r>
          </w:p>
        </w:tc>
        <w:tc>
          <w:tcPr>
            <w:tcW w:w="7371" w:type="dxa"/>
          </w:tcPr>
          <w:p w:rsidR="008C7E11" w:rsidRPr="00DF7611" w:rsidRDefault="008C7E11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744378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проверки достоверности и полноты сведений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 доходах, об имуществе и обязательствах имущественного характера, представляемых гражданами, претендующими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за</w:t>
            </w:r>
            <w:r w:rsidR="004E19F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мещение должностей руководителя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и </w:t>
            </w:r>
            <w:r w:rsidR="00E56FBB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руководителем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проводились.</w:t>
            </w:r>
          </w:p>
          <w:p w:rsidR="00A6062F" w:rsidRPr="00DF7611" w:rsidRDefault="00A6062F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062F" w:rsidRPr="00DF7611" w:rsidTr="004B3194">
        <w:tc>
          <w:tcPr>
            <w:tcW w:w="567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3.9</w:t>
            </w:r>
          </w:p>
        </w:tc>
        <w:tc>
          <w:tcPr>
            <w:tcW w:w="5103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Осуществление анализа деятельности ГУ и ГУП по реализации положений </w:t>
            </w:r>
            <w:hyperlink r:id="rId10" w:history="1">
              <w:r w:rsidRPr="00DF7611">
                <w:rPr>
                  <w:rFonts w:eastAsiaTheme="minorHAnsi"/>
                  <w:lang w:eastAsia="en-US"/>
                </w:rPr>
                <w:t>статьи 13.3</w:t>
              </w:r>
            </w:hyperlink>
            <w:r w:rsidRPr="00DF7611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A6062F" w:rsidRPr="00DF7611" w:rsidRDefault="00A6062F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E56FBB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учреждении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определены должностные лица, ответственные 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пр</w:t>
            </w:r>
            <w:r w:rsidR="004E19F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отиводействие коррупции; принят кодекс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этики и служебного поведения сотрудни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ков; проходят заседания комиссии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противодействию коррупции; </w:t>
            </w:r>
            <w:r w:rsidR="00744378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ведётся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работа по предотвращению конфликта интересов.</w:t>
            </w:r>
          </w:p>
        </w:tc>
      </w:tr>
      <w:tr w:rsidR="00A6062F" w:rsidRPr="00DF7611" w:rsidTr="00F07738">
        <w:tc>
          <w:tcPr>
            <w:tcW w:w="567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3.10</w:t>
            </w:r>
          </w:p>
        </w:tc>
        <w:tc>
          <w:tcPr>
            <w:tcW w:w="5103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985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shd w:val="clear" w:color="auto" w:fill="auto"/>
          </w:tcPr>
          <w:p w:rsidR="007F7F04" w:rsidRPr="00DF7611" w:rsidRDefault="004E19F4" w:rsidP="004F72AD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Учреждение не предоставляет платные услуги.</w:t>
            </w:r>
          </w:p>
        </w:tc>
      </w:tr>
      <w:tr w:rsidR="00A6062F" w:rsidRPr="00DF7611" w:rsidTr="00377F69">
        <w:tc>
          <w:tcPr>
            <w:tcW w:w="567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3.11</w:t>
            </w:r>
          </w:p>
        </w:tc>
        <w:tc>
          <w:tcPr>
            <w:tcW w:w="5103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5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</w:tcPr>
          <w:p w:rsidR="003D1B4C" w:rsidRPr="00DF7611" w:rsidRDefault="004E19F4" w:rsidP="004F72AD">
            <w:pPr>
              <w:tabs>
                <w:tab w:val="left" w:pos="1103"/>
              </w:tabs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</w:t>
            </w:r>
            <w:r w:rsidR="00E56FBB" w:rsidRPr="00DF7611">
              <w:rPr>
                <w:rFonts w:eastAsiaTheme="minorHAnsi"/>
                <w:lang w:eastAsia="en-US"/>
              </w:rPr>
              <w:t>учреждении</w:t>
            </w:r>
            <w:r w:rsidRPr="00DF7611">
              <w:rPr>
                <w:rFonts w:eastAsiaTheme="minorHAnsi"/>
                <w:lang w:eastAsia="en-US"/>
              </w:rPr>
              <w:t xml:space="preserve"> разработано и принято положение</w:t>
            </w:r>
            <w:r w:rsidR="003D1B4C" w:rsidRPr="00DF7611">
              <w:rPr>
                <w:rFonts w:eastAsiaTheme="minorHAnsi"/>
                <w:lang w:eastAsia="en-US"/>
              </w:rPr>
              <w:t xml:space="preserve"> об организации оплаты и стимулирования труда работников.</w:t>
            </w:r>
            <w:r w:rsidR="00B90B8C" w:rsidRPr="00DF7611">
              <w:rPr>
                <w:rFonts w:eastAsiaTheme="minorHAnsi"/>
                <w:lang w:eastAsia="en-US"/>
              </w:rPr>
              <w:t xml:space="preserve"> Анализ соответствия законодательству локальных нормативных актов </w:t>
            </w:r>
            <w:r w:rsidR="00E56FBB" w:rsidRPr="00DF7611">
              <w:rPr>
                <w:rFonts w:eastAsiaTheme="minorHAnsi"/>
                <w:lang w:eastAsia="en-US"/>
              </w:rPr>
              <w:t>учреждения</w:t>
            </w:r>
            <w:r w:rsidR="00B90B8C" w:rsidRPr="00DF7611">
              <w:rPr>
                <w:rFonts w:eastAsiaTheme="minorHAnsi"/>
                <w:lang w:eastAsia="en-US"/>
              </w:rPr>
              <w:t>, устанавливающих системы доплат и надбавок стимулирующего характера и системы премирования</w:t>
            </w:r>
            <w:r w:rsidR="00BB2506" w:rsidRPr="00DF7611">
              <w:rPr>
                <w:rFonts w:eastAsiaTheme="minorHAnsi"/>
                <w:lang w:eastAsia="en-US"/>
              </w:rPr>
              <w:t>,</w:t>
            </w:r>
            <w:r w:rsidR="00B90B8C" w:rsidRPr="00DF7611">
              <w:rPr>
                <w:rFonts w:eastAsiaTheme="minorHAnsi"/>
                <w:lang w:eastAsia="en-US"/>
              </w:rPr>
              <w:t xml:space="preserve"> проводится.</w:t>
            </w:r>
          </w:p>
        </w:tc>
      </w:tr>
      <w:tr w:rsidR="00A6062F" w:rsidRPr="00DF7611" w:rsidTr="00B95519">
        <w:tc>
          <w:tcPr>
            <w:tcW w:w="567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3.12</w:t>
            </w:r>
          </w:p>
        </w:tc>
        <w:tc>
          <w:tcPr>
            <w:tcW w:w="5103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985" w:type="dxa"/>
          </w:tcPr>
          <w:p w:rsidR="00A6062F" w:rsidRPr="00DF7611" w:rsidRDefault="00A6062F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A6062F" w:rsidRPr="00DF7611" w:rsidRDefault="007C59C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Представитель Комитета принимает на постоянной основе участие в заседаниях </w:t>
            </w:r>
            <w:r w:rsidR="00B90B8C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комисси</w:t>
            </w:r>
            <w:r w:rsidR="004B440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90B8C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противодействию коррупции </w:t>
            </w:r>
            <w:r w:rsidR="004F72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B90B8C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E56FBB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учреждении.</w:t>
            </w:r>
            <w:r w:rsidR="007F7F0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90B8C" w:rsidRPr="00DF7611" w:rsidTr="00171E87">
        <w:tc>
          <w:tcPr>
            <w:tcW w:w="15026" w:type="dxa"/>
            <w:gridSpan w:val="4"/>
          </w:tcPr>
          <w:p w:rsidR="00B90B8C" w:rsidRPr="00DF7611" w:rsidRDefault="00B90B8C" w:rsidP="004F72AD">
            <w:pPr>
              <w:pStyle w:val="ConsPlusNormal"/>
              <w:tabs>
                <w:tab w:val="left" w:pos="5685"/>
              </w:tabs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C7E11" w:rsidRPr="00DF7611" w:rsidTr="00744378">
        <w:tc>
          <w:tcPr>
            <w:tcW w:w="567" w:type="dxa"/>
            <w:shd w:val="clear" w:color="auto" w:fill="FFFFFF" w:themeFill="background1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4.1</w:t>
            </w:r>
          </w:p>
        </w:tc>
        <w:tc>
          <w:tcPr>
            <w:tcW w:w="5103" w:type="dxa"/>
            <w:shd w:val="clear" w:color="auto" w:fill="FFFFFF" w:themeFill="background1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985" w:type="dxa"/>
            <w:shd w:val="clear" w:color="auto" w:fill="FFFFFF" w:themeFill="background1"/>
          </w:tcPr>
          <w:p w:rsidR="004B440A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В течение</w:t>
            </w:r>
          </w:p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  <w:shd w:val="clear" w:color="auto" w:fill="FFFFFF" w:themeFill="background1"/>
          </w:tcPr>
          <w:p w:rsidR="008C7E11" w:rsidRPr="00DF7611" w:rsidRDefault="008C7E11" w:rsidP="00114655">
            <w:pPr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За </w:t>
            </w:r>
            <w:r w:rsidR="00177591" w:rsidRPr="00DF7611">
              <w:rPr>
                <w:rFonts w:eastAsiaTheme="minorHAnsi"/>
                <w:lang w:eastAsia="en-US"/>
              </w:rPr>
              <w:t>отчётный</w:t>
            </w:r>
            <w:r w:rsidRPr="00DF7611">
              <w:rPr>
                <w:rFonts w:eastAsiaTheme="minorHAnsi"/>
                <w:lang w:eastAsia="en-US"/>
              </w:rPr>
              <w:t xml:space="preserve"> период </w:t>
            </w:r>
            <w:r w:rsidR="00744378" w:rsidRPr="00DF7611">
              <w:rPr>
                <w:rFonts w:eastAsiaTheme="minorHAnsi"/>
                <w:lang w:eastAsia="en-US"/>
              </w:rPr>
              <w:t>Комитетом</w:t>
            </w:r>
            <w:r w:rsidRPr="00DF7611">
              <w:rPr>
                <w:rFonts w:eastAsiaTheme="minorHAnsi"/>
                <w:lang w:eastAsia="en-US"/>
              </w:rPr>
              <w:t xml:space="preserve"> </w:t>
            </w:r>
            <w:r w:rsidR="00BB2506" w:rsidRPr="00DF7611">
              <w:rPr>
                <w:rFonts w:eastAsiaTheme="minorHAnsi"/>
                <w:lang w:eastAsia="en-US"/>
              </w:rPr>
              <w:t>подготовлено</w:t>
            </w:r>
            <w:r w:rsidRPr="00DF7611">
              <w:rPr>
                <w:rFonts w:eastAsiaTheme="minorHAnsi"/>
                <w:lang w:eastAsia="en-US"/>
              </w:rPr>
              <w:t xml:space="preserve"> </w:t>
            </w:r>
            <w:r w:rsidR="000C4972" w:rsidRPr="00DF7611">
              <w:rPr>
                <w:rFonts w:eastAsiaTheme="minorHAnsi"/>
                <w:lang w:eastAsia="en-US"/>
              </w:rPr>
              <w:t>10</w:t>
            </w:r>
            <w:r w:rsidRPr="00DF7611">
              <w:rPr>
                <w:rFonts w:eastAsiaTheme="minorHAnsi"/>
                <w:lang w:eastAsia="en-US"/>
              </w:rPr>
              <w:t xml:space="preserve"> </w:t>
            </w:r>
            <w:r w:rsidR="00744378" w:rsidRPr="00DF7611">
              <w:rPr>
                <w:rFonts w:eastAsiaTheme="minorHAnsi"/>
                <w:lang w:eastAsia="en-US"/>
              </w:rPr>
              <w:t xml:space="preserve">проектов </w:t>
            </w:r>
            <w:r w:rsidR="007C59C7">
              <w:rPr>
                <w:rFonts w:eastAsiaTheme="minorHAnsi"/>
                <w:lang w:eastAsia="en-US"/>
              </w:rPr>
              <w:t>нормативных</w:t>
            </w:r>
            <w:r w:rsidR="004B440A" w:rsidRPr="00DF7611">
              <w:rPr>
                <w:rFonts w:eastAsiaTheme="minorHAnsi"/>
                <w:lang w:eastAsia="en-US"/>
              </w:rPr>
              <w:t xml:space="preserve"> правовых актов</w:t>
            </w:r>
            <w:r w:rsidRPr="00DF7611">
              <w:rPr>
                <w:rFonts w:eastAsiaTheme="minorHAnsi"/>
                <w:lang w:eastAsia="en-US"/>
              </w:rPr>
              <w:t>. Антикорруп</w:t>
            </w:r>
            <w:r w:rsidR="00744378" w:rsidRPr="00DF7611">
              <w:rPr>
                <w:rFonts w:eastAsiaTheme="minorHAnsi"/>
                <w:lang w:eastAsia="en-US"/>
              </w:rPr>
              <w:t xml:space="preserve">ционная экспертиза осуществлена. </w:t>
            </w:r>
            <w:r w:rsidRPr="00DF7611">
              <w:rPr>
                <w:rFonts w:eastAsiaTheme="minorHAnsi"/>
                <w:lang w:eastAsia="en-US"/>
              </w:rPr>
              <w:t>Про проведении правовой экспертизы</w:t>
            </w:r>
            <w:r w:rsidR="00BB2506" w:rsidRPr="00DF7611">
              <w:rPr>
                <w:rFonts w:eastAsiaTheme="minorHAnsi"/>
                <w:lang w:eastAsia="en-US"/>
              </w:rPr>
              <w:t xml:space="preserve"> проектов</w:t>
            </w:r>
            <w:r w:rsidRPr="00DF7611">
              <w:rPr>
                <w:rFonts w:eastAsiaTheme="minorHAnsi"/>
                <w:lang w:eastAsia="en-US"/>
              </w:rPr>
              <w:t xml:space="preserve"> нормативных правовых актов коррупционных фактов не выявлено.</w:t>
            </w:r>
          </w:p>
        </w:tc>
      </w:tr>
      <w:tr w:rsidR="008C7E11" w:rsidRPr="00DF7611" w:rsidTr="00C22B87">
        <w:tc>
          <w:tcPr>
            <w:tcW w:w="567" w:type="dxa"/>
            <w:shd w:val="clear" w:color="auto" w:fill="auto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4.2</w:t>
            </w:r>
          </w:p>
        </w:tc>
        <w:tc>
          <w:tcPr>
            <w:tcW w:w="5103" w:type="dxa"/>
            <w:shd w:val="clear" w:color="auto" w:fill="auto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985" w:type="dxa"/>
            <w:shd w:val="clear" w:color="auto" w:fill="auto"/>
          </w:tcPr>
          <w:p w:rsidR="004B440A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8C7E11" w:rsidRPr="00DF7611" w:rsidRDefault="008C7E11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744378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Комитетом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целях обеспечения возможности проведения независимой антикоррупционной экспертизы проекта нормативного правового акта в соответствии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 действующим законодательством осуществлена организация размещения проекта нормативного правового акта на официальном сайте 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сети Интернет.</w:t>
            </w:r>
          </w:p>
        </w:tc>
      </w:tr>
      <w:tr w:rsidR="00B90B8C" w:rsidRPr="00DF7611" w:rsidTr="00FC275B">
        <w:tc>
          <w:tcPr>
            <w:tcW w:w="15026" w:type="dxa"/>
            <w:gridSpan w:val="4"/>
          </w:tcPr>
          <w:p w:rsidR="00B90B8C" w:rsidRPr="00DF7611" w:rsidRDefault="00B90B8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C7E11" w:rsidRPr="00DF7611" w:rsidTr="003B3CE6">
        <w:tc>
          <w:tcPr>
            <w:tcW w:w="567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5.1</w:t>
            </w:r>
          </w:p>
        </w:tc>
        <w:tc>
          <w:tcPr>
            <w:tcW w:w="5103" w:type="dxa"/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1" w:history="1">
              <w:r w:rsidRPr="00DF7611">
                <w:rPr>
                  <w:rFonts w:eastAsiaTheme="minorHAnsi"/>
                  <w:lang w:eastAsia="en-US"/>
                </w:rPr>
                <w:t>законом</w:t>
              </w:r>
            </w:hyperlink>
          </w:p>
        </w:tc>
        <w:tc>
          <w:tcPr>
            <w:tcW w:w="1985" w:type="dxa"/>
          </w:tcPr>
          <w:p w:rsidR="00C901B9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8C7E11" w:rsidRPr="00DF7611" w:rsidRDefault="008C7E11" w:rsidP="00114655">
            <w:pPr>
              <w:ind w:right="147" w:firstLine="438"/>
              <w:jc w:val="both"/>
            </w:pPr>
            <w:r w:rsidRPr="00DF7611">
              <w:t xml:space="preserve">В соответствии со </w:t>
            </w:r>
            <w:r w:rsidR="00BC56B0" w:rsidRPr="00DF7611">
              <w:t>статьёй</w:t>
            </w:r>
            <w:r w:rsidRPr="00DF7611">
              <w:t xml:space="preserve"> 102 Феде</w:t>
            </w:r>
            <w:r w:rsidR="00C901B9" w:rsidRPr="00DF7611">
              <w:t xml:space="preserve">рального закона от 05.04.2013 </w:t>
            </w:r>
            <w:r w:rsidR="007C59C7">
              <w:br/>
            </w:r>
            <w:r w:rsidR="00C901B9" w:rsidRPr="00DF7611">
              <w:t xml:space="preserve">№ </w:t>
            </w:r>
            <w:r w:rsidRPr="00DF7611">
              <w:t>44-ФЗ общественные объединения и объединения юридических лиц, осуществляющие общественный контроль, вправе:</w:t>
            </w:r>
          </w:p>
          <w:p w:rsidR="008C7E11" w:rsidRPr="00DF7611" w:rsidRDefault="008C7E11" w:rsidP="00114655">
            <w:pPr>
              <w:ind w:right="147" w:firstLine="438"/>
              <w:jc w:val="both"/>
            </w:pPr>
            <w:r w:rsidRPr="00DF7611">
              <w:t xml:space="preserve">– подготавливать предложения по совершенствованию законодательства Российской Федерации о контрактной системе </w:t>
            </w:r>
            <w:r w:rsidR="007C59C7">
              <w:br/>
            </w:r>
            <w:r w:rsidRPr="00DF7611">
              <w:t>в сфере закупок;</w:t>
            </w:r>
          </w:p>
          <w:p w:rsidR="008C7E11" w:rsidRPr="00DF7611" w:rsidRDefault="008C7E11" w:rsidP="00114655">
            <w:pPr>
              <w:ind w:right="147" w:firstLine="438"/>
              <w:jc w:val="both"/>
            </w:pPr>
            <w:r w:rsidRPr="00DF7611">
              <w:t xml:space="preserve">– направлять заказчикам запросы о предоставлении информации </w:t>
            </w:r>
            <w:r w:rsidRPr="00DF7611">
              <w:br/>
              <w:t>об осуществлении закупок и о ходе исполнения контрактов;</w:t>
            </w:r>
          </w:p>
          <w:p w:rsidR="008C7E11" w:rsidRPr="00DF7611" w:rsidRDefault="008C7E11" w:rsidP="00114655">
            <w:pPr>
              <w:ind w:right="147" w:firstLine="438"/>
              <w:jc w:val="both"/>
            </w:pPr>
            <w:r w:rsidRPr="00DF7611">
              <w:t xml:space="preserve">– обращаться от своего имени в государственные органы </w:t>
            </w:r>
            <w:r w:rsidR="00114655">
              <w:br/>
            </w:r>
            <w:r w:rsidRPr="00DF7611">
              <w:t xml:space="preserve">и муниципальные органы с заявлением о проведении мероприятий </w:t>
            </w:r>
            <w:r w:rsidR="00114655">
              <w:br/>
            </w:r>
            <w:r w:rsidRPr="00DF7611">
              <w:t>по контролю в соответствии с настоящим Федеральным законом.</w:t>
            </w:r>
          </w:p>
          <w:p w:rsidR="008C7E11" w:rsidRPr="00DF7611" w:rsidRDefault="008C7E11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BC56B0" w:rsidRPr="00DF7611">
              <w:rPr>
                <w:rFonts w:ascii="Times New Roman" w:hAnsi="Times New Roman" w:cs="Times New Roman"/>
                <w:sz w:val="24"/>
                <w:szCs w:val="24"/>
              </w:rPr>
              <w:t>отчётный</w:t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 период предложений, запросов и обращений </w:t>
            </w:r>
            <w:r w:rsidR="001146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от граждан, общественных объединений и объединений юридических лиц в </w:t>
            </w:r>
            <w:r w:rsidR="00DE3748" w:rsidRPr="00DF7611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поступало.</w:t>
            </w:r>
          </w:p>
        </w:tc>
      </w:tr>
      <w:tr w:rsidR="00DE3748" w:rsidRPr="00DF7611" w:rsidTr="0030434C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DE3748" w:rsidRPr="00DF7611" w:rsidRDefault="00DE3748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5.5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E3748" w:rsidRPr="00DF7611" w:rsidRDefault="00DE3748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Опубликование заказчиками планов-графиков закупок на ряду с официальным сайтом единой информационной системы в сети «Интернет», на официальном сайте ИОГВ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E3748" w:rsidRPr="00DF7611" w:rsidRDefault="00DE3748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val="en-US" w:eastAsia="en-US"/>
              </w:rPr>
              <w:t>IV</w:t>
            </w:r>
            <w:r w:rsidRPr="00DF7611">
              <w:rPr>
                <w:rFonts w:eastAsiaTheme="minorHAnsi"/>
                <w:lang w:eastAsia="en-US"/>
              </w:rPr>
              <w:t xml:space="preserve"> квартал, ежегодно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DE3748" w:rsidRPr="00DF7611" w:rsidRDefault="00FE4FAF" w:rsidP="00307F88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Планы-графики закупок </w:t>
            </w:r>
            <w:r w:rsidR="006A7B9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размещены в декабре 2020 года.</w:t>
            </w:r>
          </w:p>
        </w:tc>
      </w:tr>
      <w:tr w:rsidR="008C7E11" w:rsidRPr="00DF7611" w:rsidTr="0030434C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5.6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C7E11" w:rsidRPr="00DF7611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2" w:history="1">
              <w:r w:rsidRPr="00DF7611">
                <w:rPr>
                  <w:rFonts w:eastAsiaTheme="minorHAnsi"/>
                  <w:lang w:eastAsia="en-US"/>
                </w:rPr>
                <w:t>Указом</w:t>
              </w:r>
            </w:hyperlink>
            <w:r w:rsidRPr="00DF7611">
              <w:rPr>
                <w:rFonts w:eastAsiaTheme="minorHAnsi"/>
                <w:lang w:eastAsia="en-US"/>
              </w:rPr>
              <w:t xml:space="preserve"> Президента Российской Федерации от 03.03.1998 </w:t>
            </w:r>
            <w:r w:rsidR="00C22B87" w:rsidRPr="00DF7611">
              <w:rPr>
                <w:rFonts w:eastAsiaTheme="minorHAnsi"/>
                <w:lang w:eastAsia="en-US"/>
              </w:rPr>
              <w:t>№ 224 «</w:t>
            </w:r>
            <w:r w:rsidRPr="00DF7611">
              <w:rPr>
                <w:rFonts w:eastAsiaTheme="minorHAnsi"/>
                <w:lang w:eastAsia="en-US"/>
              </w:rPr>
              <w:t>Об обеспечении взаимодействия государственных органов в борьбе с правонарушениями в сфере э</w:t>
            </w:r>
            <w:r w:rsidR="00C22B87" w:rsidRPr="00DF7611">
              <w:rPr>
                <w:rFonts w:eastAsiaTheme="minorHAnsi"/>
                <w:lang w:eastAsia="en-US"/>
              </w:rPr>
              <w:t>кономики»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01B9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В течение</w:t>
            </w:r>
          </w:p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гг.,</w:t>
            </w:r>
          </w:p>
          <w:p w:rsidR="008C7E11" w:rsidRPr="00DF7611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C7E11" w:rsidRPr="00DF7611" w:rsidRDefault="008C7E11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BC56B0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нарушения в сфере экономики не выявлены, информация в прокуратуру не направлялась.</w:t>
            </w:r>
          </w:p>
        </w:tc>
      </w:tr>
      <w:tr w:rsidR="00B90B8C" w:rsidRPr="00DF7611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5.8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3" w:history="1">
              <w:r w:rsidRPr="00DF7611">
                <w:rPr>
                  <w:rFonts w:eastAsiaTheme="minorHAnsi"/>
                  <w:lang w:eastAsia="en-US"/>
                </w:rPr>
                <w:t>пункте 9 части 1 статьи 31</w:t>
              </w:r>
            </w:hyperlink>
            <w:r w:rsidRPr="00DF7611">
              <w:rPr>
                <w:rFonts w:eastAsiaTheme="minorHAnsi"/>
                <w:lang w:eastAsia="en-US"/>
              </w:rPr>
              <w:t xml:space="preserve"> Федерального закона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8C7E11" w:rsidP="00114655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За </w:t>
            </w:r>
            <w:r w:rsidR="00BC56B0" w:rsidRPr="00DF7611">
              <w:rPr>
                <w:rFonts w:eastAsiaTheme="minorHAnsi"/>
                <w:lang w:eastAsia="en-US"/>
              </w:rPr>
              <w:t>отчётный</w:t>
            </w:r>
            <w:r w:rsidRPr="00DF7611">
              <w:rPr>
                <w:rFonts w:eastAsiaTheme="minorHAnsi"/>
                <w:lang w:eastAsia="en-US"/>
              </w:rPr>
              <w:t xml:space="preserve"> период случаев возникновения конфликта интересов между участниками закупки и заказчиком не выявлено.</w:t>
            </w:r>
          </w:p>
        </w:tc>
      </w:tr>
      <w:tr w:rsidR="00827F26" w:rsidRPr="00DF7611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27F26" w:rsidRPr="00DF7611" w:rsidRDefault="00827F26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5.9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27F26" w:rsidRPr="00DF7611" w:rsidRDefault="00827F26" w:rsidP="00DF7611">
            <w:pPr>
              <w:pStyle w:val="formattext"/>
              <w:spacing w:before="0" w:beforeAutospacing="0" w:after="0" w:afterAutospacing="0"/>
            </w:pPr>
            <w:r w:rsidRPr="00DF7611"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22B87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В течение </w:t>
            </w:r>
          </w:p>
          <w:p w:rsidR="00827F26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27F26" w:rsidRPr="00DF7611" w:rsidRDefault="00AA6F9F" w:rsidP="00114655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Фактов необоснованного применения к поставщикам (подрядчикам, исполнителям) неустоек (штрафов, пеней) за </w:t>
            </w:r>
            <w:r w:rsidR="00BC56B0" w:rsidRPr="00DF7611">
              <w:rPr>
                <w:rFonts w:eastAsiaTheme="minorHAnsi"/>
                <w:lang w:eastAsia="en-US"/>
              </w:rPr>
              <w:t>отчётный</w:t>
            </w:r>
            <w:r w:rsidRPr="00DF7611">
              <w:rPr>
                <w:rFonts w:eastAsiaTheme="minorHAnsi"/>
                <w:lang w:eastAsia="en-US"/>
              </w:rPr>
              <w:t xml:space="preserve"> период не выявлено, претензионная работа </w:t>
            </w:r>
            <w:r w:rsidR="00BC56B0" w:rsidRPr="00DF7611">
              <w:rPr>
                <w:rFonts w:eastAsiaTheme="minorHAnsi"/>
                <w:lang w:eastAsia="en-US"/>
              </w:rPr>
              <w:t>Комитета</w:t>
            </w:r>
            <w:r w:rsidRPr="00DF7611">
              <w:rPr>
                <w:rFonts w:eastAsiaTheme="minorHAnsi"/>
                <w:lang w:eastAsia="en-US"/>
              </w:rPr>
              <w:t xml:space="preserve"> и заказчик</w:t>
            </w:r>
            <w:r w:rsidR="00BC56B0" w:rsidRPr="00DF7611">
              <w:rPr>
                <w:rFonts w:eastAsiaTheme="minorHAnsi"/>
                <w:lang w:eastAsia="en-US"/>
              </w:rPr>
              <w:t>а</w:t>
            </w:r>
            <w:r w:rsidRPr="00DF7611">
              <w:rPr>
                <w:rFonts w:eastAsiaTheme="minorHAnsi"/>
                <w:lang w:eastAsia="en-US"/>
              </w:rPr>
              <w:t xml:space="preserve">, </w:t>
            </w:r>
            <w:r w:rsidR="00BC56B0" w:rsidRPr="00DF7611">
              <w:rPr>
                <w:rFonts w:eastAsiaTheme="minorHAnsi"/>
                <w:lang w:eastAsia="en-US"/>
              </w:rPr>
              <w:t>подведомственного</w:t>
            </w:r>
            <w:r w:rsidRPr="00DF7611">
              <w:rPr>
                <w:rFonts w:eastAsiaTheme="minorHAnsi"/>
                <w:lang w:eastAsia="en-US"/>
              </w:rPr>
              <w:t xml:space="preserve"> </w:t>
            </w:r>
            <w:r w:rsidR="00BC56B0" w:rsidRPr="00DF7611">
              <w:rPr>
                <w:rFonts w:eastAsiaTheme="minorHAnsi"/>
                <w:lang w:eastAsia="en-US"/>
              </w:rPr>
              <w:t>Комитету</w:t>
            </w:r>
            <w:r w:rsidRPr="00DF7611">
              <w:rPr>
                <w:rFonts w:eastAsiaTheme="minorHAnsi"/>
                <w:lang w:eastAsia="en-US"/>
              </w:rPr>
              <w:t>, не оспаривалась.</w:t>
            </w:r>
          </w:p>
        </w:tc>
      </w:tr>
      <w:tr w:rsidR="00B90B8C" w:rsidRPr="00DF7611" w:rsidTr="00332121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4F72AD">
            <w:pPr>
              <w:autoSpaceDE w:val="0"/>
              <w:autoSpaceDN w:val="0"/>
              <w:ind w:right="147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7. Антикоррупционный мониторинг в Санкт-Петербурге</w:t>
            </w:r>
          </w:p>
        </w:tc>
      </w:tr>
      <w:tr w:rsidR="00B90B8C" w:rsidRPr="00DF7611" w:rsidTr="00BC1A4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7.1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D27F49" w:rsidP="00114655">
            <w:pPr>
              <w:pStyle w:val="ConsPlusNormal"/>
              <w:tabs>
                <w:tab w:val="left" w:pos="0"/>
              </w:tabs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Сведений по показателям и информационных материалов антикоррупционного мониторинга в Санкт-Петербурге представл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яются ежеквартально в установленные сроки.</w:t>
            </w:r>
          </w:p>
        </w:tc>
      </w:tr>
      <w:tr w:rsidR="00B90B8C" w:rsidRPr="00DF7611" w:rsidTr="00226ACD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B90B8C" w:rsidRPr="00DF7611" w:rsidTr="0066110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8.6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Ежегодно, в соответствии с планами работы советов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FE4FAF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 Комитете общественного совета нет.</w:t>
            </w:r>
          </w:p>
          <w:p w:rsidR="00C50046" w:rsidRPr="00DF7611" w:rsidRDefault="00C50046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0B8C" w:rsidRPr="00DF7611" w:rsidTr="003F6FBF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B90B8C" w:rsidRPr="00DF7611" w:rsidTr="00B71F1F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9.1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3C478A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материалы о ходе реализации антикоррупционной политики регулярно размещаются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официальном сайте </w:t>
            </w:r>
            <w:r w:rsidR="00FE4FAF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Комитета.</w:t>
            </w:r>
          </w:p>
        </w:tc>
      </w:tr>
      <w:tr w:rsidR="00B90B8C" w:rsidRPr="00DF7611" w:rsidTr="00B96828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9.3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901B9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1466CB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="003C478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соответствии с действующим законодательством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3C478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официальном сайте </w:t>
            </w:r>
            <w:r w:rsidR="00FE4FAF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Комитета</w:t>
            </w:r>
            <w:r w:rsidR="003C478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размещаются нормативн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ые п</w:t>
            </w:r>
            <w:r w:rsidR="003C478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равовые и иные акты в сфере противодействия коррупции, различные методические материалы, информация о мерах юридической ответственности, сведения о доходах, расходах,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3C478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имуществе и обязательствах имущественного характера и т.д. </w:t>
            </w:r>
          </w:p>
        </w:tc>
      </w:tr>
      <w:tr w:rsidR="00B90B8C" w:rsidRPr="00DF7611" w:rsidTr="004B5A5C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9.9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B90B8C" w:rsidRPr="00DF7611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90B8C" w:rsidRPr="00DF7611" w:rsidRDefault="00B90B8C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3C478A" w:rsidP="00114655">
            <w:pPr>
              <w:autoSpaceDE w:val="0"/>
              <w:autoSpaceDN w:val="0"/>
              <w:adjustRightInd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Контроль за размещением в зданиях и помещениях, занимаемых </w:t>
            </w:r>
            <w:r w:rsidR="00BC56B0" w:rsidRPr="00DF7611">
              <w:rPr>
                <w:rFonts w:eastAsiaTheme="minorHAnsi"/>
                <w:lang w:eastAsia="en-US"/>
              </w:rPr>
              <w:t>Комитетом</w:t>
            </w:r>
            <w:r w:rsidRPr="00DF7611">
              <w:rPr>
                <w:rFonts w:eastAsiaTheme="minorHAnsi"/>
                <w:lang w:eastAsia="en-US"/>
              </w:rPr>
              <w:t xml:space="preserve"> и </w:t>
            </w:r>
            <w:r w:rsidR="00FE4FAF" w:rsidRPr="00DF7611">
              <w:rPr>
                <w:rFonts w:eastAsiaTheme="minorHAnsi"/>
                <w:lang w:eastAsia="en-US"/>
              </w:rPr>
              <w:t>учреждением</w:t>
            </w:r>
            <w:r w:rsidRPr="00DF7611">
              <w:rPr>
                <w:rFonts w:eastAsiaTheme="minorHAnsi"/>
                <w:lang w:eastAsia="en-US"/>
              </w:rPr>
              <w:t xml:space="preserve"> мини-плакатов социальной рекламы, направленных на профилактику коррупционных проявлений </w:t>
            </w:r>
            <w:r w:rsidR="00114655">
              <w:rPr>
                <w:rFonts w:eastAsiaTheme="minorHAnsi"/>
                <w:lang w:eastAsia="en-US"/>
              </w:rPr>
              <w:br/>
            </w:r>
            <w:r w:rsidRPr="00DF7611">
              <w:rPr>
                <w:rFonts w:eastAsiaTheme="minorHAnsi"/>
                <w:lang w:eastAsia="en-US"/>
              </w:rPr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="00114655">
              <w:rPr>
                <w:rFonts w:eastAsiaTheme="minorHAnsi"/>
                <w:lang w:eastAsia="en-US"/>
              </w:rPr>
              <w:br/>
            </w:r>
            <w:r w:rsidRPr="00DF7611">
              <w:rPr>
                <w:rFonts w:eastAsiaTheme="minorHAnsi"/>
                <w:lang w:eastAsia="en-US"/>
              </w:rPr>
              <w:t>и электронных адресах государственных органов, по которым граждане могут сообщить о фактах коррупции осуществляется.</w:t>
            </w:r>
          </w:p>
        </w:tc>
      </w:tr>
      <w:tr w:rsidR="00B90B8C" w:rsidRPr="00DF7611" w:rsidTr="00587B6D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0B8C" w:rsidRPr="00DF7611" w:rsidRDefault="00B90B8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 Антикоррупционное образование</w:t>
            </w:r>
          </w:p>
        </w:tc>
      </w:tr>
      <w:tr w:rsidR="00827F26" w:rsidRPr="00DF7611" w:rsidTr="006E7F3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F26" w:rsidRPr="00DF7611" w:rsidRDefault="00827F26" w:rsidP="00DF7611">
            <w:pPr>
              <w:pStyle w:val="formattext"/>
              <w:spacing w:before="0" w:beforeAutospacing="0" w:after="0" w:afterAutospacing="0"/>
            </w:pPr>
            <w:r w:rsidRPr="00DF7611">
              <w:t xml:space="preserve">10.8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F26" w:rsidRPr="00DF7611" w:rsidRDefault="00827F26" w:rsidP="00DF7611">
            <w:pPr>
              <w:pStyle w:val="formattext"/>
              <w:spacing w:before="0" w:beforeAutospacing="0" w:after="0" w:afterAutospacing="0"/>
            </w:pPr>
            <w:r w:rsidRPr="00DF7611"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01B9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 xml:space="preserve">В течение </w:t>
            </w:r>
          </w:p>
          <w:p w:rsidR="00827F26" w:rsidRPr="00DF7611" w:rsidRDefault="00827F26" w:rsidP="00DF7611">
            <w:pPr>
              <w:pStyle w:val="formattext"/>
              <w:spacing w:before="0" w:beforeAutospacing="0" w:after="0" w:afterAutospacing="0"/>
              <w:jc w:val="center"/>
            </w:pPr>
            <w:r w:rsidRPr="00DF7611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7F26" w:rsidRPr="00DF7611" w:rsidRDefault="00BF516C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2020</w:t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F5337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один</w:t>
            </w:r>
            <w:r w:rsidR="00E20164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граждански</w:t>
            </w:r>
            <w:r w:rsidR="008F5337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служащи</w:t>
            </w:r>
            <w:r w:rsidR="008F5337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="00FE4FAF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Комитета</w:t>
            </w:r>
            <w:r w:rsidR="008F5337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впервые принятый </w:t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должност</w:t>
            </w:r>
            <w:r w:rsidR="008F5337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гражд</w:t>
            </w:r>
            <w:r w:rsidR="008F5337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анской службы, замещение которой</w:t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предусматривает представление сведений о своих доходах,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имуществе и обязательствах имущественного характера, а также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 доходах, об имуществе и обязательствах имущественного характера своих супруги (супруга) и несовершеннолетних детей, </w:t>
            </w:r>
            <w:r w:rsidR="008F5337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проходил обучение по программе в сфере противодействия коррупции</w:t>
            </w:r>
            <w:r w:rsidR="006E7F3A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74D2D" w:rsidRPr="00DF7611" w:rsidRDefault="00874D2D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497E" w:rsidRPr="00DF7611" w:rsidTr="003F40E2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6497E" w:rsidRPr="00DF7611" w:rsidRDefault="0006497E" w:rsidP="004F72AD">
            <w:pPr>
              <w:ind w:right="147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 Оказание содействия ОМСУ в реализации антикоррупционной политики</w:t>
            </w:r>
          </w:p>
        </w:tc>
      </w:tr>
      <w:tr w:rsidR="008F5337" w:rsidRPr="00DF7611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Проведение семинаров для представителей ОМСУ по вопросам реализации антикоррупционной политики в Санкт-Петербурге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Второе полугодие, ежегодно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утвержденным председателем Комитета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2020 год планом семинаров для руководителей и специалистов органов местного самоуправления внутригородских муниципальных образований Санкт-Петербурга (далее – ОМСУ) организовано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проведено 7 мероприятий антикоррупционной направленности (семинары, вебинары). На указанных мероприятиях были рассмотрены 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вопросы представления сведений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доходах, расходах, об имуществе и обязательствах имущественного характера (далее – сведения о доходах), а также реализации ОМСУ положений законодательства в сфере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закупок товаров, работ, услуг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муниципальных нужд. По вопросу представления сведений о доходах Комитетом подготовлена видеоинструкция по порядку представления таких сведений с использованием специального программного обеспечения «Справки БК».</w:t>
            </w:r>
          </w:p>
        </w:tc>
      </w:tr>
      <w:tr w:rsidR="008F5337" w:rsidRPr="00DF7611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  <w:p w:rsidR="008F5337" w:rsidRPr="00DF7611" w:rsidRDefault="008F5337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Один раз в полугодие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2020 году администрациями районов Сан</w:t>
            </w:r>
            <w:r w:rsidR="004D7C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кт-Петербурга проведено более 56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методических совещаний с представителями ОМСУ по вопросам реализации антикоррупционной политики.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частности, в 2020 году администрациями районов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Санкт-Петербурга проведены семинары на темы предотвращения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урегулирования конфликта интересов муниципальными служащими, предоставления сведений по показателям антикоррупционного мониторинга ОМСУ, реализации антикоррупционной политики в сфере закупок товаров, работ, услуг для обеспечения муни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ципальных нужд,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вопросам представления сведений о доходах. </w:t>
            </w:r>
          </w:p>
        </w:tc>
      </w:tr>
      <w:tr w:rsidR="008F5337" w:rsidRPr="00DF7611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По результатам внешнего муниципального финансового контроля, осуществляемого КСП Санкт-Петербурга, проведение мероприятий, направленных на поддержку ОМСУ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В течение </w:t>
            </w:r>
          </w:p>
          <w:p w:rsidR="008F5337" w:rsidRPr="00DF7611" w:rsidRDefault="008F533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2018-2022 гг.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целях оказания содействия ОМСУ в устранении выявленных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ходе проверок нарушений и оказания им методической помощи отчёты о результатах проверок направляются Комитетом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администрации районов Санкт-Петербурга для совместного устранения нарушений и выработки мер по дальнейшему предотвращению нарушений.</w:t>
            </w:r>
          </w:p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результатам анализа отчётов Контрольно-счетной палаты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Санкт-Петербурга Комит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етом формируются мероприятия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поддержке ОМСУ по следующим направлениям:</w:t>
            </w:r>
          </w:p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повышение профессионального уровня руководителей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специалистов ОМСУ;</w:t>
            </w:r>
          </w:p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информационно-методическая поддержка ОМСУ.</w:t>
            </w:r>
          </w:p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истекший период 2020 года Комитетом организовано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проведено 3 обучающих мероприятия по вопросам реализации ОМСУ положений законодательства в сфере закупок товаров, работ, услуг для муниципальных нужд:</w:t>
            </w:r>
          </w:p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1) 06.03.2020 проведён семинар по вопросам организации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и финансирования временного трудоустройства несовершеннолетних, безработных граждан, оплачиваемых общественных работ, ведения электронных трудовых книжек;</w:t>
            </w:r>
          </w:p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2) 19.03.2020 состоялся обучающий вебинар на тему: «Закупки 2020: новые правила, которые должен знать заказчик»;</w:t>
            </w:r>
          </w:p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3) 31.05.2020 состоялся обучающий вебинар на тему: «Бюджетный процесс: как и из ч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его формируется бюджет города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муниципалитета».</w:t>
            </w:r>
          </w:p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целях оказания содействия ОМСУ в реализации антикоррупционной политики Комитетом на системной основе проводятся мероприятия, направленные на организационно-</w:t>
            </w:r>
            <w:r w:rsidR="007C59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методическую поддержку ОМСУ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повышение профессионального уровня руководителей и специалистов ОМСУ. Регулярно подготавливаются информационно-методические материалы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различным вопросам реализации муниципального управления.</w:t>
            </w:r>
          </w:p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Всего за истекший период 2020 года Комитетом направлено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ОМСУ 9 </w:t>
            </w:r>
            <w:r w:rsidR="00C22B87"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информационно-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методических материалов </w:t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антикоррупционной направленности.</w:t>
            </w:r>
          </w:p>
        </w:tc>
      </w:tr>
      <w:tr w:rsidR="008F5337" w:rsidRPr="00DF7611" w:rsidTr="004772C3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Информирование членов Комиссии о ходе и перспективах работы ОМСУ по реализации антикоррупционной политики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 xml:space="preserve">III квартал, ежегодно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8F5337" w:rsidRPr="00DF7611" w:rsidRDefault="008F5337" w:rsidP="00114655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Информация направлена членам Комиссии по координации работы по противодействию коррупции в Санкт-Петербурга </w:t>
            </w:r>
            <w:r w:rsidR="001146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F76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(исх. от 25.09.2020 № 01-01-25/20-0-5).</w:t>
            </w:r>
          </w:p>
        </w:tc>
      </w:tr>
    </w:tbl>
    <w:p w:rsidR="00030143" w:rsidRDefault="00030143" w:rsidP="00C22B87"/>
    <w:sectPr w:rsidR="00030143" w:rsidSect="00E9713F">
      <w:pgSz w:w="16838" w:h="11905" w:orient="landscape"/>
      <w:pgMar w:top="567" w:right="1134" w:bottom="568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EC1" w:rsidRDefault="00BD4EC1" w:rsidP="000A195E">
      <w:r>
        <w:separator/>
      </w:r>
    </w:p>
  </w:endnote>
  <w:endnote w:type="continuationSeparator" w:id="0">
    <w:p w:rsidR="00BD4EC1" w:rsidRDefault="00BD4EC1" w:rsidP="000A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EC1" w:rsidRDefault="00BD4EC1" w:rsidP="000A195E">
      <w:r>
        <w:separator/>
      </w:r>
    </w:p>
  </w:footnote>
  <w:footnote w:type="continuationSeparator" w:id="0">
    <w:p w:rsidR="00BD4EC1" w:rsidRDefault="00BD4EC1" w:rsidP="000A1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01B"/>
    <w:rsid w:val="00000684"/>
    <w:rsid w:val="000066EB"/>
    <w:rsid w:val="000102DF"/>
    <w:rsid w:val="000166C1"/>
    <w:rsid w:val="0001724A"/>
    <w:rsid w:val="00021E8F"/>
    <w:rsid w:val="00030143"/>
    <w:rsid w:val="00046FEC"/>
    <w:rsid w:val="00057BC0"/>
    <w:rsid w:val="0006497E"/>
    <w:rsid w:val="000664A2"/>
    <w:rsid w:val="00067AA5"/>
    <w:rsid w:val="000757F6"/>
    <w:rsid w:val="00077842"/>
    <w:rsid w:val="000866A1"/>
    <w:rsid w:val="000947F6"/>
    <w:rsid w:val="000A195E"/>
    <w:rsid w:val="000B6205"/>
    <w:rsid w:val="000B78FC"/>
    <w:rsid w:val="000C4972"/>
    <w:rsid w:val="000D4E83"/>
    <w:rsid w:val="000D5F4E"/>
    <w:rsid w:val="0010453F"/>
    <w:rsid w:val="00114655"/>
    <w:rsid w:val="001466CB"/>
    <w:rsid w:val="00150351"/>
    <w:rsid w:val="001511CA"/>
    <w:rsid w:val="00156253"/>
    <w:rsid w:val="00160522"/>
    <w:rsid w:val="00160E44"/>
    <w:rsid w:val="0017377F"/>
    <w:rsid w:val="00177591"/>
    <w:rsid w:val="001817BC"/>
    <w:rsid w:val="001B0997"/>
    <w:rsid w:val="001B44AD"/>
    <w:rsid w:val="001B5444"/>
    <w:rsid w:val="001C13C0"/>
    <w:rsid w:val="001D7672"/>
    <w:rsid w:val="001E373D"/>
    <w:rsid w:val="0021696F"/>
    <w:rsid w:val="00217227"/>
    <w:rsid w:val="00224C26"/>
    <w:rsid w:val="00230546"/>
    <w:rsid w:val="002355F5"/>
    <w:rsid w:val="0025002A"/>
    <w:rsid w:val="00254E6F"/>
    <w:rsid w:val="0026001B"/>
    <w:rsid w:val="002647A2"/>
    <w:rsid w:val="00270B1B"/>
    <w:rsid w:val="0027205F"/>
    <w:rsid w:val="00282A78"/>
    <w:rsid w:val="0029591D"/>
    <w:rsid w:val="002A292B"/>
    <w:rsid w:val="002B68BC"/>
    <w:rsid w:val="002C14D9"/>
    <w:rsid w:val="002C387E"/>
    <w:rsid w:val="002C74F8"/>
    <w:rsid w:val="002D1689"/>
    <w:rsid w:val="002D60F1"/>
    <w:rsid w:val="002F3ED0"/>
    <w:rsid w:val="00303B90"/>
    <w:rsid w:val="00307F88"/>
    <w:rsid w:val="0033121F"/>
    <w:rsid w:val="00335300"/>
    <w:rsid w:val="0034309E"/>
    <w:rsid w:val="00345701"/>
    <w:rsid w:val="003476FD"/>
    <w:rsid w:val="00352B27"/>
    <w:rsid w:val="00354AF8"/>
    <w:rsid w:val="00386B09"/>
    <w:rsid w:val="00391F5F"/>
    <w:rsid w:val="00393414"/>
    <w:rsid w:val="003A195F"/>
    <w:rsid w:val="003B6AFD"/>
    <w:rsid w:val="003C478A"/>
    <w:rsid w:val="003C5E2F"/>
    <w:rsid w:val="003D1B4C"/>
    <w:rsid w:val="003D38C7"/>
    <w:rsid w:val="003D6447"/>
    <w:rsid w:val="003D6728"/>
    <w:rsid w:val="003E3DEF"/>
    <w:rsid w:val="003E5948"/>
    <w:rsid w:val="003E7766"/>
    <w:rsid w:val="003F4055"/>
    <w:rsid w:val="00404392"/>
    <w:rsid w:val="00414C05"/>
    <w:rsid w:val="004159D3"/>
    <w:rsid w:val="00450B6F"/>
    <w:rsid w:val="00460CCE"/>
    <w:rsid w:val="00476DD0"/>
    <w:rsid w:val="00485292"/>
    <w:rsid w:val="004913D8"/>
    <w:rsid w:val="004A2D1E"/>
    <w:rsid w:val="004A5CEC"/>
    <w:rsid w:val="004B440A"/>
    <w:rsid w:val="004C442F"/>
    <w:rsid w:val="004D3C5F"/>
    <w:rsid w:val="004D643A"/>
    <w:rsid w:val="004D6F79"/>
    <w:rsid w:val="004D7C74"/>
    <w:rsid w:val="004E19F4"/>
    <w:rsid w:val="004F1301"/>
    <w:rsid w:val="004F34BE"/>
    <w:rsid w:val="004F72AD"/>
    <w:rsid w:val="005002A9"/>
    <w:rsid w:val="005118F0"/>
    <w:rsid w:val="00516D28"/>
    <w:rsid w:val="005250FF"/>
    <w:rsid w:val="00525364"/>
    <w:rsid w:val="00530608"/>
    <w:rsid w:val="00542AD8"/>
    <w:rsid w:val="00544282"/>
    <w:rsid w:val="00547B82"/>
    <w:rsid w:val="005666BD"/>
    <w:rsid w:val="00566F0E"/>
    <w:rsid w:val="00584856"/>
    <w:rsid w:val="00591199"/>
    <w:rsid w:val="005A5EE6"/>
    <w:rsid w:val="005A7941"/>
    <w:rsid w:val="005B44CB"/>
    <w:rsid w:val="005B4990"/>
    <w:rsid w:val="005B71B2"/>
    <w:rsid w:val="005C58F6"/>
    <w:rsid w:val="005D3C1C"/>
    <w:rsid w:val="005E1D10"/>
    <w:rsid w:val="005E352D"/>
    <w:rsid w:val="005E40C3"/>
    <w:rsid w:val="005F7007"/>
    <w:rsid w:val="00601480"/>
    <w:rsid w:val="00601FA7"/>
    <w:rsid w:val="00610C5A"/>
    <w:rsid w:val="00614C20"/>
    <w:rsid w:val="00620011"/>
    <w:rsid w:val="0063105C"/>
    <w:rsid w:val="00645549"/>
    <w:rsid w:val="00651732"/>
    <w:rsid w:val="00652C27"/>
    <w:rsid w:val="006546E4"/>
    <w:rsid w:val="00670C8D"/>
    <w:rsid w:val="00672DCB"/>
    <w:rsid w:val="0067781B"/>
    <w:rsid w:val="006815E3"/>
    <w:rsid w:val="0068584A"/>
    <w:rsid w:val="006862C0"/>
    <w:rsid w:val="00693783"/>
    <w:rsid w:val="006A5E66"/>
    <w:rsid w:val="006A7B90"/>
    <w:rsid w:val="006B2734"/>
    <w:rsid w:val="006D1CEC"/>
    <w:rsid w:val="006D50E9"/>
    <w:rsid w:val="006E72E0"/>
    <w:rsid w:val="006E7F3A"/>
    <w:rsid w:val="006F0665"/>
    <w:rsid w:val="006F5549"/>
    <w:rsid w:val="00705EAE"/>
    <w:rsid w:val="00721A70"/>
    <w:rsid w:val="00727FCB"/>
    <w:rsid w:val="00741749"/>
    <w:rsid w:val="00744378"/>
    <w:rsid w:val="007639F8"/>
    <w:rsid w:val="007714A1"/>
    <w:rsid w:val="00782047"/>
    <w:rsid w:val="0078227F"/>
    <w:rsid w:val="00782AAD"/>
    <w:rsid w:val="00786AA4"/>
    <w:rsid w:val="007903FD"/>
    <w:rsid w:val="00790996"/>
    <w:rsid w:val="007B5C40"/>
    <w:rsid w:val="007C59C7"/>
    <w:rsid w:val="007D5C9A"/>
    <w:rsid w:val="007E0801"/>
    <w:rsid w:val="007E5A82"/>
    <w:rsid w:val="007F11FF"/>
    <w:rsid w:val="007F7F04"/>
    <w:rsid w:val="00802B52"/>
    <w:rsid w:val="008168E9"/>
    <w:rsid w:val="008211C6"/>
    <w:rsid w:val="008250D5"/>
    <w:rsid w:val="00826206"/>
    <w:rsid w:val="00827F26"/>
    <w:rsid w:val="008304C8"/>
    <w:rsid w:val="0084586A"/>
    <w:rsid w:val="00854475"/>
    <w:rsid w:val="0086489D"/>
    <w:rsid w:val="008738B8"/>
    <w:rsid w:val="00874D2D"/>
    <w:rsid w:val="008964AC"/>
    <w:rsid w:val="008B4EAA"/>
    <w:rsid w:val="008C53EF"/>
    <w:rsid w:val="008C7E11"/>
    <w:rsid w:val="008D3E6B"/>
    <w:rsid w:val="008E1DE9"/>
    <w:rsid w:val="008E6444"/>
    <w:rsid w:val="008F5337"/>
    <w:rsid w:val="00902C7E"/>
    <w:rsid w:val="0092093D"/>
    <w:rsid w:val="009221AE"/>
    <w:rsid w:val="00924CCE"/>
    <w:rsid w:val="00930555"/>
    <w:rsid w:val="0093392D"/>
    <w:rsid w:val="0093779D"/>
    <w:rsid w:val="00941BAF"/>
    <w:rsid w:val="0095579E"/>
    <w:rsid w:val="00963AFD"/>
    <w:rsid w:val="00965DE0"/>
    <w:rsid w:val="00970CA0"/>
    <w:rsid w:val="00973FB5"/>
    <w:rsid w:val="00975088"/>
    <w:rsid w:val="009751CB"/>
    <w:rsid w:val="009767B2"/>
    <w:rsid w:val="00982051"/>
    <w:rsid w:val="00984343"/>
    <w:rsid w:val="00991C1C"/>
    <w:rsid w:val="009951D9"/>
    <w:rsid w:val="009A525A"/>
    <w:rsid w:val="009A6381"/>
    <w:rsid w:val="009B3F57"/>
    <w:rsid w:val="009B3F6D"/>
    <w:rsid w:val="009D5361"/>
    <w:rsid w:val="009D6A1E"/>
    <w:rsid w:val="009D7294"/>
    <w:rsid w:val="009E373A"/>
    <w:rsid w:val="009E7AC1"/>
    <w:rsid w:val="009F0546"/>
    <w:rsid w:val="009F0568"/>
    <w:rsid w:val="009F561E"/>
    <w:rsid w:val="00A005C1"/>
    <w:rsid w:val="00A006C3"/>
    <w:rsid w:val="00A041CF"/>
    <w:rsid w:val="00A103BC"/>
    <w:rsid w:val="00A1229E"/>
    <w:rsid w:val="00A140A0"/>
    <w:rsid w:val="00A14542"/>
    <w:rsid w:val="00A17034"/>
    <w:rsid w:val="00A20E79"/>
    <w:rsid w:val="00A2489E"/>
    <w:rsid w:val="00A24B5A"/>
    <w:rsid w:val="00A24DA3"/>
    <w:rsid w:val="00A26568"/>
    <w:rsid w:val="00A337C7"/>
    <w:rsid w:val="00A37C0D"/>
    <w:rsid w:val="00A47E6F"/>
    <w:rsid w:val="00A53E24"/>
    <w:rsid w:val="00A5656D"/>
    <w:rsid w:val="00A6062F"/>
    <w:rsid w:val="00A64EE1"/>
    <w:rsid w:val="00A67252"/>
    <w:rsid w:val="00A7522B"/>
    <w:rsid w:val="00A770BE"/>
    <w:rsid w:val="00A813C0"/>
    <w:rsid w:val="00A8294D"/>
    <w:rsid w:val="00A842EE"/>
    <w:rsid w:val="00A84ECB"/>
    <w:rsid w:val="00A863E5"/>
    <w:rsid w:val="00A91EE6"/>
    <w:rsid w:val="00A93514"/>
    <w:rsid w:val="00AA6F9F"/>
    <w:rsid w:val="00AC094C"/>
    <w:rsid w:val="00AC1131"/>
    <w:rsid w:val="00AD18AF"/>
    <w:rsid w:val="00AD37C5"/>
    <w:rsid w:val="00AD3A52"/>
    <w:rsid w:val="00AD764C"/>
    <w:rsid w:val="00AE2BCB"/>
    <w:rsid w:val="00AF7D72"/>
    <w:rsid w:val="00B02B7F"/>
    <w:rsid w:val="00B07698"/>
    <w:rsid w:val="00B07D77"/>
    <w:rsid w:val="00B13FA2"/>
    <w:rsid w:val="00B1413A"/>
    <w:rsid w:val="00B14859"/>
    <w:rsid w:val="00B43798"/>
    <w:rsid w:val="00B542E4"/>
    <w:rsid w:val="00B61464"/>
    <w:rsid w:val="00B636F4"/>
    <w:rsid w:val="00B74D63"/>
    <w:rsid w:val="00B84C5B"/>
    <w:rsid w:val="00B90B8C"/>
    <w:rsid w:val="00B933C8"/>
    <w:rsid w:val="00BA00F4"/>
    <w:rsid w:val="00BB2506"/>
    <w:rsid w:val="00BB312B"/>
    <w:rsid w:val="00BC1850"/>
    <w:rsid w:val="00BC251C"/>
    <w:rsid w:val="00BC33A9"/>
    <w:rsid w:val="00BC3DD2"/>
    <w:rsid w:val="00BC56B0"/>
    <w:rsid w:val="00BC7F7C"/>
    <w:rsid w:val="00BD4EC1"/>
    <w:rsid w:val="00BE751C"/>
    <w:rsid w:val="00BF1E5C"/>
    <w:rsid w:val="00BF3A1A"/>
    <w:rsid w:val="00BF508E"/>
    <w:rsid w:val="00BF516C"/>
    <w:rsid w:val="00C02135"/>
    <w:rsid w:val="00C0636E"/>
    <w:rsid w:val="00C22B87"/>
    <w:rsid w:val="00C26965"/>
    <w:rsid w:val="00C33DFB"/>
    <w:rsid w:val="00C50046"/>
    <w:rsid w:val="00C51911"/>
    <w:rsid w:val="00C51DD1"/>
    <w:rsid w:val="00C533BC"/>
    <w:rsid w:val="00C601CD"/>
    <w:rsid w:val="00C64426"/>
    <w:rsid w:val="00C71253"/>
    <w:rsid w:val="00C71C84"/>
    <w:rsid w:val="00C73CF1"/>
    <w:rsid w:val="00C76401"/>
    <w:rsid w:val="00C83F98"/>
    <w:rsid w:val="00C901B9"/>
    <w:rsid w:val="00C96152"/>
    <w:rsid w:val="00CB6C21"/>
    <w:rsid w:val="00CB76CE"/>
    <w:rsid w:val="00CD0D84"/>
    <w:rsid w:val="00CE0CA2"/>
    <w:rsid w:val="00D06704"/>
    <w:rsid w:val="00D14871"/>
    <w:rsid w:val="00D1718D"/>
    <w:rsid w:val="00D27F49"/>
    <w:rsid w:val="00D421BC"/>
    <w:rsid w:val="00D47470"/>
    <w:rsid w:val="00D622F2"/>
    <w:rsid w:val="00D63BE4"/>
    <w:rsid w:val="00D66E9D"/>
    <w:rsid w:val="00D72164"/>
    <w:rsid w:val="00D72E3F"/>
    <w:rsid w:val="00D9355D"/>
    <w:rsid w:val="00D9526F"/>
    <w:rsid w:val="00D976F9"/>
    <w:rsid w:val="00DA60CA"/>
    <w:rsid w:val="00DB169E"/>
    <w:rsid w:val="00DB7824"/>
    <w:rsid w:val="00DE3748"/>
    <w:rsid w:val="00DE4A14"/>
    <w:rsid w:val="00DF0D23"/>
    <w:rsid w:val="00DF0E1D"/>
    <w:rsid w:val="00DF7611"/>
    <w:rsid w:val="00E043B2"/>
    <w:rsid w:val="00E1052B"/>
    <w:rsid w:val="00E1312C"/>
    <w:rsid w:val="00E15E56"/>
    <w:rsid w:val="00E17EF4"/>
    <w:rsid w:val="00E20164"/>
    <w:rsid w:val="00E221D6"/>
    <w:rsid w:val="00E22332"/>
    <w:rsid w:val="00E31795"/>
    <w:rsid w:val="00E42008"/>
    <w:rsid w:val="00E5004F"/>
    <w:rsid w:val="00E549F1"/>
    <w:rsid w:val="00E56FBB"/>
    <w:rsid w:val="00E63CFA"/>
    <w:rsid w:val="00E6534E"/>
    <w:rsid w:val="00E756B0"/>
    <w:rsid w:val="00E91E9E"/>
    <w:rsid w:val="00E93CC4"/>
    <w:rsid w:val="00E9713F"/>
    <w:rsid w:val="00E97CF8"/>
    <w:rsid w:val="00EA5372"/>
    <w:rsid w:val="00EB4838"/>
    <w:rsid w:val="00EC199B"/>
    <w:rsid w:val="00EC4335"/>
    <w:rsid w:val="00ED676B"/>
    <w:rsid w:val="00ED7F15"/>
    <w:rsid w:val="00EE6C1E"/>
    <w:rsid w:val="00EF4F4B"/>
    <w:rsid w:val="00F134B1"/>
    <w:rsid w:val="00F16711"/>
    <w:rsid w:val="00F21A4D"/>
    <w:rsid w:val="00F47E78"/>
    <w:rsid w:val="00F84391"/>
    <w:rsid w:val="00F86CA7"/>
    <w:rsid w:val="00FA33A6"/>
    <w:rsid w:val="00FB0BD5"/>
    <w:rsid w:val="00FB0EE9"/>
    <w:rsid w:val="00FB191F"/>
    <w:rsid w:val="00FB21A5"/>
    <w:rsid w:val="00FB31EF"/>
    <w:rsid w:val="00FC76C7"/>
    <w:rsid w:val="00FD5706"/>
    <w:rsid w:val="00FD7321"/>
    <w:rsid w:val="00FE0D1A"/>
    <w:rsid w:val="00FE3478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00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5173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51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EC4335"/>
    <w:pPr>
      <w:spacing w:after="120"/>
    </w:pPr>
  </w:style>
  <w:style w:type="character" w:customStyle="1" w:styleId="a4">
    <w:name w:val="Основной текст Знак"/>
    <w:basedOn w:val="a0"/>
    <w:link w:val="a3"/>
    <w:rsid w:val="00EC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91E9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0C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C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C6442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827F2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No Spacing"/>
    <w:uiPriority w:val="1"/>
    <w:qFormat/>
    <w:rsid w:val="00652C27"/>
    <w:pPr>
      <w:spacing w:after="0" w:line="240" w:lineRule="auto"/>
    </w:pPr>
  </w:style>
  <w:style w:type="paragraph" w:styleId="ad">
    <w:name w:val="Title"/>
    <w:basedOn w:val="a"/>
    <w:link w:val="ae"/>
    <w:qFormat/>
    <w:rsid w:val="00DF761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ae">
    <w:name w:val="Название Знак"/>
    <w:basedOn w:val="a0"/>
    <w:link w:val="ad"/>
    <w:rsid w:val="00DF7611"/>
    <w:rPr>
      <w:rFonts w:ascii="Calibri" w:eastAsia="Calibri" w:hAnsi="Calibri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00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5173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51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EC4335"/>
    <w:pPr>
      <w:spacing w:after="120"/>
    </w:pPr>
  </w:style>
  <w:style w:type="character" w:customStyle="1" w:styleId="a4">
    <w:name w:val="Основной текст Знак"/>
    <w:basedOn w:val="a0"/>
    <w:link w:val="a3"/>
    <w:rsid w:val="00EC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91E9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0C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C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C6442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827F2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No Spacing"/>
    <w:uiPriority w:val="1"/>
    <w:qFormat/>
    <w:rsid w:val="00652C27"/>
    <w:pPr>
      <w:spacing w:after="0" w:line="240" w:lineRule="auto"/>
    </w:pPr>
  </w:style>
  <w:style w:type="paragraph" w:styleId="ad">
    <w:name w:val="Title"/>
    <w:basedOn w:val="a"/>
    <w:link w:val="ae"/>
    <w:qFormat/>
    <w:rsid w:val="00DF761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ae">
    <w:name w:val="Название Знак"/>
    <w:basedOn w:val="a0"/>
    <w:link w:val="ad"/>
    <w:rsid w:val="00DF7611"/>
    <w:rPr>
      <w:rFonts w:ascii="Calibri" w:eastAsia="Calibri" w:hAnsi="Calibri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A907D965986FDA9CE73F97027959699EEB487FD100EB6E239D444E3E1750EA2AF34513R0BFJ" TargetMode="External"/><Relationship Id="rId13" Type="http://schemas.openxmlformats.org/officeDocument/2006/relationships/hyperlink" Target="consultantplus://offline/ref=C7FB657A36EAE136D29FB08455111A34A3D3C59B442A18984C5E6E33D4E46FC3B46B704119064F3EG5z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FC62419637190BE4C649055BECCDF94BF8313BF840D85F48EA14E1064B8F50265A3711185E49C8nAuCI" TargetMode="External"/><Relationship Id="rId12" Type="http://schemas.openxmlformats.org/officeDocument/2006/relationships/hyperlink" Target="consultantplus://offline/ref=585E33F32600415169E336BBD9B1CF6FE36C87400C6020B174B6E3CE3By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F146DA5AA62317F416408729F1F226F73B26C626969950DF355863A3aDyFJ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E3BDE555156EA63ADCB5B43063CDF60F8ABDCCCC4B2299D016FE92947D8C514D9BCDB41s4d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E13810E960AB0532B8D7956B8824D0BABA1C079ED95EDB0DB32FC49BpDYA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4903</Words>
  <Characters>27953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Лахтина Галина Алексеевна</dc:creator>
  <cp:lastModifiedBy>Пользователь Windows</cp:lastModifiedBy>
  <cp:revision>2</cp:revision>
  <cp:lastPrinted>2020-12-02T07:04:00Z</cp:lastPrinted>
  <dcterms:created xsi:type="dcterms:W3CDTF">2020-12-28T13:34:00Z</dcterms:created>
  <dcterms:modified xsi:type="dcterms:W3CDTF">2020-12-28T13:34:00Z</dcterms:modified>
</cp:coreProperties>
</file>