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DC" w:rsidRDefault="00CA24DC">
      <w:pPr>
        <w:pStyle w:val="ConsPlusTitlePage"/>
      </w:pPr>
      <w:r>
        <w:br/>
      </w:r>
    </w:p>
    <w:p w:rsidR="00CA24DC" w:rsidRDefault="00CA24D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A24D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24DC" w:rsidRDefault="00CA24DC">
            <w:pPr>
              <w:pStyle w:val="ConsPlusNormal"/>
            </w:pPr>
            <w:r>
              <w:t>26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24DC" w:rsidRDefault="00CA24DC">
            <w:pPr>
              <w:pStyle w:val="ConsPlusNormal"/>
              <w:jc w:val="right"/>
            </w:pPr>
            <w:r>
              <w:t>N 294-ФЗ</w:t>
            </w:r>
          </w:p>
        </w:tc>
      </w:tr>
    </w:tbl>
    <w:p w:rsidR="00CA24DC" w:rsidRDefault="00CA24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24DC" w:rsidRDefault="00CA24DC">
      <w:pPr>
        <w:pStyle w:val="ConsPlusNormal"/>
        <w:jc w:val="both"/>
      </w:pPr>
    </w:p>
    <w:p w:rsidR="00CA24DC" w:rsidRDefault="00CA24DC">
      <w:pPr>
        <w:pStyle w:val="ConsPlusTitle"/>
        <w:jc w:val="center"/>
      </w:pPr>
      <w:r>
        <w:t>РОССИЙСКАЯ ФЕДЕРАЦИЯ</w:t>
      </w:r>
    </w:p>
    <w:p w:rsidR="00CA24DC" w:rsidRDefault="00CA24DC">
      <w:pPr>
        <w:pStyle w:val="ConsPlusTitle"/>
        <w:jc w:val="center"/>
      </w:pPr>
    </w:p>
    <w:p w:rsidR="00CA24DC" w:rsidRDefault="00CA24DC">
      <w:pPr>
        <w:pStyle w:val="ConsPlusTitle"/>
        <w:jc w:val="center"/>
      </w:pPr>
      <w:r>
        <w:t>ФЕДЕРАЛЬНЫЙ ЗАКОН</w:t>
      </w:r>
    </w:p>
    <w:p w:rsidR="00CA24DC" w:rsidRDefault="00CA24DC">
      <w:pPr>
        <w:pStyle w:val="ConsPlusTitle"/>
        <w:jc w:val="center"/>
      </w:pPr>
    </w:p>
    <w:p w:rsidR="00CA24DC" w:rsidRDefault="00CA24DC">
      <w:pPr>
        <w:pStyle w:val="ConsPlusTitle"/>
        <w:jc w:val="center"/>
      </w:pPr>
      <w:r>
        <w:t>О ЗАЩИТЕ ПРАВ ЮРИДИЧЕСКИХ ЛИЦ</w:t>
      </w:r>
    </w:p>
    <w:p w:rsidR="00CA24DC" w:rsidRDefault="00CA24DC">
      <w:pPr>
        <w:pStyle w:val="ConsPlusTitle"/>
        <w:jc w:val="center"/>
      </w:pPr>
      <w:r>
        <w:t>И ИНДИВИДУАЛЬНЫХ ПРЕДПРИНИМАТЕЛЕЙ ПРИ ОСУЩЕСТВЛЕНИИ</w:t>
      </w:r>
    </w:p>
    <w:p w:rsidR="00CA24DC" w:rsidRDefault="00CA24DC">
      <w:pPr>
        <w:pStyle w:val="ConsPlusTitle"/>
        <w:jc w:val="center"/>
      </w:pPr>
      <w:r>
        <w:t>ГОСУДАРСТВЕННОГО КОНТРОЛЯ (НАДЗОРА)</w:t>
      </w:r>
    </w:p>
    <w:p w:rsidR="00CA24DC" w:rsidRDefault="00CA24DC">
      <w:pPr>
        <w:pStyle w:val="ConsPlusTitle"/>
        <w:jc w:val="center"/>
      </w:pPr>
      <w:r>
        <w:t>И МУНИЦИПАЛЬНОГО КОНТРОЛЯ</w:t>
      </w:r>
    </w:p>
    <w:p w:rsidR="00CA24DC" w:rsidRDefault="00CA24DC">
      <w:pPr>
        <w:pStyle w:val="ConsPlusNormal"/>
        <w:ind w:firstLine="540"/>
        <w:jc w:val="both"/>
      </w:pPr>
    </w:p>
    <w:p w:rsidR="00CA24DC" w:rsidRDefault="00CA24DC">
      <w:pPr>
        <w:pStyle w:val="ConsPlusNormal"/>
        <w:jc w:val="right"/>
      </w:pPr>
      <w:r>
        <w:t>Принят</w:t>
      </w:r>
    </w:p>
    <w:p w:rsidR="00CA24DC" w:rsidRDefault="00CA24DC">
      <w:pPr>
        <w:pStyle w:val="ConsPlusNormal"/>
        <w:jc w:val="right"/>
      </w:pPr>
      <w:r>
        <w:t>Государственной Думой</w:t>
      </w:r>
    </w:p>
    <w:p w:rsidR="00CA24DC" w:rsidRDefault="00CA24DC">
      <w:pPr>
        <w:pStyle w:val="ConsPlusNormal"/>
        <w:jc w:val="right"/>
      </w:pPr>
      <w:r>
        <w:t>19 декабря 2008 года</w:t>
      </w:r>
    </w:p>
    <w:p w:rsidR="00CA24DC" w:rsidRDefault="00CA24DC">
      <w:pPr>
        <w:pStyle w:val="ConsPlusNormal"/>
        <w:jc w:val="right"/>
      </w:pPr>
    </w:p>
    <w:p w:rsidR="00CA24DC" w:rsidRDefault="00CA24DC">
      <w:pPr>
        <w:pStyle w:val="ConsPlusNormal"/>
        <w:jc w:val="right"/>
      </w:pPr>
      <w:r>
        <w:t>Одобрен</w:t>
      </w:r>
    </w:p>
    <w:p w:rsidR="00CA24DC" w:rsidRDefault="00CA24DC">
      <w:pPr>
        <w:pStyle w:val="ConsPlusNormal"/>
        <w:jc w:val="right"/>
      </w:pPr>
      <w:r>
        <w:t>Советом Федерации</w:t>
      </w:r>
    </w:p>
    <w:p w:rsidR="00CA24DC" w:rsidRDefault="00CA24DC">
      <w:pPr>
        <w:pStyle w:val="ConsPlusNormal"/>
        <w:jc w:val="right"/>
      </w:pPr>
      <w:r>
        <w:t>22 декабря 2008 года</w:t>
      </w:r>
    </w:p>
    <w:p w:rsidR="00CA24DC" w:rsidRDefault="00CA24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24DC" w:rsidRPr="006E0F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24DC" w:rsidRPr="006E0F64" w:rsidRDefault="00CA2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6E0F64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8842"/>
              <w:gridCol w:w="113"/>
            </w:tblGrid>
            <w:tr w:rsidR="008F41F9" w:rsidRPr="006E0F64">
              <w:tc>
                <w:tcPr>
                  <w:tcW w:w="60" w:type="dxa"/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(в ред. Федеральных законов от 28.04.2009 </w:t>
                  </w:r>
                  <w:hyperlink r:id="rId4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60-ФЗ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17.07.2009 </w:t>
                  </w:r>
                  <w:hyperlink r:id="rId5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164-ФЗ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23.11.2009 </w:t>
                  </w:r>
                  <w:hyperlink r:id="rId6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261-ФЗ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27.12.2009 </w:t>
                  </w:r>
                  <w:hyperlink r:id="rId7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365-ФЗ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22.04.2010 </w:t>
                  </w:r>
                  <w:hyperlink r:id="rId8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65-ФЗ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26.04.2010 </w:t>
                  </w:r>
                  <w:hyperlink r:id="rId9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66-ФЗ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27.07.2010 </w:t>
                  </w:r>
                  <w:hyperlink r:id="rId10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191-ФЗ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27.07.2010 </w:t>
                  </w:r>
                  <w:hyperlink r:id="rId11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224-ФЗ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27.07.2010 </w:t>
                  </w:r>
                  <w:hyperlink r:id="rId12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227-ФЗ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30.07.2010 </w:t>
                  </w:r>
                  <w:hyperlink r:id="rId13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242-ФЗ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28.12.2010 </w:t>
                  </w:r>
                  <w:hyperlink r:id="rId14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408-ФЗ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21.04.2011 </w:t>
                  </w:r>
                  <w:hyperlink r:id="rId15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69-ФЗ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04.06.2011 </w:t>
                  </w:r>
                  <w:hyperlink r:id="rId16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123-ФЗ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01.07.2011 </w:t>
                  </w:r>
                  <w:hyperlink r:id="rId17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169-ФЗ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18.07.2011 </w:t>
                  </w:r>
                  <w:hyperlink r:id="rId18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242-ФЗ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21.11.2011 </w:t>
                  </w:r>
                  <w:hyperlink r:id="rId19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327-ФЗ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03.05.2012 </w:t>
                  </w:r>
                  <w:hyperlink r:id="rId20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47-ФЗ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25.06.2012 </w:t>
                  </w:r>
                  <w:hyperlink r:id="rId21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93-ФЗ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28.07.2012 </w:t>
                  </w:r>
                  <w:hyperlink r:id="rId22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131-ФЗ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28.07.2012 </w:t>
                  </w:r>
                  <w:hyperlink r:id="rId23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133-ФЗ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12.11.2012 </w:t>
                  </w:r>
                  <w:hyperlink r:id="rId24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191-ФЗ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04.03.2013 </w:t>
                  </w:r>
                  <w:hyperlink r:id="rId25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22-ФЗ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02.07.2013 </w:t>
                  </w:r>
                  <w:hyperlink r:id="rId26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185-ФЗ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23.07.2013 </w:t>
                  </w:r>
                  <w:hyperlink r:id="rId27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208-ФЗ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02.11.2013 </w:t>
                  </w:r>
                  <w:hyperlink r:id="rId28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294-ФЗ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25.11.2013 </w:t>
                  </w:r>
                  <w:hyperlink r:id="rId29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317-ФЗ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02.12.2013 </w:t>
                  </w:r>
                  <w:hyperlink r:id="rId30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337-ФЗ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28.12.2013 </w:t>
                  </w:r>
                  <w:hyperlink r:id="rId31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396-ФЗ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28.12.2013 </w:t>
                  </w:r>
                  <w:hyperlink r:id="rId32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414-ФЗ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28.12.2013 </w:t>
                  </w:r>
                  <w:hyperlink r:id="rId33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416-ФЗ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12.03.2014 </w:t>
                  </w:r>
                  <w:hyperlink r:id="rId34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27-ФЗ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12.03.2014 </w:t>
                  </w:r>
                  <w:hyperlink r:id="rId35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33-ФЗ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23.06.2014 </w:t>
                  </w:r>
                  <w:hyperlink r:id="rId36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160-ФЗ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21.07.2014 </w:t>
                  </w:r>
                  <w:hyperlink r:id="rId37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219-ФЗ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21.07.2014 </w:t>
                  </w:r>
                  <w:hyperlink r:id="rId38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234-ФЗ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21.07.2014 </w:t>
                  </w:r>
                  <w:hyperlink r:id="rId39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242-ФЗ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21.07.2014 </w:t>
                  </w:r>
                  <w:hyperlink r:id="rId40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255-ФЗ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14.10.2014 </w:t>
                  </w:r>
                  <w:hyperlink r:id="rId41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307-ФЗ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29.11.2014 </w:t>
                  </w:r>
                  <w:hyperlink r:id="rId42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378-ФЗ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31.12.2014 </w:t>
                  </w:r>
                  <w:hyperlink r:id="rId43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500-ФЗ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31.12.2014 </w:t>
                  </w:r>
                  <w:hyperlink r:id="rId44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511-ФЗ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31.12.2014 </w:t>
                  </w:r>
                  <w:hyperlink r:id="rId45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519-ФЗ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31.12.2014 </w:t>
                  </w:r>
                  <w:hyperlink r:id="rId46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532-ФЗ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06.04.2015 </w:t>
                  </w:r>
                  <w:hyperlink r:id="rId47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82-ФЗ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02.05.2015 </w:t>
                  </w:r>
                  <w:hyperlink r:id="rId48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111-ФЗ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29.06.2015 </w:t>
                  </w:r>
                  <w:hyperlink r:id="rId49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159-ФЗ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13.07.2015 </w:t>
                  </w:r>
                  <w:hyperlink r:id="rId50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213-ФЗ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13.07.2015 </w:t>
                  </w:r>
                  <w:hyperlink r:id="rId51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236-ФЗ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13.07.2015 </w:t>
                  </w:r>
                  <w:hyperlink r:id="rId52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246-ФЗ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13.07.2015 </w:t>
                  </w:r>
                  <w:hyperlink r:id="rId53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263-ФЗ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03.11.2015 </w:t>
                  </w:r>
                  <w:hyperlink r:id="rId54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306-ФЗ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28.11.2015 </w:t>
                  </w:r>
                  <w:hyperlink r:id="rId55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341-ФЗ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09.03.2016 </w:t>
                  </w:r>
                  <w:hyperlink r:id="rId56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68-ФЗ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01.05.2016 </w:t>
                  </w:r>
                  <w:hyperlink r:id="rId57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127-ФЗ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03.07.2016 </w:t>
                  </w:r>
                  <w:hyperlink r:id="rId58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227-ФЗ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03.07.2016 </w:t>
                  </w:r>
                  <w:hyperlink r:id="rId59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231-ФЗ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03.07.2016 </w:t>
                  </w:r>
                  <w:hyperlink r:id="rId60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254-ФЗ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03.07.2016 </w:t>
                  </w:r>
                  <w:hyperlink r:id="rId61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277-ФЗ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03.07.2016 </w:t>
                  </w:r>
                  <w:hyperlink r:id="rId62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261-ФЗ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03.07.2016 </w:t>
                  </w:r>
                  <w:hyperlink r:id="rId63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354-ФЗ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05.12.2016 </w:t>
                  </w:r>
                  <w:hyperlink r:id="rId64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412-ФЗ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22.02.2017 </w:t>
                  </w:r>
                  <w:hyperlink r:id="rId65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01.05.2017 </w:t>
                  </w:r>
                  <w:hyperlink r:id="rId66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96-ФЗ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26.07.2017 </w:t>
                  </w:r>
                  <w:hyperlink r:id="rId67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193-ФЗ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30.10.2017 </w:t>
                  </w:r>
                  <w:hyperlink r:id="rId68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308-ФЗ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27.11.2017 </w:t>
                  </w:r>
                  <w:hyperlink r:id="rId69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332-ФЗ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29.12.2017 </w:t>
                  </w:r>
                  <w:hyperlink r:id="rId70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442-ФЗ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29.12.2017 </w:t>
                  </w:r>
                  <w:hyperlink r:id="rId71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443-ФЗ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18.04.2018 </w:t>
                  </w:r>
                  <w:hyperlink r:id="rId72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81-ФЗ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23.04.2018 </w:t>
                  </w:r>
                  <w:hyperlink r:id="rId73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94-ФЗ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29.07.2018 </w:t>
                  </w:r>
                  <w:hyperlink r:id="rId74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245-ФЗ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03.08.2018 </w:t>
                  </w:r>
                  <w:hyperlink r:id="rId75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316-ФЗ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03.08.2018 </w:t>
                  </w:r>
                  <w:hyperlink r:id="rId76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321-ФЗ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03.08.2018 </w:t>
                  </w:r>
                  <w:hyperlink r:id="rId77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323-ФЗ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30.10.2018 </w:t>
                  </w:r>
                  <w:hyperlink r:id="rId78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386-ФЗ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25.12.2018 </w:t>
                  </w:r>
                  <w:hyperlink r:id="rId79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480-ФЗ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27.12.2018 </w:t>
                  </w:r>
                  <w:hyperlink r:id="rId80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511-ФЗ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18.03.2019 </w:t>
                  </w:r>
                  <w:hyperlink r:id="rId81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15.04.2019 </w:t>
                  </w:r>
                  <w:hyperlink r:id="rId82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54-ФЗ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06.06.2019 </w:t>
                  </w:r>
                  <w:hyperlink r:id="rId83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122-ФЗ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06.06.2019 </w:t>
                  </w:r>
                  <w:hyperlink r:id="rId84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130-ФЗ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30.07.2019 </w:t>
                  </w:r>
                  <w:hyperlink r:id="rId85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256-ФЗ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02.08.2019 </w:t>
                  </w:r>
                  <w:hyperlink r:id="rId86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310-ФЗ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27.12.2019 </w:t>
                  </w:r>
                  <w:hyperlink r:id="rId87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476-ФЗ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01.04.2020 </w:t>
                  </w:r>
                  <w:hyperlink r:id="rId88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98-ФЗ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13.07.2020 </w:t>
                  </w:r>
                  <w:hyperlink r:id="rId89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194-ФЗ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08.12.2020 </w:t>
                  </w:r>
                  <w:hyperlink r:id="rId90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429-ФЗ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11.06.2021 </w:t>
                  </w:r>
                  <w:hyperlink r:id="rId91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170-ФЗ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lastRenderedPageBreak/>
                    <w:t xml:space="preserve">от 08.03.2022 </w:t>
                  </w:r>
                  <w:hyperlink r:id="rId92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14.07.2022 </w:t>
                  </w:r>
                  <w:hyperlink r:id="rId93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271-ФЗ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04.11.2022 </w:t>
                  </w:r>
                  <w:hyperlink r:id="rId94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427-ФЗ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от 24.07.2023 </w:t>
                  </w:r>
                  <w:hyperlink r:id="rId95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366-ФЗ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08.08.2024 </w:t>
                  </w:r>
                  <w:hyperlink r:id="rId96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310-ФЗ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, от 26.12.2024 </w:t>
                  </w:r>
                  <w:hyperlink r:id="rId97" w:history="1">
                    <w:r w:rsidRPr="006E0F64">
                      <w:rPr>
                        <w:rFonts w:ascii="Times New Roman" w:hAnsi="Times New Roman" w:cs="Times New Roman"/>
                        <w:color w:val="0000FF"/>
                      </w:rPr>
                      <w:t>N 494-ФЗ</w:t>
                    </w:r>
                  </w:hyperlink>
                  <w:r w:rsidRPr="006E0F64">
                    <w:rPr>
                      <w:rFonts w:ascii="Times New Roman" w:hAnsi="Times New Roman" w:cs="Times New Roman"/>
                      <w:color w:val="392C69"/>
                    </w:rPr>
                    <w:t xml:space="preserve">) </w:t>
                  </w: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1F9" w:rsidRPr="006E0F64" w:rsidRDefault="008F41F9" w:rsidP="008F41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</w:p>
              </w:tc>
            </w:tr>
          </w:tbl>
          <w:p w:rsidR="00CA24DC" w:rsidRPr="006E0F64" w:rsidRDefault="00CA2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4DC" w:rsidRDefault="00CA24DC" w:rsidP="00CA24DC">
      <w:pPr>
        <w:pStyle w:val="ConsPlusTitle"/>
        <w:jc w:val="both"/>
        <w:outlineLvl w:val="1"/>
        <w:rPr>
          <w:b w:val="0"/>
        </w:rPr>
      </w:pPr>
      <w:bookmarkStart w:id="1" w:name="P510"/>
      <w:bookmarkEnd w:id="1"/>
      <w:bookmarkEnd w:id="0"/>
    </w:p>
    <w:p w:rsidR="00CA24DC" w:rsidRDefault="00CA24DC" w:rsidP="00CA24DC">
      <w:pPr>
        <w:pStyle w:val="ConsPlusTitle"/>
        <w:jc w:val="center"/>
        <w:outlineLvl w:val="1"/>
      </w:pPr>
      <w:r>
        <w:t>Статья 23. Защита прав юридических лиц, индивидуальных предпринимателей при осуществлении государственного контроля (надзора), муниципального контроля</w:t>
      </w:r>
    </w:p>
    <w:p w:rsidR="00CA24DC" w:rsidRDefault="00CA24DC">
      <w:pPr>
        <w:pStyle w:val="ConsPlusNormal"/>
        <w:ind w:firstLine="540"/>
        <w:jc w:val="both"/>
      </w:pPr>
    </w:p>
    <w:p w:rsidR="00CA24DC" w:rsidRDefault="00CA24DC">
      <w:pPr>
        <w:pStyle w:val="ConsPlusNormal"/>
        <w:ind w:firstLine="540"/>
        <w:jc w:val="both"/>
      </w:pPr>
      <w:r>
        <w:t>1. Защита прав юридических лиц, индивидуальных предпринимателей при осуществлении государственного контроля (надзора), муниципального контроля осуществляется в административном и (или) судебном порядке в соответствии с законодательством Российской Федерации.</w:t>
      </w:r>
    </w:p>
    <w:p w:rsidR="00CA24DC" w:rsidRDefault="00CA24DC">
      <w:pPr>
        <w:pStyle w:val="ConsPlusNormal"/>
        <w:spacing w:before="220"/>
        <w:ind w:firstLine="540"/>
        <w:jc w:val="both"/>
      </w:pPr>
      <w:r>
        <w:t>2. Заявление об обжаловании действий (бездействия) органа государственного контроля (надзора) или органа муниципального контроля либо их должностных лиц подлежит рассмотрению в порядке, установленном законодательством Российской Федерации.</w:t>
      </w:r>
    </w:p>
    <w:p w:rsidR="00CA24DC" w:rsidRDefault="00CA24DC">
      <w:pPr>
        <w:pStyle w:val="ConsPlusNormal"/>
        <w:spacing w:before="220"/>
        <w:ind w:firstLine="540"/>
        <w:jc w:val="both"/>
      </w:pPr>
      <w:r>
        <w:t>3. Нормативные правовые акты органов государственного контроля (надзора) или муниципальные правовые акты органов муниципального контроля, нарушающие права и (или) законные интересы юридических лиц, индивидуальных предпринимателей и не соответствующие законодательству Российской Федерации, могут быть признаны недействительными полностью или частично в порядке, установленном законодательством Российской Федерации.</w:t>
      </w:r>
    </w:p>
    <w:p w:rsidR="00CA24DC" w:rsidRDefault="00CA24DC">
      <w:pPr>
        <w:pStyle w:val="ConsPlusNormal"/>
        <w:ind w:firstLine="540"/>
        <w:jc w:val="both"/>
      </w:pPr>
    </w:p>
    <w:p w:rsidR="00CA24DC" w:rsidRDefault="00CA24DC">
      <w:pPr>
        <w:pStyle w:val="ConsPlusNormal"/>
        <w:ind w:firstLine="540"/>
        <w:jc w:val="both"/>
      </w:pPr>
    </w:p>
    <w:p w:rsidR="00CA24DC" w:rsidRDefault="00CA24DC">
      <w:pPr>
        <w:pStyle w:val="ConsPlusNormal"/>
        <w:jc w:val="right"/>
      </w:pPr>
      <w:r>
        <w:t>Президент</w:t>
      </w:r>
    </w:p>
    <w:p w:rsidR="00CA24DC" w:rsidRDefault="00CA24DC">
      <w:pPr>
        <w:pStyle w:val="ConsPlusNormal"/>
        <w:jc w:val="right"/>
      </w:pPr>
      <w:r>
        <w:t>Российской Федерации</w:t>
      </w:r>
    </w:p>
    <w:p w:rsidR="00CA24DC" w:rsidRDefault="00CA24DC">
      <w:pPr>
        <w:pStyle w:val="ConsPlusNormal"/>
        <w:jc w:val="right"/>
      </w:pPr>
      <w:r>
        <w:t>Д.МЕДВЕДЕВ</w:t>
      </w:r>
    </w:p>
    <w:p w:rsidR="00CA24DC" w:rsidRDefault="00CA24DC">
      <w:pPr>
        <w:pStyle w:val="ConsPlusNormal"/>
      </w:pPr>
      <w:r>
        <w:t>Москва, Кремль</w:t>
      </w:r>
    </w:p>
    <w:p w:rsidR="00CA24DC" w:rsidRDefault="00CA24DC">
      <w:pPr>
        <w:pStyle w:val="ConsPlusNormal"/>
        <w:spacing w:before="220"/>
      </w:pPr>
      <w:r>
        <w:t>26 декабря 2008 года</w:t>
      </w:r>
    </w:p>
    <w:p w:rsidR="00CA24DC" w:rsidRDefault="00CA24DC">
      <w:pPr>
        <w:pStyle w:val="ConsPlusNormal"/>
        <w:spacing w:before="220"/>
      </w:pPr>
      <w:r>
        <w:t>N 294-ФЗ</w:t>
      </w:r>
    </w:p>
    <w:p w:rsidR="00CA24DC" w:rsidRDefault="00CA24DC">
      <w:pPr>
        <w:pStyle w:val="ConsPlusNormal"/>
      </w:pPr>
    </w:p>
    <w:p w:rsidR="00CA24DC" w:rsidRDefault="00CA24DC">
      <w:pPr>
        <w:pStyle w:val="ConsPlusNormal"/>
      </w:pPr>
    </w:p>
    <w:p w:rsidR="00CA24DC" w:rsidRDefault="00CA24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076C" w:rsidRDefault="0039076C"/>
    <w:sectPr w:rsidR="0039076C" w:rsidSect="00D8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DC"/>
    <w:rsid w:val="001F4232"/>
    <w:rsid w:val="0039076C"/>
    <w:rsid w:val="006E0F64"/>
    <w:rsid w:val="008F41F9"/>
    <w:rsid w:val="00AC165F"/>
    <w:rsid w:val="00C53430"/>
    <w:rsid w:val="00CA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BA73F-75C5-4A08-BCA9-B47197AC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4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24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24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A24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A24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A24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A24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A24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9093&amp;dst=101806" TargetMode="External"/><Relationship Id="rId21" Type="http://schemas.openxmlformats.org/officeDocument/2006/relationships/hyperlink" Target="https://login.consultant.ru/link/?req=doc&amp;base=LAW&amp;n=471227&amp;dst=100296" TargetMode="External"/><Relationship Id="rId34" Type="http://schemas.openxmlformats.org/officeDocument/2006/relationships/hyperlink" Target="https://login.consultant.ru/link/?req=doc&amp;base=LAW&amp;n=440508&amp;dst=100117" TargetMode="External"/><Relationship Id="rId42" Type="http://schemas.openxmlformats.org/officeDocument/2006/relationships/hyperlink" Target="https://login.consultant.ru/link/?req=doc&amp;base=LAW&amp;n=201417&amp;dst=100037" TargetMode="External"/><Relationship Id="rId47" Type="http://schemas.openxmlformats.org/officeDocument/2006/relationships/hyperlink" Target="https://login.consultant.ru/link/?req=doc&amp;base=LAW&amp;n=389797&amp;dst=100047" TargetMode="External"/><Relationship Id="rId50" Type="http://schemas.openxmlformats.org/officeDocument/2006/relationships/hyperlink" Target="https://login.consultant.ru/link/?req=doc&amp;base=LAW&amp;n=405751&amp;dst=100191" TargetMode="External"/><Relationship Id="rId55" Type="http://schemas.openxmlformats.org/officeDocument/2006/relationships/hyperlink" Target="https://login.consultant.ru/link/?req=doc&amp;base=LAW&amp;n=189528&amp;dst=100039" TargetMode="External"/><Relationship Id="rId63" Type="http://schemas.openxmlformats.org/officeDocument/2006/relationships/hyperlink" Target="https://login.consultant.ru/link/?req=doc&amp;base=LAW&amp;n=387132&amp;dst=100094" TargetMode="External"/><Relationship Id="rId68" Type="http://schemas.openxmlformats.org/officeDocument/2006/relationships/hyperlink" Target="https://login.consultant.ru/link/?req=doc&amp;base=LAW&amp;n=281703&amp;dst=100008" TargetMode="External"/><Relationship Id="rId76" Type="http://schemas.openxmlformats.org/officeDocument/2006/relationships/hyperlink" Target="https://login.consultant.ru/link/?req=doc&amp;base=LAW&amp;n=442420&amp;dst=100088" TargetMode="External"/><Relationship Id="rId84" Type="http://schemas.openxmlformats.org/officeDocument/2006/relationships/hyperlink" Target="https://login.consultant.ru/link/?req=doc&amp;base=LAW&amp;n=326257&amp;dst=100008" TargetMode="External"/><Relationship Id="rId89" Type="http://schemas.openxmlformats.org/officeDocument/2006/relationships/hyperlink" Target="https://login.consultant.ru/link/?req=doc&amp;base=LAW&amp;n=421130&amp;dst=100069" TargetMode="External"/><Relationship Id="rId97" Type="http://schemas.openxmlformats.org/officeDocument/2006/relationships/hyperlink" Target="https://login.consultant.ru/link/?req=doc&amp;base=LAW&amp;n=494429&amp;dst=100050" TargetMode="External"/><Relationship Id="rId7" Type="http://schemas.openxmlformats.org/officeDocument/2006/relationships/hyperlink" Target="https://login.consultant.ru/link/?req=doc&amp;base=LAW&amp;n=479092&amp;dst=100133" TargetMode="External"/><Relationship Id="rId71" Type="http://schemas.openxmlformats.org/officeDocument/2006/relationships/hyperlink" Target="https://login.consultant.ru/link/?req=doc&amp;base=LAW&amp;n=483116&amp;dst=100254" TargetMode="External"/><Relationship Id="rId92" Type="http://schemas.openxmlformats.org/officeDocument/2006/relationships/hyperlink" Target="https://login.consultant.ru/link/?req=doc&amp;base=LAW&amp;n=494663&amp;dst=1000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94856&amp;dst=100247" TargetMode="External"/><Relationship Id="rId29" Type="http://schemas.openxmlformats.org/officeDocument/2006/relationships/hyperlink" Target="https://login.consultant.ru/link/?req=doc&amp;base=LAW&amp;n=470677&amp;dst=101065" TargetMode="External"/><Relationship Id="rId11" Type="http://schemas.openxmlformats.org/officeDocument/2006/relationships/hyperlink" Target="https://login.consultant.ru/link/?req=doc&amp;base=LAW&amp;n=482770&amp;dst=100259" TargetMode="External"/><Relationship Id="rId24" Type="http://schemas.openxmlformats.org/officeDocument/2006/relationships/hyperlink" Target="https://login.consultant.ru/link/?req=doc&amp;base=LAW&amp;n=137652&amp;dst=100025" TargetMode="External"/><Relationship Id="rId32" Type="http://schemas.openxmlformats.org/officeDocument/2006/relationships/hyperlink" Target="https://login.consultant.ru/link/?req=doc&amp;base=LAW&amp;n=221459&amp;dst=100065" TargetMode="External"/><Relationship Id="rId37" Type="http://schemas.openxmlformats.org/officeDocument/2006/relationships/hyperlink" Target="https://login.consultant.ru/link/?req=doc&amp;base=LAW&amp;n=470984&amp;dst=100580" TargetMode="External"/><Relationship Id="rId40" Type="http://schemas.openxmlformats.org/officeDocument/2006/relationships/hyperlink" Target="https://login.consultant.ru/link/?req=doc&amp;base=LAW&amp;n=420988&amp;dst=100181" TargetMode="External"/><Relationship Id="rId45" Type="http://schemas.openxmlformats.org/officeDocument/2006/relationships/hyperlink" Target="https://login.consultant.ru/link/?req=doc&amp;base=LAW&amp;n=420984&amp;dst=100077" TargetMode="External"/><Relationship Id="rId53" Type="http://schemas.openxmlformats.org/officeDocument/2006/relationships/hyperlink" Target="https://login.consultant.ru/link/?req=doc&amp;base=LAW&amp;n=182652&amp;dst=100064" TargetMode="External"/><Relationship Id="rId58" Type="http://schemas.openxmlformats.org/officeDocument/2006/relationships/hyperlink" Target="https://login.consultant.ru/link/?req=doc&amp;base=LAW&amp;n=453993&amp;dst=100547" TargetMode="External"/><Relationship Id="rId66" Type="http://schemas.openxmlformats.org/officeDocument/2006/relationships/hyperlink" Target="https://login.consultant.ru/link/?req=doc&amp;base=LAW&amp;n=389502&amp;dst=100009" TargetMode="External"/><Relationship Id="rId74" Type="http://schemas.openxmlformats.org/officeDocument/2006/relationships/hyperlink" Target="https://login.consultant.ru/link/?req=doc&amp;base=LAW&amp;n=421071&amp;dst=100015" TargetMode="External"/><Relationship Id="rId79" Type="http://schemas.openxmlformats.org/officeDocument/2006/relationships/hyperlink" Target="https://login.consultant.ru/link/?req=doc&amp;base=LAW&amp;n=314258&amp;dst=100009" TargetMode="External"/><Relationship Id="rId87" Type="http://schemas.openxmlformats.org/officeDocument/2006/relationships/hyperlink" Target="https://login.consultant.ru/link/?req=doc&amp;base=LAW&amp;n=421075&amp;dst=100227" TargetMode="External"/><Relationship Id="rId5" Type="http://schemas.openxmlformats.org/officeDocument/2006/relationships/hyperlink" Target="https://login.consultant.ru/link/?req=doc&amp;base=LAW&amp;n=186979&amp;dst=100355" TargetMode="External"/><Relationship Id="rId61" Type="http://schemas.openxmlformats.org/officeDocument/2006/relationships/hyperlink" Target="https://login.consultant.ru/link/?req=doc&amp;base=LAW&amp;n=200571&amp;dst=100009" TargetMode="External"/><Relationship Id="rId82" Type="http://schemas.openxmlformats.org/officeDocument/2006/relationships/hyperlink" Target="https://login.consultant.ru/link/?req=doc&amp;base=LAW&amp;n=322489&amp;dst=100011" TargetMode="External"/><Relationship Id="rId90" Type="http://schemas.openxmlformats.org/officeDocument/2006/relationships/hyperlink" Target="https://login.consultant.ru/link/?req=doc&amp;base=LAW&amp;n=440511&amp;dst=100314" TargetMode="External"/><Relationship Id="rId95" Type="http://schemas.openxmlformats.org/officeDocument/2006/relationships/hyperlink" Target="https://login.consultant.ru/link/?req=doc&amp;base=LAW&amp;n=452747&amp;dst=100012" TargetMode="External"/><Relationship Id="rId19" Type="http://schemas.openxmlformats.org/officeDocument/2006/relationships/hyperlink" Target="https://login.consultant.ru/link/?req=doc&amp;base=LAW&amp;n=191963&amp;dst=100314" TargetMode="External"/><Relationship Id="rId14" Type="http://schemas.openxmlformats.org/officeDocument/2006/relationships/hyperlink" Target="https://login.consultant.ru/link/?req=doc&amp;base=LAW&amp;n=108562&amp;dst=100008" TargetMode="External"/><Relationship Id="rId22" Type="http://schemas.openxmlformats.org/officeDocument/2006/relationships/hyperlink" Target="https://login.consultant.ru/link/?req=doc&amp;base=LAW&amp;n=201265&amp;dst=100365" TargetMode="External"/><Relationship Id="rId27" Type="http://schemas.openxmlformats.org/officeDocument/2006/relationships/hyperlink" Target="https://login.consultant.ru/link/?req=doc&amp;base=LAW&amp;n=330826&amp;dst=100022" TargetMode="External"/><Relationship Id="rId30" Type="http://schemas.openxmlformats.org/officeDocument/2006/relationships/hyperlink" Target="https://login.consultant.ru/link/?req=doc&amp;base=LAW&amp;n=155125&amp;dst=100008" TargetMode="External"/><Relationship Id="rId35" Type="http://schemas.openxmlformats.org/officeDocument/2006/relationships/hyperlink" Target="https://login.consultant.ru/link/?req=doc&amp;base=LAW&amp;n=201711&amp;dst=100076" TargetMode="External"/><Relationship Id="rId43" Type="http://schemas.openxmlformats.org/officeDocument/2006/relationships/hyperlink" Target="https://login.consultant.ru/link/?req=doc&amp;base=LAW&amp;n=173169&amp;dst=100023" TargetMode="External"/><Relationship Id="rId48" Type="http://schemas.openxmlformats.org/officeDocument/2006/relationships/hyperlink" Target="https://login.consultant.ru/link/?req=doc&amp;base=LAW&amp;n=387135&amp;dst=100199" TargetMode="External"/><Relationship Id="rId56" Type="http://schemas.openxmlformats.org/officeDocument/2006/relationships/hyperlink" Target="https://login.consultant.ru/link/?req=doc&amp;base=LAW&amp;n=194881&amp;dst=100009" TargetMode="External"/><Relationship Id="rId64" Type="http://schemas.openxmlformats.org/officeDocument/2006/relationships/hyperlink" Target="https://login.consultant.ru/link/?req=doc&amp;base=LAW&amp;n=208174&amp;dst=100032" TargetMode="External"/><Relationship Id="rId69" Type="http://schemas.openxmlformats.org/officeDocument/2006/relationships/hyperlink" Target="https://login.consultant.ru/link/?req=doc&amp;base=LAW&amp;n=283490&amp;dst=100009" TargetMode="External"/><Relationship Id="rId77" Type="http://schemas.openxmlformats.org/officeDocument/2006/relationships/hyperlink" Target="https://login.consultant.ru/link/?req=doc&amp;base=LAW&amp;n=304094&amp;dst=100009" TargetMode="External"/><Relationship Id="rId8" Type="http://schemas.openxmlformats.org/officeDocument/2006/relationships/hyperlink" Target="https://login.consultant.ru/link/?req=doc&amp;base=LAW&amp;n=435812&amp;dst=100608" TargetMode="External"/><Relationship Id="rId51" Type="http://schemas.openxmlformats.org/officeDocument/2006/relationships/hyperlink" Target="https://login.consultant.ru/link/?req=doc&amp;base=LAW&amp;n=221379&amp;dst=100159" TargetMode="External"/><Relationship Id="rId72" Type="http://schemas.openxmlformats.org/officeDocument/2006/relationships/hyperlink" Target="https://login.consultant.ru/link/?req=doc&amp;base=LAW&amp;n=296076&amp;dst=100016" TargetMode="External"/><Relationship Id="rId80" Type="http://schemas.openxmlformats.org/officeDocument/2006/relationships/hyperlink" Target="https://login.consultant.ru/link/?req=doc&amp;base=LAW&amp;n=314633&amp;dst=100009" TargetMode="External"/><Relationship Id="rId85" Type="http://schemas.openxmlformats.org/officeDocument/2006/relationships/hyperlink" Target="https://login.consultant.ru/link/?req=doc&amp;base=LAW&amp;n=330319&amp;dst=100091" TargetMode="External"/><Relationship Id="rId93" Type="http://schemas.openxmlformats.org/officeDocument/2006/relationships/hyperlink" Target="https://login.consultant.ru/link/?req=doc&amp;base=LAW&amp;n=430619&amp;dst=100332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9088&amp;dst=100363" TargetMode="External"/><Relationship Id="rId17" Type="http://schemas.openxmlformats.org/officeDocument/2006/relationships/hyperlink" Target="https://login.consultant.ru/link/?req=doc&amp;base=LAW&amp;n=479091&amp;dst=100647" TargetMode="External"/><Relationship Id="rId25" Type="http://schemas.openxmlformats.org/officeDocument/2006/relationships/hyperlink" Target="https://login.consultant.ru/link/?req=doc&amp;base=LAW&amp;n=142907&amp;dst=100247" TargetMode="External"/><Relationship Id="rId33" Type="http://schemas.openxmlformats.org/officeDocument/2006/relationships/hyperlink" Target="https://login.consultant.ru/link/?req=doc&amp;base=LAW&amp;n=156547&amp;dst=100440" TargetMode="External"/><Relationship Id="rId38" Type="http://schemas.openxmlformats.org/officeDocument/2006/relationships/hyperlink" Target="https://login.consultant.ru/link/?req=doc&amp;base=LAW&amp;n=387140&amp;dst=100111" TargetMode="External"/><Relationship Id="rId46" Type="http://schemas.openxmlformats.org/officeDocument/2006/relationships/hyperlink" Target="https://login.consultant.ru/link/?req=doc&amp;base=LAW&amp;n=173202&amp;dst=100069" TargetMode="External"/><Relationship Id="rId59" Type="http://schemas.openxmlformats.org/officeDocument/2006/relationships/hyperlink" Target="https://login.consultant.ru/link/?req=doc&amp;base=LAW&amp;n=210228&amp;dst=100040" TargetMode="External"/><Relationship Id="rId67" Type="http://schemas.openxmlformats.org/officeDocument/2006/relationships/hyperlink" Target="https://login.consultant.ru/link/?req=doc&amp;base=LAW&amp;n=220879&amp;dst=100018" TargetMode="External"/><Relationship Id="rId20" Type="http://schemas.openxmlformats.org/officeDocument/2006/relationships/hyperlink" Target="https://login.consultant.ru/link/?req=doc&amp;base=LAW&amp;n=299534&amp;dst=100203" TargetMode="External"/><Relationship Id="rId41" Type="http://schemas.openxmlformats.org/officeDocument/2006/relationships/hyperlink" Target="https://login.consultant.ru/link/?req=doc&amp;base=LAW&amp;n=446159&amp;dst=100724" TargetMode="External"/><Relationship Id="rId54" Type="http://schemas.openxmlformats.org/officeDocument/2006/relationships/hyperlink" Target="https://login.consultant.ru/link/?req=doc&amp;base=LAW&amp;n=188332&amp;dst=100009" TargetMode="External"/><Relationship Id="rId62" Type="http://schemas.openxmlformats.org/officeDocument/2006/relationships/hyperlink" Target="https://login.consultant.ru/link/?req=doc&amp;base=LAW&amp;n=387133&amp;dst=100318" TargetMode="External"/><Relationship Id="rId70" Type="http://schemas.openxmlformats.org/officeDocument/2006/relationships/hyperlink" Target="https://login.consultant.ru/link/?req=doc&amp;base=LAW&amp;n=483117&amp;dst=100183" TargetMode="External"/><Relationship Id="rId75" Type="http://schemas.openxmlformats.org/officeDocument/2006/relationships/hyperlink" Target="https://login.consultant.ru/link/?req=doc&amp;base=LAW&amp;n=304077&amp;dst=100009" TargetMode="External"/><Relationship Id="rId83" Type="http://schemas.openxmlformats.org/officeDocument/2006/relationships/hyperlink" Target="https://login.consultant.ru/link/?req=doc&amp;base=LAW&amp;n=349201&amp;dst=100247" TargetMode="External"/><Relationship Id="rId88" Type="http://schemas.openxmlformats.org/officeDocument/2006/relationships/hyperlink" Target="https://login.consultant.ru/link/?req=doc&amp;base=LAW&amp;n=482831&amp;dst=100080" TargetMode="External"/><Relationship Id="rId91" Type="http://schemas.openxmlformats.org/officeDocument/2006/relationships/hyperlink" Target="https://login.consultant.ru/link/?req=doc&amp;base=LAW&amp;n=479116&amp;dst=102403" TargetMode="External"/><Relationship Id="rId96" Type="http://schemas.openxmlformats.org/officeDocument/2006/relationships/hyperlink" Target="https://login.consultant.ru/link/?req=doc&amp;base=LAW&amp;n=482561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642&amp;dst=100567" TargetMode="External"/><Relationship Id="rId15" Type="http://schemas.openxmlformats.org/officeDocument/2006/relationships/hyperlink" Target="https://login.consultant.ru/link/?req=doc&amp;base=LAW&amp;n=441772&amp;dst=100180" TargetMode="External"/><Relationship Id="rId23" Type="http://schemas.openxmlformats.org/officeDocument/2006/relationships/hyperlink" Target="https://login.consultant.ru/link/?req=doc&amp;base=LAW&amp;n=464270&amp;dst=100332" TargetMode="External"/><Relationship Id="rId28" Type="http://schemas.openxmlformats.org/officeDocument/2006/relationships/hyperlink" Target="https://login.consultant.ru/link/?req=doc&amp;base=LAW&amp;n=201618&amp;dst=100090" TargetMode="External"/><Relationship Id="rId36" Type="http://schemas.openxmlformats.org/officeDocument/2006/relationships/hyperlink" Target="https://login.consultant.ru/link/?req=doc&amp;base=LAW&amp;n=440510&amp;dst=100089" TargetMode="External"/><Relationship Id="rId49" Type="http://schemas.openxmlformats.org/officeDocument/2006/relationships/hyperlink" Target="https://login.consultant.ru/link/?req=doc&amp;base=LAW&amp;n=210226&amp;dst=100601" TargetMode="External"/><Relationship Id="rId57" Type="http://schemas.openxmlformats.org/officeDocument/2006/relationships/hyperlink" Target="https://login.consultant.ru/link/?req=doc&amp;base=LAW&amp;n=197420&amp;dst=100008" TargetMode="External"/><Relationship Id="rId10" Type="http://schemas.openxmlformats.org/officeDocument/2006/relationships/hyperlink" Target="https://login.consultant.ru/link/?req=doc&amp;base=LAW&amp;n=117622&amp;dst=100038" TargetMode="External"/><Relationship Id="rId31" Type="http://schemas.openxmlformats.org/officeDocument/2006/relationships/hyperlink" Target="https://login.consultant.ru/link/?req=doc&amp;base=LAW&amp;n=483136&amp;dst=100336" TargetMode="External"/><Relationship Id="rId44" Type="http://schemas.openxmlformats.org/officeDocument/2006/relationships/hyperlink" Target="https://login.consultant.ru/link/?req=doc&amp;base=LAW&amp;n=173196&amp;dst=100009" TargetMode="External"/><Relationship Id="rId52" Type="http://schemas.openxmlformats.org/officeDocument/2006/relationships/hyperlink" Target="https://login.consultant.ru/link/?req=doc&amp;base=LAW&amp;n=182622&amp;dst=100009" TargetMode="External"/><Relationship Id="rId60" Type="http://schemas.openxmlformats.org/officeDocument/2006/relationships/hyperlink" Target="https://login.consultant.ru/link/?req=doc&amp;base=LAW&amp;n=209992&amp;dst=100057" TargetMode="External"/><Relationship Id="rId65" Type="http://schemas.openxmlformats.org/officeDocument/2006/relationships/hyperlink" Target="https://login.consultant.ru/link/?req=doc&amp;base=LAW&amp;n=213151&amp;dst=100018" TargetMode="External"/><Relationship Id="rId73" Type="http://schemas.openxmlformats.org/officeDocument/2006/relationships/hyperlink" Target="https://login.consultant.ru/link/?req=doc&amp;base=LAW&amp;n=296435&amp;dst=100009" TargetMode="External"/><Relationship Id="rId78" Type="http://schemas.openxmlformats.org/officeDocument/2006/relationships/hyperlink" Target="https://login.consultant.ru/link/?req=doc&amp;base=LAW&amp;n=394084&amp;dst=100039" TargetMode="External"/><Relationship Id="rId81" Type="http://schemas.openxmlformats.org/officeDocument/2006/relationships/hyperlink" Target="https://login.consultant.ru/link/?req=doc&amp;base=LAW&amp;n=320411&amp;dst=100009" TargetMode="External"/><Relationship Id="rId86" Type="http://schemas.openxmlformats.org/officeDocument/2006/relationships/hyperlink" Target="https://login.consultant.ru/link/?req=doc&amp;base=LAW&amp;n=330694&amp;dst=100012" TargetMode="External"/><Relationship Id="rId94" Type="http://schemas.openxmlformats.org/officeDocument/2006/relationships/hyperlink" Target="https://login.consultant.ru/link/?req=doc&amp;base=LAW&amp;n=430575&amp;dst=100064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164587&amp;dst=100009" TargetMode="External"/><Relationship Id="rId9" Type="http://schemas.openxmlformats.org/officeDocument/2006/relationships/hyperlink" Target="https://login.consultant.ru/link/?req=doc&amp;base=LAW&amp;n=99708&amp;dst=100008" TargetMode="External"/><Relationship Id="rId13" Type="http://schemas.openxmlformats.org/officeDocument/2006/relationships/hyperlink" Target="https://login.consultant.ru/link/?req=doc&amp;base=LAW&amp;n=180281&amp;dst=100352" TargetMode="External"/><Relationship Id="rId18" Type="http://schemas.openxmlformats.org/officeDocument/2006/relationships/hyperlink" Target="https://login.consultant.ru/link/?req=doc&amp;base=LAW&amp;n=440507&amp;dst=101841" TargetMode="External"/><Relationship Id="rId39" Type="http://schemas.openxmlformats.org/officeDocument/2006/relationships/hyperlink" Target="https://login.consultant.ru/link/?req=doc&amp;base=LAW&amp;n=173429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Татьяна Александровна</dc:creator>
  <cp:keywords/>
  <dc:description/>
  <cp:lastModifiedBy>Лёвкина Светлана Александровна</cp:lastModifiedBy>
  <cp:revision>4</cp:revision>
  <dcterms:created xsi:type="dcterms:W3CDTF">2025-02-12T09:35:00Z</dcterms:created>
  <dcterms:modified xsi:type="dcterms:W3CDTF">2025-02-12T09:40:00Z</dcterms:modified>
</cp:coreProperties>
</file>